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D716E" w14:textId="0E90A2C1" w:rsidR="008B395D" w:rsidRPr="00762E96" w:rsidRDefault="00166891" w:rsidP="00762E96">
      <w:pPr>
        <w:shd w:val="clear" w:color="auto" w:fill="FFFFFF"/>
        <w:jc w:val="center"/>
        <w:rPr>
          <w:rFonts w:ascii="Arial" w:eastAsia="Times New Roman" w:hAnsi="Arial" w:cs="Arial"/>
          <w:b/>
          <w:bCs/>
          <w:color w:val="000000"/>
          <w:sz w:val="28"/>
          <w:szCs w:val="28"/>
          <w:lang w:eastAsia="en-GB"/>
        </w:rPr>
      </w:pPr>
      <w:r w:rsidRPr="00762E96">
        <w:rPr>
          <w:rFonts w:ascii="Arial" w:hAnsi="Arial" w:cs="Arial"/>
          <w:b/>
          <w:bCs/>
          <w:color w:val="222222"/>
          <w:sz w:val="28"/>
          <w:szCs w:val="28"/>
        </w:rPr>
        <w:t xml:space="preserve">Camp 104 </w:t>
      </w:r>
      <w:bookmarkStart w:id="0" w:name="c104beela"/>
      <w:bookmarkEnd w:id="0"/>
      <w:r w:rsidR="00762E96" w:rsidRPr="00762E96">
        <w:rPr>
          <w:rFonts w:ascii="Arial" w:hAnsi="Arial" w:cs="Arial"/>
          <w:b/>
          <w:bCs/>
          <w:color w:val="222222"/>
          <w:sz w:val="28"/>
          <w:szCs w:val="28"/>
        </w:rPr>
        <w:t xml:space="preserve">- </w:t>
      </w:r>
      <w:proofErr w:type="spellStart"/>
      <w:r w:rsidRPr="00762E96">
        <w:rPr>
          <w:rFonts w:ascii="Arial" w:eastAsia="Times New Roman" w:hAnsi="Arial" w:cs="Arial"/>
          <w:b/>
          <w:bCs/>
          <w:color w:val="000000"/>
          <w:sz w:val="28"/>
          <w:szCs w:val="28"/>
          <w:lang w:eastAsia="en-GB"/>
        </w:rPr>
        <w:t>Beela</w:t>
      </w:r>
      <w:proofErr w:type="spellEnd"/>
      <w:r w:rsidRPr="00762E96">
        <w:rPr>
          <w:rFonts w:ascii="Arial" w:eastAsia="Times New Roman" w:hAnsi="Arial" w:cs="Arial"/>
          <w:b/>
          <w:bCs/>
          <w:color w:val="000000"/>
          <w:sz w:val="28"/>
          <w:szCs w:val="28"/>
          <w:lang w:eastAsia="en-GB"/>
        </w:rPr>
        <w:t xml:space="preserve"> </w:t>
      </w:r>
      <w:r w:rsidR="009E71C5">
        <w:rPr>
          <w:rFonts w:ascii="Arial" w:eastAsia="Times New Roman" w:hAnsi="Arial" w:cs="Arial"/>
          <w:b/>
          <w:bCs/>
          <w:color w:val="000000"/>
          <w:sz w:val="28"/>
          <w:szCs w:val="28"/>
          <w:lang w:eastAsia="en-GB"/>
        </w:rPr>
        <w:t xml:space="preserve">(Bela) </w:t>
      </w:r>
      <w:r w:rsidRPr="00762E96">
        <w:rPr>
          <w:rFonts w:ascii="Arial" w:eastAsia="Times New Roman" w:hAnsi="Arial" w:cs="Arial"/>
          <w:b/>
          <w:bCs/>
          <w:color w:val="000000"/>
          <w:sz w:val="28"/>
          <w:szCs w:val="28"/>
          <w:lang w:eastAsia="en-GB"/>
        </w:rPr>
        <w:t>River Camp, Milnthorpe, Westmoreland</w:t>
      </w:r>
    </w:p>
    <w:p w14:paraId="66DA24F2" w14:textId="77777777" w:rsidR="008B395D" w:rsidRPr="00FA6523" w:rsidRDefault="008B395D" w:rsidP="008B395D">
      <w:pPr>
        <w:rPr>
          <w:rFonts w:ascii="Arial" w:eastAsia="Times New Roman" w:hAnsi="Arial" w:cs="Arial"/>
          <w:bCs/>
          <w:color w:val="000000"/>
          <w:sz w:val="16"/>
          <w:szCs w:val="16"/>
          <w:lang w:eastAsia="en-GB"/>
        </w:rPr>
      </w:pPr>
    </w:p>
    <w:p w14:paraId="59C85891" w14:textId="6C358DB5" w:rsidR="008B395D" w:rsidRPr="003B0D2A" w:rsidRDefault="00762E96" w:rsidP="008B395D">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104. </w:t>
      </w:r>
      <w:proofErr w:type="spellStart"/>
      <w:r w:rsidR="008B395D" w:rsidRPr="003B0D2A">
        <w:rPr>
          <w:rFonts w:ascii="Arial" w:eastAsia="Times New Roman" w:hAnsi="Arial" w:cs="Arial"/>
          <w:bCs/>
          <w:color w:val="000000"/>
          <w:sz w:val="20"/>
          <w:szCs w:val="20"/>
          <w:lang w:eastAsia="en-GB"/>
        </w:rPr>
        <w:t>Beela</w:t>
      </w:r>
      <w:proofErr w:type="spellEnd"/>
      <w:r w:rsidR="008B395D" w:rsidRPr="003B0D2A">
        <w:rPr>
          <w:rFonts w:ascii="Arial" w:eastAsia="Times New Roman" w:hAnsi="Arial" w:cs="Arial"/>
          <w:bCs/>
          <w:color w:val="000000"/>
          <w:sz w:val="20"/>
          <w:szCs w:val="20"/>
          <w:lang w:eastAsia="en-GB"/>
        </w:rPr>
        <w:t xml:space="preserve"> River Camp, Milnthorpe, Westmorland.</w:t>
      </w:r>
    </w:p>
    <w:p w14:paraId="75FA87CB" w14:textId="33CB24C9" w:rsidR="008B395D" w:rsidRPr="006C26B5" w:rsidRDefault="008B395D" w:rsidP="008B395D">
      <w:pPr>
        <w:rPr>
          <w:rFonts w:ascii="Arial" w:eastAsia="Times New Roman" w:hAnsi="Arial" w:cs="Arial"/>
          <w:bCs/>
          <w:color w:val="000000"/>
          <w:sz w:val="12"/>
          <w:szCs w:val="12"/>
          <w:lang w:eastAsia="en-GB"/>
        </w:rPr>
      </w:pPr>
    </w:p>
    <w:tbl>
      <w:tblPr>
        <w:tblStyle w:val="TableGrid"/>
        <w:tblW w:w="5000" w:type="pct"/>
        <w:tblLook w:val="04A0" w:firstRow="1" w:lastRow="0" w:firstColumn="1" w:lastColumn="0" w:noHBand="0" w:noVBand="1"/>
      </w:tblPr>
      <w:tblGrid>
        <w:gridCol w:w="1475"/>
        <w:gridCol w:w="5183"/>
        <w:gridCol w:w="708"/>
        <w:gridCol w:w="2127"/>
        <w:gridCol w:w="1688"/>
        <w:gridCol w:w="1150"/>
        <w:gridCol w:w="1642"/>
        <w:gridCol w:w="1415"/>
      </w:tblGrid>
      <w:tr w:rsidR="00762E96" w:rsidRPr="00433E29" w14:paraId="3E18BBFD" w14:textId="77777777" w:rsidTr="00762E96">
        <w:tc>
          <w:tcPr>
            <w:tcW w:w="15388" w:type="dxa"/>
            <w:gridSpan w:val="8"/>
            <w:shd w:val="clear" w:color="auto" w:fill="auto"/>
          </w:tcPr>
          <w:p w14:paraId="0923D115" w14:textId="694AC4CF" w:rsidR="00762E96" w:rsidRPr="00762E96" w:rsidRDefault="00762E96" w:rsidP="00762E96">
            <w:pPr>
              <w:jc w:val="center"/>
              <w:rPr>
                <w:rFonts w:ascii="Arial" w:hAnsi="Arial" w:cs="Arial"/>
                <w:b/>
                <w:bCs/>
                <w:sz w:val="20"/>
                <w:szCs w:val="20"/>
              </w:rPr>
            </w:pPr>
            <w:r w:rsidRPr="00762E96">
              <w:rPr>
                <w:rFonts w:ascii="Arial" w:hAnsi="Arial" w:cs="Arial"/>
                <w:b/>
                <w:bCs/>
                <w:sz w:val="20"/>
                <w:szCs w:val="20"/>
              </w:rPr>
              <w:t>1947 Camp list</w:t>
            </w:r>
          </w:p>
        </w:tc>
      </w:tr>
      <w:tr w:rsidR="00F11A76" w:rsidRPr="00433E29" w14:paraId="128F1241" w14:textId="77777777" w:rsidTr="00BB5085">
        <w:tc>
          <w:tcPr>
            <w:tcW w:w="1475" w:type="dxa"/>
            <w:shd w:val="clear" w:color="auto" w:fill="auto"/>
          </w:tcPr>
          <w:p w14:paraId="347EE0EF" w14:textId="77777777" w:rsidR="00F11A76" w:rsidRPr="00762E96" w:rsidRDefault="00F11A76" w:rsidP="00762E96">
            <w:pPr>
              <w:jc w:val="center"/>
              <w:rPr>
                <w:rFonts w:ascii="Arial" w:hAnsi="Arial" w:cs="Arial"/>
                <w:sz w:val="20"/>
                <w:szCs w:val="20"/>
              </w:rPr>
            </w:pPr>
            <w:r w:rsidRPr="00762E96">
              <w:rPr>
                <w:rFonts w:ascii="Arial" w:hAnsi="Arial" w:cs="Arial"/>
                <w:sz w:val="20"/>
                <w:szCs w:val="20"/>
              </w:rPr>
              <w:t>104(G.W.C.)</w:t>
            </w:r>
          </w:p>
        </w:tc>
        <w:tc>
          <w:tcPr>
            <w:tcW w:w="5183" w:type="dxa"/>
            <w:shd w:val="clear" w:color="auto" w:fill="auto"/>
          </w:tcPr>
          <w:p w14:paraId="02880FEA" w14:textId="77777777" w:rsidR="00F11A76" w:rsidRPr="00762E96" w:rsidRDefault="00F11A76" w:rsidP="00762E96">
            <w:pPr>
              <w:jc w:val="center"/>
              <w:rPr>
                <w:rFonts w:ascii="Arial" w:hAnsi="Arial" w:cs="Arial"/>
                <w:sz w:val="20"/>
                <w:szCs w:val="20"/>
              </w:rPr>
            </w:pPr>
            <w:proofErr w:type="spellStart"/>
            <w:r w:rsidRPr="00762E96">
              <w:rPr>
                <w:rFonts w:ascii="Arial" w:hAnsi="Arial" w:cs="Arial"/>
                <w:sz w:val="20"/>
                <w:szCs w:val="20"/>
              </w:rPr>
              <w:t>Beela</w:t>
            </w:r>
            <w:proofErr w:type="spellEnd"/>
            <w:r w:rsidRPr="00762E96">
              <w:rPr>
                <w:rFonts w:ascii="Arial" w:hAnsi="Arial" w:cs="Arial"/>
                <w:sz w:val="20"/>
                <w:szCs w:val="20"/>
              </w:rPr>
              <w:t xml:space="preserve"> River Camp, Milnthorpe, Westmorland</w:t>
            </w:r>
          </w:p>
        </w:tc>
        <w:tc>
          <w:tcPr>
            <w:tcW w:w="708" w:type="dxa"/>
            <w:shd w:val="clear" w:color="auto" w:fill="auto"/>
          </w:tcPr>
          <w:p w14:paraId="38D72461" w14:textId="77777777" w:rsidR="00F11A76" w:rsidRPr="00762E96" w:rsidRDefault="00F11A76" w:rsidP="00762E96">
            <w:pPr>
              <w:jc w:val="center"/>
              <w:rPr>
                <w:rFonts w:ascii="Arial" w:hAnsi="Arial" w:cs="Arial"/>
                <w:sz w:val="20"/>
                <w:szCs w:val="20"/>
              </w:rPr>
            </w:pPr>
            <w:r w:rsidRPr="00762E96">
              <w:rPr>
                <w:rFonts w:ascii="Arial" w:hAnsi="Arial" w:cs="Arial"/>
                <w:sz w:val="20"/>
                <w:szCs w:val="20"/>
              </w:rPr>
              <w:t>W.</w:t>
            </w:r>
          </w:p>
        </w:tc>
        <w:tc>
          <w:tcPr>
            <w:tcW w:w="2127" w:type="dxa"/>
            <w:shd w:val="clear" w:color="auto" w:fill="auto"/>
          </w:tcPr>
          <w:p w14:paraId="309B62B3" w14:textId="77777777" w:rsidR="00F11A76" w:rsidRPr="00762E96" w:rsidRDefault="00F11A76" w:rsidP="00762E96">
            <w:pPr>
              <w:jc w:val="center"/>
              <w:rPr>
                <w:rFonts w:ascii="Arial" w:hAnsi="Arial" w:cs="Arial"/>
                <w:sz w:val="20"/>
                <w:szCs w:val="20"/>
              </w:rPr>
            </w:pPr>
            <w:proofErr w:type="spellStart"/>
            <w:r w:rsidRPr="00762E96">
              <w:rPr>
                <w:rFonts w:ascii="Arial" w:hAnsi="Arial" w:cs="Arial"/>
                <w:sz w:val="20"/>
                <w:szCs w:val="20"/>
              </w:rPr>
              <w:t>Priswar</w:t>
            </w:r>
            <w:proofErr w:type="spellEnd"/>
            <w:r w:rsidRPr="00762E96">
              <w:rPr>
                <w:rFonts w:ascii="Arial" w:hAnsi="Arial" w:cs="Arial"/>
                <w:sz w:val="20"/>
                <w:szCs w:val="20"/>
              </w:rPr>
              <w:t>, Milnthorpe</w:t>
            </w:r>
          </w:p>
        </w:tc>
        <w:tc>
          <w:tcPr>
            <w:tcW w:w="1688" w:type="dxa"/>
            <w:shd w:val="clear" w:color="auto" w:fill="auto"/>
          </w:tcPr>
          <w:p w14:paraId="5426461E" w14:textId="77777777" w:rsidR="00F11A76" w:rsidRPr="00762E96" w:rsidRDefault="00F11A76" w:rsidP="00762E96">
            <w:pPr>
              <w:jc w:val="center"/>
              <w:rPr>
                <w:rFonts w:ascii="Arial" w:hAnsi="Arial" w:cs="Arial"/>
                <w:sz w:val="20"/>
                <w:szCs w:val="20"/>
              </w:rPr>
            </w:pPr>
            <w:r w:rsidRPr="00762E96">
              <w:rPr>
                <w:rFonts w:ascii="Arial" w:hAnsi="Arial" w:cs="Arial"/>
                <w:sz w:val="20"/>
                <w:szCs w:val="20"/>
              </w:rPr>
              <w:t>Milnthorpe 112</w:t>
            </w:r>
          </w:p>
        </w:tc>
        <w:tc>
          <w:tcPr>
            <w:tcW w:w="1150" w:type="dxa"/>
            <w:shd w:val="clear" w:color="auto" w:fill="auto"/>
          </w:tcPr>
          <w:p w14:paraId="5B5CC59D" w14:textId="77777777" w:rsidR="00F11A76" w:rsidRPr="00762E96" w:rsidRDefault="00F11A76" w:rsidP="00762E96">
            <w:pPr>
              <w:jc w:val="center"/>
              <w:rPr>
                <w:rFonts w:ascii="Arial" w:hAnsi="Arial" w:cs="Arial"/>
                <w:sz w:val="20"/>
                <w:szCs w:val="20"/>
              </w:rPr>
            </w:pPr>
            <w:r w:rsidRPr="00762E96">
              <w:rPr>
                <w:rFonts w:ascii="Arial" w:hAnsi="Arial" w:cs="Arial"/>
                <w:sz w:val="20"/>
                <w:szCs w:val="20"/>
              </w:rPr>
              <w:t>Milnthorpe</w:t>
            </w:r>
          </w:p>
        </w:tc>
        <w:tc>
          <w:tcPr>
            <w:tcW w:w="1642" w:type="dxa"/>
            <w:shd w:val="clear" w:color="auto" w:fill="auto"/>
          </w:tcPr>
          <w:p w14:paraId="1115F446" w14:textId="77777777" w:rsidR="00F11A76" w:rsidRPr="00762E96" w:rsidRDefault="00F11A76" w:rsidP="00762E96">
            <w:pPr>
              <w:jc w:val="center"/>
              <w:rPr>
                <w:rFonts w:ascii="Arial" w:hAnsi="Arial" w:cs="Arial"/>
                <w:sz w:val="20"/>
                <w:szCs w:val="20"/>
              </w:rPr>
            </w:pPr>
            <w:r w:rsidRPr="00762E96">
              <w:rPr>
                <w:rFonts w:ascii="Arial" w:hAnsi="Arial" w:cs="Arial"/>
                <w:sz w:val="20"/>
                <w:szCs w:val="20"/>
              </w:rPr>
              <w:t xml:space="preserve">Major </w:t>
            </w:r>
            <w:proofErr w:type="spellStart"/>
            <w:r w:rsidRPr="00762E96">
              <w:rPr>
                <w:rFonts w:ascii="Arial" w:hAnsi="Arial" w:cs="Arial"/>
                <w:sz w:val="20"/>
                <w:szCs w:val="20"/>
              </w:rPr>
              <w:t>E.Selby</w:t>
            </w:r>
            <w:proofErr w:type="spellEnd"/>
            <w:r w:rsidRPr="00762E96">
              <w:rPr>
                <w:rFonts w:ascii="Arial" w:hAnsi="Arial" w:cs="Arial"/>
                <w:sz w:val="20"/>
                <w:szCs w:val="20"/>
              </w:rPr>
              <w:t>.</w:t>
            </w:r>
          </w:p>
        </w:tc>
        <w:tc>
          <w:tcPr>
            <w:tcW w:w="1415" w:type="dxa"/>
            <w:shd w:val="clear" w:color="auto" w:fill="auto"/>
          </w:tcPr>
          <w:p w14:paraId="1248EBE9" w14:textId="77777777" w:rsidR="00F11A76" w:rsidRPr="00762E96" w:rsidRDefault="00F11A76" w:rsidP="00762E96">
            <w:pPr>
              <w:jc w:val="center"/>
              <w:rPr>
                <w:rFonts w:ascii="Arial" w:hAnsi="Arial" w:cs="Arial"/>
                <w:sz w:val="20"/>
                <w:szCs w:val="20"/>
              </w:rPr>
            </w:pPr>
            <w:r w:rsidRPr="00762E96">
              <w:rPr>
                <w:rFonts w:ascii="Arial" w:hAnsi="Arial" w:cs="Arial"/>
                <w:sz w:val="20"/>
                <w:szCs w:val="20"/>
              </w:rPr>
              <w:t>v/1452/2</w:t>
            </w:r>
          </w:p>
        </w:tc>
      </w:tr>
    </w:tbl>
    <w:p w14:paraId="134F0FDC" w14:textId="50B58181" w:rsidR="00F11A76" w:rsidRPr="006C26B5" w:rsidRDefault="00F11A76" w:rsidP="008B395D">
      <w:pPr>
        <w:rPr>
          <w:rFonts w:ascii="Arial" w:eastAsia="Times New Roman" w:hAnsi="Arial" w:cs="Arial"/>
          <w:bCs/>
          <w:color w:val="000000"/>
          <w:sz w:val="12"/>
          <w:szCs w:val="12"/>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644"/>
        <w:gridCol w:w="3078"/>
      </w:tblGrid>
      <w:tr w:rsidR="00762E96" w:rsidRPr="003B0D2A" w14:paraId="0B9FBFCB" w14:textId="77777777" w:rsidTr="00762E96">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F67C93B" w14:textId="77777777" w:rsidR="00762E96" w:rsidRPr="00762E96" w:rsidRDefault="00762E96" w:rsidP="00762E96">
            <w:pPr>
              <w:jc w:val="center"/>
              <w:rPr>
                <w:rFonts w:ascii="Arial" w:eastAsia="Arial" w:hAnsi="Arial" w:cs="Arial"/>
                <w:b/>
                <w:bCs/>
                <w:sz w:val="20"/>
                <w:szCs w:val="20"/>
              </w:rPr>
            </w:pPr>
            <w:bookmarkStart w:id="1" w:name="_Hlk14463939"/>
            <w:r w:rsidRPr="00762E96">
              <w:rPr>
                <w:rFonts w:ascii="Arial" w:eastAsia="Arial" w:hAnsi="Arial" w:cs="Arial"/>
                <w:b/>
                <w:bCs/>
                <w:sz w:val="20"/>
                <w:szCs w:val="20"/>
              </w:rPr>
              <w:t xml:space="preserve">Prisoner of War Camps (1939 – 1948)  -  </w:t>
            </w:r>
            <w:r w:rsidRPr="00762E96">
              <w:rPr>
                <w:rFonts w:ascii="Arial" w:hAnsi="Arial" w:cs="Arial"/>
                <w:b/>
                <w:bCs/>
                <w:sz w:val="20"/>
                <w:szCs w:val="20"/>
              </w:rPr>
              <w:t>Project report</w:t>
            </w:r>
            <w:r w:rsidRPr="00762E96">
              <w:rPr>
                <w:rFonts w:ascii="Arial" w:eastAsia="Arial" w:hAnsi="Arial" w:cs="Arial"/>
                <w:b/>
                <w:bCs/>
                <w:sz w:val="20"/>
                <w:szCs w:val="20"/>
              </w:rPr>
              <w:t xml:space="preserve"> </w:t>
            </w:r>
            <w:r w:rsidRPr="00762E96">
              <w:rPr>
                <w:rFonts w:ascii="Arial" w:hAnsi="Arial" w:cs="Arial"/>
                <w:b/>
                <w:bCs/>
                <w:sz w:val="20"/>
                <w:szCs w:val="20"/>
              </w:rPr>
              <w:t>by</w:t>
            </w:r>
            <w:r w:rsidRPr="00762E96">
              <w:rPr>
                <w:rFonts w:ascii="Arial" w:eastAsia="Arial" w:hAnsi="Arial" w:cs="Arial"/>
                <w:b/>
                <w:bCs/>
                <w:sz w:val="20"/>
                <w:szCs w:val="20"/>
              </w:rPr>
              <w:t xml:space="preserve"> </w:t>
            </w:r>
            <w:r w:rsidRPr="00762E96">
              <w:rPr>
                <w:rFonts w:ascii="Arial" w:hAnsi="Arial" w:cs="Arial"/>
                <w:b/>
                <w:bCs/>
                <w:sz w:val="20"/>
                <w:szCs w:val="20"/>
              </w:rPr>
              <w:t>Roger J.C. Thomas</w:t>
            </w:r>
            <w:r w:rsidRPr="00762E96">
              <w:rPr>
                <w:rFonts w:ascii="Arial" w:eastAsia="Arial" w:hAnsi="Arial" w:cs="Arial"/>
                <w:b/>
                <w:bCs/>
                <w:sz w:val="20"/>
                <w:szCs w:val="20"/>
              </w:rPr>
              <w:t xml:space="preserve"> - English Heritage 2003</w:t>
            </w:r>
          </w:p>
        </w:tc>
      </w:tr>
      <w:tr w:rsidR="00762E96" w:rsidRPr="003B0D2A" w14:paraId="4474434A" w14:textId="77777777" w:rsidTr="00762E96">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8D7CAE" w14:textId="77777777" w:rsidR="00762E96" w:rsidRPr="003B0D2A" w:rsidRDefault="00762E96" w:rsidP="00252827">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0F4DFF2" w14:textId="77777777" w:rsidR="00762E96" w:rsidRPr="003B0D2A" w:rsidRDefault="00762E96" w:rsidP="00252827">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4044B7" w14:textId="77777777" w:rsidR="00762E96" w:rsidRPr="003B0D2A" w:rsidRDefault="00762E96" w:rsidP="00252827">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991FC9" w14:textId="77777777" w:rsidR="00762E96" w:rsidRPr="003B0D2A" w:rsidRDefault="00762E96" w:rsidP="00252827">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652CDF" w14:textId="77777777" w:rsidR="00762E96" w:rsidRPr="003B0D2A" w:rsidRDefault="00762E96" w:rsidP="00252827">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775276" w14:textId="77777777" w:rsidR="00762E96" w:rsidRPr="003B0D2A" w:rsidRDefault="00762E96" w:rsidP="00252827">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6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A33EA1" w14:textId="77777777" w:rsidR="00762E96" w:rsidRPr="003B0D2A" w:rsidRDefault="00762E96" w:rsidP="00252827">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307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A65E15" w14:textId="77777777" w:rsidR="00762E96" w:rsidRPr="003B0D2A" w:rsidRDefault="00762E96" w:rsidP="00252827">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762E96" w:rsidRPr="003B0D2A" w14:paraId="649539E3" w14:textId="77777777" w:rsidTr="00762E96">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3B464ADF" w14:textId="77777777" w:rsidR="00762E96" w:rsidRPr="003B0D2A" w:rsidRDefault="00762E96" w:rsidP="00252827">
            <w:pPr>
              <w:pStyle w:val="TableParagraph"/>
              <w:jc w:val="center"/>
              <w:rPr>
                <w:rFonts w:ascii="Arial" w:eastAsia="Arial" w:hAnsi="Arial" w:cs="Arial"/>
                <w:sz w:val="20"/>
                <w:szCs w:val="20"/>
              </w:rPr>
            </w:pPr>
            <w:r w:rsidRPr="003B0D2A">
              <w:rPr>
                <w:rFonts w:ascii="Arial" w:hAnsi="Arial" w:cs="Arial"/>
                <w:sz w:val="20"/>
                <w:szCs w:val="20"/>
              </w:rPr>
              <w:t>SD 49 81</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2B31073" w14:textId="77777777" w:rsidR="00762E96" w:rsidRPr="003B0D2A" w:rsidRDefault="00762E96" w:rsidP="00252827">
            <w:pPr>
              <w:pStyle w:val="TableParagraph"/>
              <w:jc w:val="center"/>
              <w:rPr>
                <w:rFonts w:ascii="Arial" w:eastAsia="Arial" w:hAnsi="Arial" w:cs="Arial"/>
                <w:sz w:val="20"/>
                <w:szCs w:val="20"/>
              </w:rPr>
            </w:pPr>
            <w:r w:rsidRPr="003B0D2A">
              <w:rPr>
                <w:rFonts w:ascii="Arial" w:hAnsi="Arial" w:cs="Arial"/>
                <w:sz w:val="20"/>
                <w:szCs w:val="20"/>
              </w:rPr>
              <w:t>97</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7A8AD188" w14:textId="77777777" w:rsidR="00762E96" w:rsidRPr="003B0D2A" w:rsidRDefault="00762E96" w:rsidP="00252827">
            <w:pPr>
              <w:pStyle w:val="TableParagraph"/>
              <w:jc w:val="center"/>
              <w:rPr>
                <w:rFonts w:ascii="Arial" w:eastAsia="Arial" w:hAnsi="Arial" w:cs="Arial"/>
                <w:sz w:val="20"/>
                <w:szCs w:val="20"/>
              </w:rPr>
            </w:pPr>
            <w:r w:rsidRPr="003B0D2A">
              <w:rPr>
                <w:rFonts w:ascii="Arial" w:hAnsi="Arial" w:cs="Arial"/>
                <w:sz w:val="20"/>
                <w:szCs w:val="20"/>
              </w:rPr>
              <w:t>104</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3A9552BB" w14:textId="77777777" w:rsidR="00762E96" w:rsidRPr="003B0D2A" w:rsidRDefault="00762E96" w:rsidP="00252827">
            <w:pPr>
              <w:pStyle w:val="TableParagraph"/>
              <w:jc w:val="center"/>
              <w:rPr>
                <w:rFonts w:ascii="Arial" w:eastAsia="Arial" w:hAnsi="Arial" w:cs="Arial"/>
                <w:sz w:val="20"/>
                <w:szCs w:val="20"/>
              </w:rPr>
            </w:pPr>
            <w:proofErr w:type="spellStart"/>
            <w:r w:rsidRPr="003B0D2A">
              <w:rPr>
                <w:rFonts w:ascii="Arial" w:hAnsi="Arial" w:cs="Arial"/>
                <w:sz w:val="20"/>
                <w:szCs w:val="20"/>
              </w:rPr>
              <w:t>Beela</w:t>
            </w:r>
            <w:proofErr w:type="spellEnd"/>
            <w:r w:rsidRPr="003B0D2A">
              <w:rPr>
                <w:rFonts w:ascii="Arial" w:hAnsi="Arial" w:cs="Arial"/>
                <w:sz w:val="20"/>
                <w:szCs w:val="20"/>
              </w:rPr>
              <w:t xml:space="preserve"> River (Bela River) Camp, Milnthorpe</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0D93A162" w14:textId="77777777" w:rsidR="00762E96" w:rsidRPr="003B0D2A" w:rsidRDefault="00762E96" w:rsidP="00252827">
            <w:pPr>
              <w:pStyle w:val="TableParagraph"/>
              <w:jc w:val="center"/>
              <w:rPr>
                <w:rFonts w:ascii="Arial" w:eastAsia="Arial" w:hAnsi="Arial" w:cs="Arial"/>
                <w:sz w:val="20"/>
                <w:szCs w:val="20"/>
              </w:rPr>
            </w:pPr>
            <w:r w:rsidRPr="003B0D2A">
              <w:rPr>
                <w:rFonts w:ascii="Arial" w:hAnsi="Arial" w:cs="Arial"/>
                <w:sz w:val="20"/>
                <w:szCs w:val="20"/>
              </w:rPr>
              <w:t>Westmorland</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73A2F115" w14:textId="77777777" w:rsidR="00762E96" w:rsidRPr="003B0D2A" w:rsidRDefault="00762E96" w:rsidP="00252827">
            <w:pPr>
              <w:pStyle w:val="TableParagraph"/>
              <w:jc w:val="center"/>
              <w:rPr>
                <w:rFonts w:ascii="Arial" w:eastAsia="Arial" w:hAnsi="Arial" w:cs="Arial"/>
                <w:sz w:val="20"/>
                <w:szCs w:val="20"/>
              </w:rPr>
            </w:pPr>
            <w:r w:rsidRPr="003B0D2A">
              <w:rPr>
                <w:rFonts w:ascii="Arial" w:hAnsi="Arial" w:cs="Arial"/>
                <w:sz w:val="20"/>
                <w:szCs w:val="20"/>
              </w:rPr>
              <w:t>5</w:t>
            </w:r>
          </w:p>
        </w:tc>
        <w:tc>
          <w:tcPr>
            <w:tcW w:w="2644" w:type="dxa"/>
            <w:tcBorders>
              <w:top w:val="single" w:sz="4" w:space="0" w:color="000000"/>
              <w:left w:val="single" w:sz="4" w:space="0" w:color="000000"/>
              <w:bottom w:val="single" w:sz="4" w:space="0" w:color="000000"/>
              <w:right w:val="single" w:sz="4" w:space="0" w:color="000000"/>
            </w:tcBorders>
            <w:shd w:val="clear" w:color="auto" w:fill="FFFFCC"/>
          </w:tcPr>
          <w:p w14:paraId="4D07B394" w14:textId="77777777" w:rsidR="00762E96" w:rsidRPr="003B0D2A" w:rsidRDefault="00762E96" w:rsidP="00252827">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3078" w:type="dxa"/>
            <w:tcBorders>
              <w:top w:val="single" w:sz="4" w:space="0" w:color="000000"/>
              <w:left w:val="single" w:sz="4" w:space="0" w:color="000000"/>
              <w:bottom w:val="single" w:sz="4" w:space="0" w:color="000000"/>
              <w:right w:val="single" w:sz="4" w:space="0" w:color="000000"/>
            </w:tcBorders>
            <w:shd w:val="clear" w:color="auto" w:fill="FFFFCC"/>
          </w:tcPr>
          <w:p w14:paraId="3B8125D5" w14:textId="77777777" w:rsidR="00762E96" w:rsidRPr="003B0D2A" w:rsidRDefault="00762E96" w:rsidP="00252827">
            <w:pPr>
              <w:pStyle w:val="TableParagraph"/>
              <w:jc w:val="center"/>
              <w:rPr>
                <w:rFonts w:ascii="Arial" w:hAnsi="Arial" w:cs="Arial"/>
                <w:sz w:val="20"/>
                <w:szCs w:val="20"/>
              </w:rPr>
            </w:pPr>
          </w:p>
        </w:tc>
      </w:tr>
    </w:tbl>
    <w:p w14:paraId="093E8B04" w14:textId="77777777" w:rsidR="00762E96" w:rsidRPr="006C26B5" w:rsidRDefault="00762E96" w:rsidP="008B395D">
      <w:pPr>
        <w:rPr>
          <w:rFonts w:ascii="Arial" w:eastAsia="Times New Roman" w:hAnsi="Arial" w:cs="Arial"/>
          <w:bCs/>
          <w:color w:val="000000"/>
          <w:sz w:val="12"/>
          <w:szCs w:val="12"/>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5465"/>
      </w:tblGrid>
      <w:tr w:rsidR="003F1772" w14:paraId="03F1AF1E" w14:textId="77777777" w:rsidTr="00FA6523">
        <w:tc>
          <w:tcPr>
            <w:tcW w:w="9923" w:type="dxa"/>
            <w:vMerge w:val="restart"/>
          </w:tcPr>
          <w:p w14:paraId="3A796A8C" w14:textId="12B0724F" w:rsidR="003F1772" w:rsidRPr="00BB5085" w:rsidRDefault="003F1772" w:rsidP="00216046">
            <w:pPr>
              <w:jc w:val="both"/>
              <w:rPr>
                <w:rFonts w:ascii="Arial" w:hAnsi="Arial" w:cs="Arial"/>
                <w:bCs/>
                <w:sz w:val="20"/>
                <w:szCs w:val="20"/>
              </w:rPr>
            </w:pPr>
            <w:r>
              <w:rPr>
                <w:rFonts w:ascii="Arial" w:hAnsi="Arial" w:cs="Arial"/>
                <w:b/>
                <w:sz w:val="20"/>
                <w:szCs w:val="20"/>
              </w:rPr>
              <w:t xml:space="preserve">Location: </w:t>
            </w:r>
            <w:r w:rsidR="00BB5085">
              <w:rPr>
                <w:rFonts w:ascii="Arial" w:hAnsi="Arial" w:cs="Arial"/>
                <w:bCs/>
                <w:sz w:val="20"/>
                <w:szCs w:val="20"/>
              </w:rPr>
              <w:t xml:space="preserve">NGR above is </w:t>
            </w:r>
            <w:r w:rsidR="00CF5726">
              <w:rPr>
                <w:rFonts w:ascii="Arial" w:hAnsi="Arial" w:cs="Arial"/>
                <w:bCs/>
                <w:sz w:val="20"/>
                <w:szCs w:val="20"/>
              </w:rPr>
              <w:t>for Milnthorpe</w:t>
            </w:r>
            <w:r w:rsidR="00BB5085">
              <w:rPr>
                <w:rFonts w:ascii="Arial" w:hAnsi="Arial" w:cs="Arial"/>
                <w:bCs/>
                <w:sz w:val="20"/>
                <w:szCs w:val="20"/>
              </w:rPr>
              <w:t>.</w:t>
            </w:r>
            <w:r w:rsidR="009E71C5">
              <w:rPr>
                <w:rFonts w:ascii="Arial" w:hAnsi="Arial" w:cs="Arial"/>
                <w:bCs/>
                <w:sz w:val="20"/>
                <w:szCs w:val="20"/>
              </w:rPr>
              <w:t xml:space="preserve"> NGR for the camp SD 513 803. About 2 km SE of Milnthorpe</w:t>
            </w:r>
          </w:p>
          <w:p w14:paraId="5EF957BF" w14:textId="77777777" w:rsidR="003F1772" w:rsidRPr="007E564F" w:rsidRDefault="003F1772" w:rsidP="00216046">
            <w:pPr>
              <w:jc w:val="both"/>
              <w:rPr>
                <w:rFonts w:ascii="Arial" w:hAnsi="Arial" w:cs="Arial"/>
                <w:bCs/>
                <w:sz w:val="14"/>
                <w:szCs w:val="14"/>
              </w:rPr>
            </w:pPr>
          </w:p>
          <w:p w14:paraId="1EA820E4" w14:textId="1115FC82" w:rsidR="003F1772" w:rsidRDefault="003F1772"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DD2B2C">
              <w:rPr>
                <w:rFonts w:ascii="Arial" w:hAnsi="Arial" w:cs="Arial"/>
                <w:bCs/>
                <w:sz w:val="20"/>
                <w:szCs w:val="20"/>
              </w:rPr>
              <w:t>Farmland</w:t>
            </w:r>
          </w:p>
          <w:p w14:paraId="330290E3" w14:textId="77777777" w:rsidR="003F1772" w:rsidRPr="006C26B5" w:rsidRDefault="003F1772" w:rsidP="00216046">
            <w:pPr>
              <w:jc w:val="both"/>
              <w:rPr>
                <w:rFonts w:ascii="Arial" w:hAnsi="Arial" w:cs="Arial"/>
                <w:bCs/>
                <w:sz w:val="10"/>
                <w:szCs w:val="10"/>
              </w:rPr>
            </w:pPr>
          </w:p>
          <w:p w14:paraId="1399061F" w14:textId="02EA00BE" w:rsidR="00674397" w:rsidRPr="00FA6523" w:rsidRDefault="003F1772" w:rsidP="00FA6523">
            <w:pPr>
              <w:jc w:val="both"/>
              <w:rPr>
                <w:rFonts w:ascii="Arial" w:hAnsi="Arial" w:cs="Arial"/>
                <w:sz w:val="20"/>
                <w:szCs w:val="20"/>
              </w:rPr>
            </w:pPr>
            <w:r w:rsidRPr="00637FCB">
              <w:rPr>
                <w:rFonts w:ascii="Arial" w:hAnsi="Arial" w:cs="Arial"/>
                <w:b/>
                <w:sz w:val="20"/>
                <w:szCs w:val="20"/>
              </w:rPr>
              <w:t>Pow Camp:</w:t>
            </w:r>
            <w:r w:rsidR="00674397">
              <w:rPr>
                <w:rFonts w:ascii="Arial" w:hAnsi="Arial" w:cs="Arial"/>
                <w:b/>
                <w:sz w:val="20"/>
                <w:szCs w:val="20"/>
              </w:rPr>
              <w:t xml:space="preserve"> </w:t>
            </w:r>
            <w:r w:rsidR="00674397" w:rsidRPr="003B0D2A">
              <w:rPr>
                <w:rFonts w:ascii="Arial" w:eastAsia="Times New Roman" w:hAnsi="Arial" w:cs="Arial"/>
                <w:color w:val="000000"/>
                <w:sz w:val="20"/>
                <w:szCs w:val="20"/>
                <w:lang w:eastAsia="en-GB"/>
              </w:rPr>
              <w:t>Listed as Italian working camp / labour battalion</w:t>
            </w:r>
            <w:r w:rsidR="00674397">
              <w:rPr>
                <w:rFonts w:ascii="Arial" w:eastAsia="Times New Roman" w:hAnsi="Arial" w:cs="Arial"/>
                <w:color w:val="000000"/>
                <w:sz w:val="20"/>
                <w:szCs w:val="20"/>
                <w:lang w:eastAsia="en-GB"/>
              </w:rPr>
              <w:t>, then a German Working Camp</w:t>
            </w:r>
            <w:r w:rsidR="00674397" w:rsidRPr="003B0D2A">
              <w:rPr>
                <w:rFonts w:ascii="Arial" w:eastAsia="Times New Roman" w:hAnsi="Arial" w:cs="Arial"/>
                <w:color w:val="000000"/>
                <w:sz w:val="20"/>
                <w:szCs w:val="20"/>
                <w:lang w:eastAsia="en-GB"/>
              </w:rPr>
              <w:t>.</w:t>
            </w:r>
            <w:r w:rsidR="00485099">
              <w:rPr>
                <w:rFonts w:ascii="Arial" w:eastAsia="Times New Roman" w:hAnsi="Arial" w:cs="Arial"/>
                <w:color w:val="000000"/>
                <w:sz w:val="20"/>
                <w:szCs w:val="20"/>
                <w:lang w:eastAsia="en-GB"/>
              </w:rPr>
              <w:t xml:space="preserve"> The map indicates that the camp was laid out as a standard type with </w:t>
            </w:r>
            <w:r w:rsidR="00FA6523">
              <w:rPr>
                <w:rFonts w:ascii="Arial" w:hAnsi="Arial" w:cs="Arial"/>
                <w:bCs/>
                <w:sz w:val="20"/>
                <w:szCs w:val="20"/>
              </w:rPr>
              <w:t>a main pow compound, with guards’ huts and offices at the front alongside the road. B</w:t>
            </w:r>
            <w:r w:rsidR="00FA6523" w:rsidRPr="0060288C">
              <w:rPr>
                <w:rFonts w:ascii="Arial" w:hAnsi="Arial" w:cs="Arial"/>
                <w:sz w:val="20"/>
                <w:szCs w:val="20"/>
              </w:rPr>
              <w:t>uildings</w:t>
            </w:r>
            <w:r w:rsidR="00FA6523">
              <w:rPr>
                <w:rFonts w:ascii="Arial" w:hAnsi="Arial" w:cs="Arial"/>
                <w:sz w:val="20"/>
                <w:szCs w:val="20"/>
              </w:rPr>
              <w:t xml:space="preserve"> </w:t>
            </w:r>
            <w:r w:rsidR="00FA6523" w:rsidRPr="0060288C">
              <w:rPr>
                <w:rFonts w:ascii="Arial" w:hAnsi="Arial" w:cs="Arial"/>
                <w:sz w:val="20"/>
                <w:szCs w:val="20"/>
              </w:rPr>
              <w:t xml:space="preserve">included </w:t>
            </w:r>
            <w:r w:rsidR="00FA6523">
              <w:rPr>
                <w:rFonts w:ascii="Arial" w:hAnsi="Arial" w:cs="Arial"/>
                <w:sz w:val="20"/>
                <w:szCs w:val="20"/>
              </w:rPr>
              <w:t xml:space="preserve">a </w:t>
            </w:r>
            <w:r w:rsidR="00FA6523" w:rsidRPr="0060288C">
              <w:rPr>
                <w:rFonts w:ascii="Arial" w:hAnsi="Arial" w:cs="Arial"/>
                <w:sz w:val="20"/>
                <w:szCs w:val="20"/>
              </w:rPr>
              <w:t>water tower, offices, officer's mess, a canteen, guard rooms, barrack huts, ablution blocks, cell blocks, a camp reception station (medical facility/hospital), a cookhouse, dining rooms, recreation rooms and living huts or tents</w:t>
            </w:r>
            <w:r w:rsidR="00FA6523">
              <w:rPr>
                <w:rFonts w:ascii="Arial" w:hAnsi="Arial" w:cs="Arial"/>
                <w:sz w:val="20"/>
                <w:szCs w:val="20"/>
              </w:rPr>
              <w:t>.</w:t>
            </w:r>
          </w:p>
          <w:p w14:paraId="41F6110B" w14:textId="17F8A50C" w:rsidR="0072099B" w:rsidRPr="006C26B5" w:rsidRDefault="0072099B" w:rsidP="00674397">
            <w:pPr>
              <w:shd w:val="clear" w:color="auto" w:fill="FFFFFF"/>
              <w:jc w:val="both"/>
              <w:rPr>
                <w:rFonts w:ascii="Arial" w:eastAsia="Times New Roman" w:hAnsi="Arial" w:cs="Arial"/>
                <w:color w:val="000000"/>
                <w:sz w:val="12"/>
                <w:szCs w:val="12"/>
                <w:lang w:eastAsia="en-GB"/>
              </w:rPr>
            </w:pPr>
          </w:p>
          <w:p w14:paraId="38E06CDD" w14:textId="14E931BB" w:rsidR="0072099B" w:rsidRDefault="00FA6523" w:rsidP="00CF5726">
            <w:pPr>
              <w:shd w:val="clear" w:color="auto" w:fill="FFFFFF"/>
              <w:jc w:val="both"/>
              <w:rPr>
                <w:rFonts w:ascii="Arial" w:eastAsia="Times New Roman" w:hAnsi="Arial" w:cs="Arial"/>
                <w:color w:val="000000"/>
                <w:sz w:val="20"/>
                <w:szCs w:val="20"/>
                <w:lang w:eastAsia="en-GB"/>
              </w:rPr>
            </w:pPr>
            <w:r w:rsidRPr="00FA6523">
              <w:rPr>
                <w:rFonts w:ascii="Arial" w:eastAsia="Times New Roman" w:hAnsi="Arial" w:cs="Arial"/>
                <w:b/>
                <w:bCs/>
                <w:color w:val="000000"/>
                <w:sz w:val="20"/>
                <w:szCs w:val="20"/>
                <w:lang w:eastAsia="en-GB"/>
              </w:rPr>
              <w:t>3 June 1943</w:t>
            </w:r>
            <w:r w:rsidRPr="003B0D2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 </w:t>
            </w:r>
            <w:r w:rsidR="0072099B">
              <w:rPr>
                <w:rFonts w:ascii="Arial" w:eastAsia="Times New Roman" w:hAnsi="Arial" w:cs="Arial"/>
                <w:color w:val="000000"/>
                <w:sz w:val="20"/>
                <w:szCs w:val="20"/>
                <w:lang w:eastAsia="en-GB"/>
              </w:rPr>
              <w:t xml:space="preserve">There was an </w:t>
            </w:r>
            <w:r w:rsidR="0072099B" w:rsidRPr="003B0D2A">
              <w:rPr>
                <w:rFonts w:ascii="Arial" w:eastAsia="Times New Roman" w:hAnsi="Arial" w:cs="Arial"/>
                <w:color w:val="000000"/>
                <w:sz w:val="20"/>
                <w:szCs w:val="20"/>
                <w:lang w:eastAsia="en-GB"/>
              </w:rPr>
              <w:t>International Red Cross inspection - Italian prisoners, capacity 750.</w:t>
            </w:r>
          </w:p>
          <w:p w14:paraId="037BB2B4" w14:textId="3B835A2A" w:rsidR="00393ED0" w:rsidRPr="006C26B5" w:rsidRDefault="00393ED0" w:rsidP="00CF5726">
            <w:pPr>
              <w:shd w:val="clear" w:color="auto" w:fill="FFFFFF"/>
              <w:jc w:val="both"/>
              <w:rPr>
                <w:rFonts w:ascii="Arial" w:eastAsia="Times New Roman" w:hAnsi="Arial" w:cs="Arial"/>
                <w:color w:val="000000"/>
                <w:sz w:val="12"/>
                <w:szCs w:val="12"/>
                <w:lang w:eastAsia="en-GB"/>
              </w:rPr>
            </w:pPr>
          </w:p>
          <w:p w14:paraId="3926CEA1" w14:textId="7C4159BE" w:rsidR="00393ED0" w:rsidRDefault="00FA6523" w:rsidP="00393ED0">
            <w:pPr>
              <w:jc w:val="both"/>
              <w:rPr>
                <w:rFonts w:ascii="Arial" w:hAnsi="Arial" w:cs="Arial"/>
                <w:color w:val="000000"/>
                <w:sz w:val="20"/>
                <w:szCs w:val="20"/>
              </w:rPr>
            </w:pPr>
            <w:r w:rsidRPr="00FA6523">
              <w:rPr>
                <w:rFonts w:ascii="Arial" w:hAnsi="Arial" w:cs="Arial"/>
                <w:b/>
                <w:bCs/>
                <w:color w:val="000000"/>
                <w:sz w:val="20"/>
                <w:szCs w:val="20"/>
              </w:rPr>
              <w:t>May and November 1944</w:t>
            </w:r>
            <w:r>
              <w:rPr>
                <w:rFonts w:ascii="Arial" w:hAnsi="Arial" w:cs="Arial"/>
                <w:color w:val="000000"/>
                <w:sz w:val="20"/>
                <w:szCs w:val="20"/>
              </w:rPr>
              <w:t xml:space="preserve"> - </w:t>
            </w:r>
            <w:r w:rsidR="00393ED0">
              <w:rPr>
                <w:rFonts w:ascii="Arial" w:hAnsi="Arial" w:cs="Arial"/>
                <w:color w:val="000000"/>
                <w:sz w:val="20"/>
                <w:szCs w:val="20"/>
              </w:rPr>
              <w:t xml:space="preserve">The camp was listed as an Italian Labour Battalion under the Western Command area (WO 32/10737). </w:t>
            </w:r>
            <w:r w:rsidR="00F548E1">
              <w:rPr>
                <w:rFonts w:ascii="Arial" w:hAnsi="Arial" w:cs="Arial"/>
                <w:color w:val="000000"/>
                <w:sz w:val="20"/>
                <w:szCs w:val="20"/>
              </w:rPr>
              <w:t>The Italians were recorded as co-operators.</w:t>
            </w:r>
          </w:p>
          <w:p w14:paraId="750D121A" w14:textId="117C76D8" w:rsidR="00546AFC" w:rsidRPr="006C26B5" w:rsidRDefault="00546AFC" w:rsidP="00393ED0">
            <w:pPr>
              <w:jc w:val="both"/>
              <w:rPr>
                <w:rFonts w:ascii="Arial" w:hAnsi="Arial" w:cs="Arial"/>
                <w:color w:val="000000"/>
                <w:sz w:val="12"/>
                <w:szCs w:val="12"/>
              </w:rPr>
            </w:pPr>
          </w:p>
          <w:p w14:paraId="6EE7F8A2" w14:textId="2E5D21E5" w:rsidR="00546AFC" w:rsidRPr="00393ED0" w:rsidRDefault="00546AFC" w:rsidP="00393ED0">
            <w:pPr>
              <w:jc w:val="both"/>
              <w:rPr>
                <w:rFonts w:ascii="Arial" w:hAnsi="Arial" w:cs="Arial"/>
                <w:color w:val="000000"/>
                <w:sz w:val="20"/>
                <w:szCs w:val="20"/>
              </w:rPr>
            </w:pPr>
            <w:r w:rsidRPr="00FA6523">
              <w:rPr>
                <w:rFonts w:ascii="Arial" w:hAnsi="Arial" w:cs="Arial"/>
                <w:b/>
                <w:bCs/>
                <w:color w:val="000000"/>
                <w:sz w:val="20"/>
                <w:szCs w:val="20"/>
              </w:rPr>
              <w:t>1 August 1945</w:t>
            </w:r>
            <w:r>
              <w:rPr>
                <w:rFonts w:ascii="Arial" w:hAnsi="Arial" w:cs="Arial"/>
                <w:color w:val="000000"/>
                <w:sz w:val="20"/>
                <w:szCs w:val="20"/>
              </w:rPr>
              <w:t xml:space="preserve"> </w:t>
            </w:r>
            <w:r w:rsidR="00FA6523">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p>
          <w:p w14:paraId="0227834D" w14:textId="77777777" w:rsidR="00C56B2E" w:rsidRPr="007E564F" w:rsidRDefault="00C56B2E" w:rsidP="00C56B2E">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9697"/>
            </w:tblGrid>
            <w:tr w:rsidR="00C56B2E" w14:paraId="26580A36" w14:textId="77777777">
              <w:tc>
                <w:tcPr>
                  <w:tcW w:w="15388" w:type="dxa"/>
                  <w:shd w:val="clear" w:color="auto" w:fill="F2F2F2" w:themeFill="background1" w:themeFillShade="F2"/>
                  <w:tcMar>
                    <w:top w:w="57" w:type="dxa"/>
                    <w:bottom w:w="57" w:type="dxa"/>
                  </w:tcMar>
                </w:tcPr>
                <w:p w14:paraId="40E4D8A5" w14:textId="77777777" w:rsidR="00C56B2E" w:rsidRPr="005E0A65" w:rsidRDefault="00C56B2E" w:rsidP="00C56B2E">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6DDD0B16" w14:textId="4DA5F81F" w:rsidR="003F1772" w:rsidRPr="00752B72" w:rsidRDefault="003F1772" w:rsidP="00752B72">
            <w:pPr>
              <w:shd w:val="clear" w:color="auto" w:fill="FFFFFF"/>
              <w:jc w:val="both"/>
              <w:rPr>
                <w:rFonts w:ascii="Arial" w:eastAsia="Times New Roman" w:hAnsi="Arial" w:cs="Arial"/>
                <w:color w:val="000000"/>
                <w:sz w:val="20"/>
                <w:szCs w:val="20"/>
                <w:lang w:eastAsia="en-GB"/>
              </w:rPr>
            </w:pPr>
          </w:p>
        </w:tc>
        <w:tc>
          <w:tcPr>
            <w:tcW w:w="5465" w:type="dxa"/>
          </w:tcPr>
          <w:p w14:paraId="53FF4B1E" w14:textId="7832F80C" w:rsidR="003F1772" w:rsidRDefault="00FA6523" w:rsidP="00216046">
            <w:pPr>
              <w:rPr>
                <w:rFonts w:ascii="Arial" w:hAnsi="Arial" w:cs="Arial"/>
                <w:color w:val="222222"/>
                <w:sz w:val="20"/>
                <w:szCs w:val="20"/>
              </w:rPr>
            </w:pPr>
            <w:r>
              <w:rPr>
                <w:rFonts w:ascii="Arial" w:hAnsi="Arial" w:cs="Arial"/>
                <w:noProof/>
                <w:color w:val="222222"/>
                <w:sz w:val="20"/>
                <w:szCs w:val="20"/>
              </w:rPr>
              <w:drawing>
                <wp:inline distT="0" distB="0" distL="0" distR="0" wp14:anchorId="5662CAEF" wp14:editId="3199BB34">
                  <wp:extent cx="3314700" cy="2971800"/>
                  <wp:effectExtent l="0" t="0" r="0" b="0"/>
                  <wp:docPr id="969569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69922" name="Picture 969569922"/>
                          <pic:cNvPicPr/>
                        </pic:nvPicPr>
                        <pic:blipFill>
                          <a:blip r:embed="rId8">
                            <a:extLst>
                              <a:ext uri="{28A0092B-C50C-407E-A947-70E740481C1C}">
                                <a14:useLocalDpi xmlns:a14="http://schemas.microsoft.com/office/drawing/2010/main" val="0"/>
                              </a:ext>
                            </a:extLst>
                          </a:blip>
                          <a:stretch>
                            <a:fillRect/>
                          </a:stretch>
                        </pic:blipFill>
                        <pic:spPr>
                          <a:xfrm>
                            <a:off x="0" y="0"/>
                            <a:ext cx="3314700" cy="2971800"/>
                          </a:xfrm>
                          <a:prstGeom prst="rect">
                            <a:avLst/>
                          </a:prstGeom>
                        </pic:spPr>
                      </pic:pic>
                    </a:graphicData>
                  </a:graphic>
                </wp:inline>
              </w:drawing>
            </w:r>
          </w:p>
        </w:tc>
      </w:tr>
      <w:tr w:rsidR="003F1772" w14:paraId="1A39998F" w14:textId="77777777" w:rsidTr="00FA6523">
        <w:tc>
          <w:tcPr>
            <w:tcW w:w="9923" w:type="dxa"/>
            <w:vMerge/>
          </w:tcPr>
          <w:p w14:paraId="69D7D6FB" w14:textId="77777777" w:rsidR="003F1772" w:rsidRDefault="003F1772" w:rsidP="00216046">
            <w:pPr>
              <w:rPr>
                <w:rFonts w:ascii="Arial" w:hAnsi="Arial" w:cs="Arial"/>
                <w:color w:val="222222"/>
                <w:sz w:val="20"/>
                <w:szCs w:val="20"/>
              </w:rPr>
            </w:pPr>
          </w:p>
        </w:tc>
        <w:tc>
          <w:tcPr>
            <w:tcW w:w="5465" w:type="dxa"/>
          </w:tcPr>
          <w:p w14:paraId="185F4728" w14:textId="23F0A677" w:rsidR="003F1772" w:rsidRDefault="003F1772" w:rsidP="00216046">
            <w:pPr>
              <w:jc w:val="center"/>
              <w:rPr>
                <w:rFonts w:ascii="Arial" w:hAnsi="Arial" w:cs="Arial"/>
                <w:color w:val="222222"/>
                <w:sz w:val="20"/>
                <w:szCs w:val="20"/>
              </w:rPr>
            </w:pPr>
            <w:r>
              <w:rPr>
                <w:rFonts w:ascii="Arial" w:hAnsi="Arial" w:cs="Arial"/>
                <w:color w:val="222222"/>
                <w:sz w:val="20"/>
                <w:szCs w:val="20"/>
              </w:rPr>
              <w:t xml:space="preserve">Ordnance Survey </w:t>
            </w:r>
            <w:r w:rsidR="00DD2B2C">
              <w:rPr>
                <w:rFonts w:ascii="Arial" w:hAnsi="Arial" w:cs="Arial"/>
                <w:color w:val="222222"/>
                <w:sz w:val="20"/>
                <w:szCs w:val="20"/>
              </w:rPr>
              <w:t>1956</w:t>
            </w:r>
          </w:p>
        </w:tc>
      </w:tr>
    </w:tbl>
    <w:p w14:paraId="19377629" w14:textId="77777777" w:rsidR="00FA6523" w:rsidRDefault="00FA6523" w:rsidP="00485099">
      <w:pPr>
        <w:jc w:val="both"/>
        <w:rPr>
          <w:rFonts w:ascii="Arial" w:eastAsia="Times New Roman" w:hAnsi="Arial" w:cs="Arial"/>
          <w:color w:val="000000"/>
          <w:sz w:val="16"/>
          <w:szCs w:val="16"/>
          <w:lang w:eastAsia="en-GB"/>
        </w:rPr>
      </w:pPr>
    </w:p>
    <w:p w14:paraId="5873FB6B" w14:textId="042FB30C" w:rsidR="006C26B5" w:rsidRDefault="006C26B5" w:rsidP="00E4323C">
      <w:pPr>
        <w:jc w:val="both"/>
        <w:rPr>
          <w:rFonts w:ascii="Arial" w:hAnsi="Arial" w:cs="Arial"/>
          <w:bCs/>
          <w:sz w:val="20"/>
          <w:szCs w:val="20"/>
        </w:rPr>
      </w:pPr>
      <w:bookmarkStart w:id="2" w:name="_Hlk183611426"/>
      <w:r w:rsidRPr="00277DDF">
        <w:rPr>
          <w:rFonts w:ascii="Arial" w:hAnsi="Arial" w:cs="Arial"/>
          <w:b/>
          <w:sz w:val="20"/>
          <w:szCs w:val="20"/>
        </w:rPr>
        <w:t>1946</w:t>
      </w:r>
      <w:r>
        <w:rPr>
          <w:rFonts w:ascii="Arial" w:hAnsi="Arial" w:cs="Arial"/>
          <w:bCs/>
          <w:sz w:val="20"/>
          <w:szCs w:val="20"/>
        </w:rPr>
        <w:t xml:space="preserve"> – </w:t>
      </w:r>
      <w:r w:rsidR="00E4323C">
        <w:rPr>
          <w:rFonts w:ascii="Arial" w:hAnsi="Arial" w:cs="Arial"/>
          <w:bCs/>
          <w:sz w:val="20"/>
          <w:szCs w:val="20"/>
        </w:rPr>
        <w:t>Additional i</w:t>
      </w:r>
      <w:r>
        <w:rPr>
          <w:rFonts w:ascii="Arial" w:hAnsi="Arial" w:cs="Arial"/>
          <w:bCs/>
          <w:sz w:val="20"/>
          <w:szCs w:val="20"/>
        </w:rPr>
        <w:t>ntake of many pows from camps in the USA. Most had very low morale as they had been misinformed in the US that they were being repatriated. Instead, they found themselves in working camps in the UK.</w:t>
      </w:r>
    </w:p>
    <w:bookmarkEnd w:id="2"/>
    <w:p w14:paraId="29F288B9" w14:textId="77777777" w:rsidR="006C26B5" w:rsidRPr="006C26B5" w:rsidRDefault="006C26B5" w:rsidP="00485099">
      <w:pPr>
        <w:jc w:val="both"/>
        <w:rPr>
          <w:rFonts w:ascii="Arial" w:eastAsia="Times New Roman" w:hAnsi="Arial" w:cs="Arial"/>
          <w:color w:val="000000"/>
          <w:sz w:val="12"/>
          <w:szCs w:val="12"/>
          <w:lang w:eastAsia="en-GB"/>
        </w:rPr>
      </w:pPr>
    </w:p>
    <w:p w14:paraId="7CDE60EE" w14:textId="252C2D35" w:rsidR="007E564F" w:rsidRDefault="007E564F" w:rsidP="00485099">
      <w:pPr>
        <w:jc w:val="both"/>
        <w:rPr>
          <w:rFonts w:ascii="Arial" w:eastAsia="Times New Roman" w:hAnsi="Arial" w:cs="Arial"/>
          <w:color w:val="000000"/>
          <w:sz w:val="20"/>
          <w:szCs w:val="20"/>
          <w:lang w:eastAsia="en-GB"/>
        </w:rPr>
      </w:pPr>
      <w:r w:rsidRPr="007E564F">
        <w:rPr>
          <w:rFonts w:ascii="Arial" w:eastAsia="Times New Roman" w:hAnsi="Arial" w:cs="Arial"/>
          <w:b/>
          <w:bCs/>
          <w:color w:val="000000"/>
          <w:sz w:val="20"/>
          <w:szCs w:val="20"/>
          <w:lang w:eastAsia="en-GB"/>
        </w:rPr>
        <w:t>24-29 August 1946</w:t>
      </w:r>
      <w:r>
        <w:rPr>
          <w:rFonts w:ascii="Arial" w:eastAsia="Times New Roman" w:hAnsi="Arial" w:cs="Arial"/>
          <w:color w:val="000000"/>
          <w:sz w:val="20"/>
          <w:szCs w:val="20"/>
          <w:lang w:eastAsia="en-GB"/>
        </w:rPr>
        <w:t xml:space="preserve"> – PID visit for screening and report on re-education. Strength; 3 officers, 1242 Other Ranks in HQ, 3 hostels and billets.</w:t>
      </w:r>
      <w:r w:rsidR="006C26B5">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This was listed as the 3</w:t>
      </w:r>
      <w:r w:rsidRPr="007E564F">
        <w:rPr>
          <w:rFonts w:ascii="Arial" w:eastAsia="Times New Roman" w:hAnsi="Arial" w:cs="Arial"/>
          <w:color w:val="000000"/>
          <w:sz w:val="20"/>
          <w:szCs w:val="20"/>
          <w:vertAlign w:val="superscript"/>
          <w:lang w:eastAsia="en-GB"/>
        </w:rPr>
        <w:t>rd</w:t>
      </w:r>
      <w:r>
        <w:rPr>
          <w:rFonts w:ascii="Arial" w:eastAsia="Times New Roman" w:hAnsi="Arial" w:cs="Arial"/>
          <w:color w:val="000000"/>
          <w:sz w:val="20"/>
          <w:szCs w:val="20"/>
          <w:lang w:eastAsia="en-GB"/>
        </w:rPr>
        <w:t xml:space="preserve"> visit – the previous 2 reports are not in the National Archive file.</w:t>
      </w:r>
    </w:p>
    <w:p w14:paraId="1DD1B8C6" w14:textId="77777777" w:rsidR="007E564F" w:rsidRPr="009F0362" w:rsidRDefault="007E564F" w:rsidP="00485099">
      <w:pPr>
        <w:jc w:val="both"/>
        <w:rPr>
          <w:rFonts w:ascii="Arial" w:eastAsia="Times New Roman" w:hAnsi="Arial" w:cs="Arial"/>
          <w:color w:val="000000"/>
          <w:sz w:val="12"/>
          <w:szCs w:val="12"/>
          <w:lang w:eastAsia="en-GB"/>
        </w:rPr>
      </w:pPr>
    </w:p>
    <w:p w14:paraId="3FF371DD" w14:textId="3AE37B26" w:rsidR="007E564F" w:rsidRDefault="007E564F" w:rsidP="00485099">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Commandant: </w:t>
      </w:r>
      <w:r w:rsidR="009F0362">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Major Selby</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Feldw</w:t>
      </w:r>
      <w:proofErr w:type="spellEnd"/>
      <w:r>
        <w:rPr>
          <w:rFonts w:ascii="Arial" w:eastAsia="Times New Roman" w:hAnsi="Arial" w:cs="Arial"/>
          <w:color w:val="000000"/>
          <w:sz w:val="20"/>
          <w:szCs w:val="20"/>
          <w:lang w:eastAsia="en-GB"/>
        </w:rPr>
        <w:t xml:space="preserve"> Jaenicke (B+)</w:t>
      </w:r>
    </w:p>
    <w:p w14:paraId="74BCFF9D" w14:textId="1784D052" w:rsidR="009F0362" w:rsidRDefault="009F0362" w:rsidP="00485099">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w:t>
      </w:r>
      <w:r>
        <w:rPr>
          <w:rFonts w:ascii="Arial" w:eastAsia="Times New Roman" w:hAnsi="Arial" w:cs="Arial"/>
          <w:color w:val="000000"/>
          <w:sz w:val="20"/>
          <w:szCs w:val="20"/>
          <w:lang w:eastAsia="en-GB"/>
        </w:rPr>
        <w:tab/>
        <w:t>S/Sgt Wantoch</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Feldw</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Podschun</w:t>
      </w:r>
      <w:proofErr w:type="spellEnd"/>
      <w:r>
        <w:rPr>
          <w:rFonts w:ascii="Arial" w:eastAsia="Times New Roman" w:hAnsi="Arial" w:cs="Arial"/>
          <w:color w:val="000000"/>
          <w:sz w:val="20"/>
          <w:szCs w:val="20"/>
          <w:lang w:eastAsia="en-GB"/>
        </w:rPr>
        <w:t xml:space="preserve"> (A)</w:t>
      </w:r>
    </w:p>
    <w:p w14:paraId="5C87C746" w14:textId="56FA9427" w:rsidR="009F0362" w:rsidRDefault="009F0362" w:rsidP="00485099">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German M.O.:</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St.Arzt</w:t>
      </w:r>
      <w:proofErr w:type="spellEnd"/>
      <w:r>
        <w:rPr>
          <w:rFonts w:ascii="Arial" w:eastAsia="Times New Roman" w:hAnsi="Arial" w:cs="Arial"/>
          <w:color w:val="000000"/>
          <w:sz w:val="20"/>
          <w:szCs w:val="20"/>
          <w:lang w:eastAsia="en-GB"/>
        </w:rPr>
        <w:t xml:space="preserve"> Dr Baumstark (A); </w:t>
      </w:r>
      <w:proofErr w:type="spellStart"/>
      <w:r>
        <w:rPr>
          <w:rFonts w:ascii="Arial" w:eastAsia="Times New Roman" w:hAnsi="Arial" w:cs="Arial"/>
          <w:color w:val="000000"/>
          <w:sz w:val="20"/>
          <w:szCs w:val="20"/>
          <w:lang w:eastAsia="en-GB"/>
        </w:rPr>
        <w:t>A.Arzt</w:t>
      </w:r>
      <w:proofErr w:type="spellEnd"/>
      <w:r>
        <w:rPr>
          <w:rFonts w:ascii="Arial" w:eastAsia="Times New Roman" w:hAnsi="Arial" w:cs="Arial"/>
          <w:color w:val="000000"/>
          <w:sz w:val="20"/>
          <w:szCs w:val="20"/>
          <w:lang w:eastAsia="en-GB"/>
        </w:rPr>
        <w:t xml:space="preserve"> Dr Tobias (B+)</w:t>
      </w:r>
    </w:p>
    <w:p w14:paraId="4E0D550F" w14:textId="4272E73C" w:rsidR="007E564F" w:rsidRPr="009F0362" w:rsidRDefault="007E564F" w:rsidP="00485099">
      <w:pPr>
        <w:jc w:val="both"/>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3397"/>
        <w:gridCol w:w="1713"/>
        <w:gridCol w:w="1713"/>
        <w:gridCol w:w="1713"/>
        <w:gridCol w:w="1713"/>
        <w:gridCol w:w="1713"/>
        <w:gridCol w:w="1713"/>
        <w:gridCol w:w="1713"/>
      </w:tblGrid>
      <w:tr w:rsidR="007E564F" w14:paraId="0761FF6A" w14:textId="77777777" w:rsidTr="007E564F">
        <w:tc>
          <w:tcPr>
            <w:tcW w:w="3397" w:type="dxa"/>
            <w:tcBorders>
              <w:top w:val="nil"/>
              <w:left w:val="nil"/>
              <w:bottom w:val="nil"/>
              <w:right w:val="single" w:sz="4" w:space="0" w:color="auto"/>
            </w:tcBorders>
          </w:tcPr>
          <w:p w14:paraId="469C7DA5" w14:textId="53D4F1A2" w:rsidR="007E564F" w:rsidRDefault="007E564F" w:rsidP="00485099">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Political screening:</w:t>
            </w:r>
          </w:p>
        </w:tc>
        <w:tc>
          <w:tcPr>
            <w:tcW w:w="1713" w:type="dxa"/>
            <w:tcBorders>
              <w:left w:val="single" w:sz="4" w:space="0" w:color="auto"/>
            </w:tcBorders>
          </w:tcPr>
          <w:p w14:paraId="7C8CEBB2" w14:textId="449F8768" w:rsidR="007E564F" w:rsidRDefault="007E564F" w:rsidP="007E564F">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713" w:type="dxa"/>
          </w:tcPr>
          <w:p w14:paraId="453AF3D0" w14:textId="0BB71045" w:rsidR="007E564F" w:rsidRDefault="007E564F" w:rsidP="007E564F">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713" w:type="dxa"/>
          </w:tcPr>
          <w:p w14:paraId="01A85EFD" w14:textId="08F7CBB6" w:rsidR="007E564F" w:rsidRDefault="007E564F" w:rsidP="007E564F">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713" w:type="dxa"/>
          </w:tcPr>
          <w:p w14:paraId="3350BD05" w14:textId="5706DCA8" w:rsidR="007E564F" w:rsidRDefault="007E564F" w:rsidP="007E564F">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713" w:type="dxa"/>
          </w:tcPr>
          <w:p w14:paraId="3B7029A2" w14:textId="3D4C102B" w:rsidR="007E564F" w:rsidRDefault="007E564F" w:rsidP="007E564F">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p>
        </w:tc>
        <w:tc>
          <w:tcPr>
            <w:tcW w:w="1713" w:type="dxa"/>
          </w:tcPr>
          <w:p w14:paraId="1A7ED3C9" w14:textId="05B19C38" w:rsidR="007E564F" w:rsidRDefault="007E564F" w:rsidP="007E564F">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p>
        </w:tc>
        <w:tc>
          <w:tcPr>
            <w:tcW w:w="1713" w:type="dxa"/>
          </w:tcPr>
          <w:p w14:paraId="58F9EF66" w14:textId="63148C50" w:rsidR="007E564F" w:rsidRDefault="007E564F" w:rsidP="007E564F">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Unscreened</w:t>
            </w:r>
          </w:p>
        </w:tc>
      </w:tr>
      <w:tr w:rsidR="007E564F" w14:paraId="0B451A12" w14:textId="77777777" w:rsidTr="007E564F">
        <w:tc>
          <w:tcPr>
            <w:tcW w:w="3397" w:type="dxa"/>
            <w:tcBorders>
              <w:top w:val="nil"/>
              <w:left w:val="nil"/>
              <w:bottom w:val="nil"/>
              <w:right w:val="single" w:sz="4" w:space="0" w:color="auto"/>
            </w:tcBorders>
          </w:tcPr>
          <w:p w14:paraId="55903370" w14:textId="77777777" w:rsidR="007E564F" w:rsidRDefault="007E564F" w:rsidP="00485099">
            <w:pPr>
              <w:jc w:val="both"/>
              <w:rPr>
                <w:rFonts w:ascii="Arial" w:eastAsia="Times New Roman" w:hAnsi="Arial" w:cs="Arial"/>
                <w:color w:val="000000"/>
                <w:sz w:val="20"/>
                <w:szCs w:val="20"/>
                <w:lang w:eastAsia="en-GB"/>
              </w:rPr>
            </w:pPr>
          </w:p>
        </w:tc>
        <w:tc>
          <w:tcPr>
            <w:tcW w:w="1713" w:type="dxa"/>
            <w:tcBorders>
              <w:left w:val="single" w:sz="4" w:space="0" w:color="auto"/>
            </w:tcBorders>
          </w:tcPr>
          <w:p w14:paraId="181236CB" w14:textId="0E4BD006" w:rsidR="007E564F" w:rsidRDefault="007E564F" w:rsidP="007E564F">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56</w:t>
            </w:r>
          </w:p>
        </w:tc>
        <w:tc>
          <w:tcPr>
            <w:tcW w:w="1713" w:type="dxa"/>
          </w:tcPr>
          <w:p w14:paraId="0DCCBAD4" w14:textId="561C611E" w:rsidR="007E564F" w:rsidRDefault="007E564F" w:rsidP="007E564F">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66</w:t>
            </w:r>
          </w:p>
        </w:tc>
        <w:tc>
          <w:tcPr>
            <w:tcW w:w="1713" w:type="dxa"/>
          </w:tcPr>
          <w:p w14:paraId="02280985" w14:textId="45C1BC3C" w:rsidR="007E564F" w:rsidRDefault="007E564F" w:rsidP="007E564F">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247</w:t>
            </w:r>
          </w:p>
        </w:tc>
        <w:tc>
          <w:tcPr>
            <w:tcW w:w="1713" w:type="dxa"/>
          </w:tcPr>
          <w:p w14:paraId="5501F720" w14:textId="40517C9D" w:rsidR="007E564F" w:rsidRDefault="007E564F" w:rsidP="007E564F">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713" w:type="dxa"/>
          </w:tcPr>
          <w:p w14:paraId="47726F3A" w14:textId="07B8FB3E" w:rsidR="007E564F" w:rsidRDefault="007E564F" w:rsidP="007E564F">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24</w:t>
            </w:r>
          </w:p>
        </w:tc>
        <w:tc>
          <w:tcPr>
            <w:tcW w:w="1713" w:type="dxa"/>
          </w:tcPr>
          <w:p w14:paraId="345F6A57" w14:textId="5E8B3C95" w:rsidR="007E564F" w:rsidRDefault="007E564F" w:rsidP="007E564F">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713" w:type="dxa"/>
          </w:tcPr>
          <w:p w14:paraId="0C21E46E" w14:textId="2F0E46C7" w:rsidR="007E564F" w:rsidRDefault="007E564F" w:rsidP="007E564F">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826</w:t>
            </w:r>
          </w:p>
        </w:tc>
      </w:tr>
    </w:tbl>
    <w:p w14:paraId="21F6A0F8" w14:textId="77777777" w:rsidR="007E564F" w:rsidRPr="009F0362" w:rsidRDefault="007E564F" w:rsidP="00485099">
      <w:pPr>
        <w:jc w:val="both"/>
        <w:rPr>
          <w:rFonts w:ascii="Arial" w:eastAsia="Times New Roman" w:hAnsi="Arial" w:cs="Arial"/>
          <w:color w:val="000000"/>
          <w:sz w:val="12"/>
          <w:szCs w:val="12"/>
          <w:lang w:eastAsia="en-GB"/>
        </w:rPr>
      </w:pPr>
    </w:p>
    <w:p w14:paraId="089106EC" w14:textId="3D7D249C" w:rsidR="009F0362" w:rsidRDefault="009F0362" w:rsidP="00485099">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The camp was regarded overall as anti-Nazi with no active Nazis.</w:t>
      </w:r>
      <w:r w:rsidR="00896017">
        <w:rPr>
          <w:rFonts w:ascii="Arial" w:eastAsia="Times New Roman" w:hAnsi="Arial" w:cs="Arial"/>
          <w:color w:val="000000"/>
          <w:sz w:val="20"/>
          <w:szCs w:val="20"/>
          <w:lang w:eastAsia="en-GB"/>
        </w:rPr>
        <w:t xml:space="preserve"> Some of the pows had been transferred to an officers’ camp before this date.</w:t>
      </w:r>
    </w:p>
    <w:p w14:paraId="382C602D" w14:textId="77777777" w:rsidR="009F0362" w:rsidRPr="009F0362" w:rsidRDefault="009F0362" w:rsidP="00485099">
      <w:pPr>
        <w:jc w:val="both"/>
        <w:rPr>
          <w:rFonts w:ascii="Arial" w:eastAsia="Times New Roman" w:hAnsi="Arial" w:cs="Arial"/>
          <w:color w:val="000000"/>
          <w:sz w:val="12"/>
          <w:szCs w:val="12"/>
          <w:lang w:eastAsia="en-GB"/>
        </w:rPr>
      </w:pPr>
    </w:p>
    <w:p w14:paraId="536EC9AA" w14:textId="1A3754D1" w:rsidR="009F0362" w:rsidRDefault="009F0362" w:rsidP="00485099">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Very long hours for the harvest meant that </w:t>
      </w:r>
      <w:r w:rsidR="00E4323C">
        <w:rPr>
          <w:rFonts w:ascii="Arial" w:eastAsia="Times New Roman" w:hAnsi="Arial" w:cs="Arial"/>
          <w:color w:val="000000"/>
          <w:sz w:val="20"/>
          <w:szCs w:val="20"/>
          <w:lang w:eastAsia="en-GB"/>
        </w:rPr>
        <w:t>few</w:t>
      </w:r>
      <w:r w:rsidR="00896017">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re-education activities were </w:t>
      </w:r>
      <w:r w:rsidR="00896017">
        <w:rPr>
          <w:rFonts w:ascii="Arial" w:eastAsia="Times New Roman" w:hAnsi="Arial" w:cs="Arial"/>
          <w:color w:val="000000"/>
          <w:sz w:val="20"/>
          <w:szCs w:val="20"/>
          <w:lang w:eastAsia="en-GB"/>
        </w:rPr>
        <w:t>taking place</w:t>
      </w:r>
    </w:p>
    <w:p w14:paraId="57A4FDFE" w14:textId="77777777" w:rsidR="00896017" w:rsidRPr="00896017" w:rsidRDefault="00896017" w:rsidP="00485099">
      <w:pPr>
        <w:jc w:val="both"/>
        <w:rPr>
          <w:rFonts w:ascii="Arial" w:eastAsia="Times New Roman" w:hAnsi="Arial" w:cs="Arial"/>
          <w:color w:val="000000"/>
          <w:sz w:val="8"/>
          <w:szCs w:val="8"/>
          <w:lang w:eastAsia="en-GB"/>
        </w:rPr>
      </w:pPr>
    </w:p>
    <w:p w14:paraId="6EED4234" w14:textId="73CB1D3B" w:rsidR="00896017" w:rsidRDefault="00896017" w:rsidP="00485099">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Visiting Lectures – regular.</w:t>
      </w:r>
    </w:p>
    <w:p w14:paraId="326DF88D" w14:textId="77777777" w:rsidR="00896017" w:rsidRPr="00896017" w:rsidRDefault="00896017" w:rsidP="00485099">
      <w:pPr>
        <w:jc w:val="both"/>
        <w:rPr>
          <w:rFonts w:ascii="Arial" w:eastAsia="Times New Roman" w:hAnsi="Arial" w:cs="Arial"/>
          <w:color w:val="000000"/>
          <w:sz w:val="8"/>
          <w:szCs w:val="8"/>
          <w:lang w:eastAsia="en-GB"/>
        </w:rPr>
      </w:pPr>
    </w:p>
    <w:p w14:paraId="6DC5339D" w14:textId="77777777" w:rsidR="00896017" w:rsidRDefault="00896017" w:rsidP="00896017">
      <w:pPr>
        <w:rPr>
          <w:rFonts w:ascii="Arial" w:hAnsi="Arial" w:cs="Arial"/>
          <w:color w:val="000000"/>
          <w:sz w:val="20"/>
          <w:szCs w:val="20"/>
        </w:rPr>
      </w:pPr>
      <w:r>
        <w:rPr>
          <w:rFonts w:ascii="Arial" w:eastAsia="Times New Roman" w:hAnsi="Arial" w:cs="Arial"/>
          <w:color w:val="000000"/>
          <w:sz w:val="20"/>
          <w:szCs w:val="20"/>
          <w:lang w:eastAsia="en-GB"/>
        </w:rPr>
        <w:t xml:space="preserve">Camp magazine - </w:t>
      </w:r>
      <w:r>
        <w:rPr>
          <w:rFonts w:ascii="Arial" w:hAnsi="Arial" w:cs="Arial"/>
          <w:color w:val="000000"/>
          <w:sz w:val="20"/>
          <w:szCs w:val="20"/>
        </w:rPr>
        <w:t>Magazine Der Neue Zeit (The New Times) – 120 copies made.</w:t>
      </w:r>
    </w:p>
    <w:p w14:paraId="7BAD4E86" w14:textId="0D8A3C52" w:rsidR="00550D79" w:rsidRPr="006C26B5" w:rsidRDefault="00550D79" w:rsidP="00485099">
      <w:pPr>
        <w:jc w:val="both"/>
        <w:rPr>
          <w:rFonts w:ascii="Arial" w:hAnsi="Arial" w:cs="Arial"/>
          <w:i/>
          <w:iCs/>
          <w:color w:val="222222"/>
          <w:sz w:val="12"/>
          <w:szCs w:val="12"/>
          <w:shd w:val="clear" w:color="auto" w:fill="F8F9FA"/>
        </w:rPr>
      </w:pPr>
    </w:p>
    <w:tbl>
      <w:tblPr>
        <w:tblStyle w:val="TableGrid"/>
        <w:tblW w:w="0" w:type="auto"/>
        <w:tblLook w:val="04A0" w:firstRow="1" w:lastRow="0" w:firstColumn="1" w:lastColumn="0" w:noHBand="0" w:noVBand="1"/>
      </w:tblPr>
      <w:tblGrid>
        <w:gridCol w:w="4266"/>
        <w:gridCol w:w="11122"/>
      </w:tblGrid>
      <w:tr w:rsidR="00550D79" w14:paraId="10B967B4" w14:textId="77777777" w:rsidTr="00A95E9F">
        <w:trPr>
          <w:trHeight w:val="2836"/>
        </w:trPr>
        <w:tc>
          <w:tcPr>
            <w:tcW w:w="4266" w:type="dxa"/>
            <w:tcBorders>
              <w:bottom w:val="nil"/>
              <w:right w:val="nil"/>
            </w:tcBorders>
            <w:shd w:val="clear" w:color="auto" w:fill="F2F2F2" w:themeFill="background1" w:themeFillShade="F2"/>
          </w:tcPr>
          <w:p w14:paraId="4219ED3D" w14:textId="0B7EFCC1" w:rsidR="008E6FD5" w:rsidRDefault="00550D79" w:rsidP="008B395D">
            <w:pPr>
              <w:rPr>
                <w:rFonts w:ascii="Arial" w:hAnsi="Arial" w:cs="Arial"/>
                <w:color w:val="222222"/>
                <w:sz w:val="20"/>
                <w:szCs w:val="20"/>
                <w:shd w:val="clear" w:color="auto" w:fill="F8F9FA"/>
              </w:rPr>
            </w:pPr>
            <w:r>
              <w:rPr>
                <w:rFonts w:ascii="Arial" w:hAnsi="Arial" w:cs="Arial"/>
                <w:noProof/>
                <w:color w:val="222222"/>
                <w:sz w:val="20"/>
                <w:szCs w:val="20"/>
                <w:shd w:val="clear" w:color="auto" w:fill="F8F9FA"/>
              </w:rPr>
              <w:drawing>
                <wp:inline distT="0" distB="0" distL="0" distR="0" wp14:anchorId="21B31C28" wp14:editId="0CB2269F">
                  <wp:extent cx="2565950" cy="3600000"/>
                  <wp:effectExtent l="0" t="0" r="6350" b="635"/>
                  <wp:docPr id="1382519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19743" name="Picture 1382519743"/>
                          <pic:cNvPicPr/>
                        </pic:nvPicPr>
                        <pic:blipFill>
                          <a:blip r:embed="rId9">
                            <a:extLst>
                              <a:ext uri="{28A0092B-C50C-407E-A947-70E740481C1C}">
                                <a14:useLocalDpi xmlns:a14="http://schemas.microsoft.com/office/drawing/2010/main" val="0"/>
                              </a:ext>
                            </a:extLst>
                          </a:blip>
                          <a:stretch>
                            <a:fillRect/>
                          </a:stretch>
                        </pic:blipFill>
                        <pic:spPr>
                          <a:xfrm>
                            <a:off x="0" y="0"/>
                            <a:ext cx="2565950" cy="3600000"/>
                          </a:xfrm>
                          <a:prstGeom prst="rect">
                            <a:avLst/>
                          </a:prstGeom>
                        </pic:spPr>
                      </pic:pic>
                    </a:graphicData>
                  </a:graphic>
                </wp:inline>
              </w:drawing>
            </w:r>
          </w:p>
        </w:tc>
        <w:tc>
          <w:tcPr>
            <w:tcW w:w="11122" w:type="dxa"/>
            <w:tcBorders>
              <w:left w:val="nil"/>
              <w:bottom w:val="nil"/>
            </w:tcBorders>
            <w:shd w:val="clear" w:color="auto" w:fill="F2F2F2" w:themeFill="background1" w:themeFillShade="F2"/>
          </w:tcPr>
          <w:p w14:paraId="4A2CE814" w14:textId="77777777" w:rsidR="00550D79" w:rsidRDefault="00550D79" w:rsidP="00550D79">
            <w:pPr>
              <w:jc w:val="both"/>
              <w:rPr>
                <w:rFonts w:ascii="Arial" w:eastAsia="Times New Roman" w:hAnsi="Arial" w:cs="Arial"/>
                <w:i/>
                <w:iCs/>
                <w:color w:val="000000"/>
                <w:sz w:val="20"/>
                <w:szCs w:val="20"/>
                <w:lang w:eastAsia="en-GB"/>
              </w:rPr>
            </w:pPr>
            <w:r>
              <w:rPr>
                <w:rFonts w:ascii="Arial" w:eastAsia="Times New Roman" w:hAnsi="Arial" w:cs="Arial"/>
                <w:color w:val="000000"/>
                <w:sz w:val="20"/>
                <w:szCs w:val="20"/>
                <w:lang w:eastAsia="en-GB"/>
              </w:rPr>
              <w:t xml:space="preserve">The work of Reverend Alexander Macleod Murray and relationships with the local area – </w:t>
            </w:r>
            <w:r w:rsidRPr="00485099">
              <w:rPr>
                <w:rFonts w:ascii="Arial" w:eastAsia="Times New Roman" w:hAnsi="Arial" w:cs="Arial"/>
                <w:i/>
                <w:iCs/>
                <w:color w:val="000000"/>
                <w:sz w:val="20"/>
                <w:szCs w:val="20"/>
                <w:lang w:eastAsia="en-GB"/>
              </w:rPr>
              <w:t xml:space="preserve">“…the village of Beetham [about 2 km from the camp] on the edge of the Lake District set out to achieve reconciliation through ‘integration’. The vicar there was the Reverend Alexander Macleod Murray, a rare spirit… tall, scholarly, and </w:t>
            </w:r>
            <w:proofErr w:type="spellStart"/>
            <w:r w:rsidRPr="00485099">
              <w:rPr>
                <w:rFonts w:ascii="Arial" w:eastAsia="Times New Roman" w:hAnsi="Arial" w:cs="Arial"/>
                <w:i/>
                <w:iCs/>
                <w:color w:val="000000"/>
                <w:sz w:val="20"/>
                <w:szCs w:val="20"/>
                <w:lang w:eastAsia="en-GB"/>
              </w:rPr>
              <w:t>high-church</w:t>
            </w:r>
            <w:proofErr w:type="spellEnd"/>
            <w:r w:rsidRPr="00485099">
              <w:rPr>
                <w:rFonts w:ascii="Arial" w:eastAsia="Times New Roman" w:hAnsi="Arial" w:cs="Arial"/>
                <w:i/>
                <w:iCs/>
                <w:color w:val="000000"/>
                <w:sz w:val="20"/>
                <w:szCs w:val="20"/>
                <w:lang w:eastAsia="en-GB"/>
              </w:rPr>
              <w:t xml:space="preserve"> with an outgoing loving nature, he had also a shrewd knowledge of a man’s world; he bore the scars of the Kut campaign of 1915 and till recently had been chaplain to the Royal Tank Corps Depot at </w:t>
            </w:r>
            <w:proofErr w:type="spellStart"/>
            <w:r w:rsidRPr="00485099">
              <w:rPr>
                <w:rFonts w:ascii="Arial" w:eastAsia="Times New Roman" w:hAnsi="Arial" w:cs="Arial"/>
                <w:i/>
                <w:iCs/>
                <w:color w:val="000000"/>
                <w:sz w:val="20"/>
                <w:szCs w:val="20"/>
                <w:lang w:eastAsia="en-GB"/>
              </w:rPr>
              <w:t>Warcop</w:t>
            </w:r>
            <w:proofErr w:type="spellEnd"/>
            <w:r w:rsidRPr="00485099">
              <w:rPr>
                <w:rFonts w:ascii="Arial" w:eastAsia="Times New Roman" w:hAnsi="Arial" w:cs="Arial"/>
                <w:i/>
                <w:iCs/>
                <w:color w:val="000000"/>
                <w:sz w:val="20"/>
                <w:szCs w:val="20"/>
                <w:lang w:eastAsia="en-GB"/>
              </w:rPr>
              <w:t xml:space="preserve">. </w:t>
            </w:r>
          </w:p>
          <w:p w14:paraId="37D025D3" w14:textId="77777777" w:rsidR="00550D79" w:rsidRPr="00FA6523" w:rsidRDefault="00550D79" w:rsidP="00550D79">
            <w:pPr>
              <w:jc w:val="both"/>
              <w:rPr>
                <w:rFonts w:ascii="Arial" w:eastAsia="Times New Roman" w:hAnsi="Arial" w:cs="Arial"/>
                <w:i/>
                <w:iCs/>
                <w:color w:val="000000"/>
                <w:sz w:val="8"/>
                <w:szCs w:val="8"/>
                <w:lang w:eastAsia="en-GB"/>
              </w:rPr>
            </w:pPr>
          </w:p>
          <w:p w14:paraId="4747F255" w14:textId="77777777" w:rsidR="00550D79" w:rsidRDefault="00550D79" w:rsidP="00550D79">
            <w:pPr>
              <w:jc w:val="both"/>
              <w:rPr>
                <w:rFonts w:ascii="Arial" w:eastAsia="Times New Roman" w:hAnsi="Arial" w:cs="Arial"/>
                <w:i/>
                <w:iCs/>
                <w:color w:val="000000"/>
                <w:sz w:val="20"/>
                <w:szCs w:val="20"/>
                <w:lang w:eastAsia="en-GB"/>
              </w:rPr>
            </w:pPr>
            <w:r w:rsidRPr="00485099">
              <w:rPr>
                <w:rFonts w:ascii="Arial" w:eastAsia="Times New Roman" w:hAnsi="Arial" w:cs="Arial"/>
                <w:i/>
                <w:iCs/>
                <w:color w:val="000000"/>
                <w:sz w:val="20"/>
                <w:szCs w:val="20"/>
                <w:lang w:eastAsia="en-GB"/>
              </w:rPr>
              <w:t>Arriving at Beetham in January 1946 and discovering that Camp 104 at Bela River was within his parish, he simply regarded its inmates as his parishioners. He put it to the existing ones that here were cast-down and ostracised people living in their midst, prisoners of war as many British had been. Let Beetham become for them a ‘little sanctuary</w:t>
            </w:r>
            <w:r>
              <w:rPr>
                <w:rFonts w:ascii="Arial" w:eastAsia="Times New Roman" w:hAnsi="Arial" w:cs="Arial"/>
                <w:i/>
                <w:iCs/>
                <w:color w:val="000000"/>
                <w:sz w:val="20"/>
                <w:szCs w:val="20"/>
                <w:lang w:eastAsia="en-GB"/>
              </w:rPr>
              <w:t>,</w:t>
            </w:r>
            <w:r w:rsidRPr="00485099">
              <w:rPr>
                <w:rFonts w:ascii="Arial" w:eastAsia="Times New Roman" w:hAnsi="Arial" w:cs="Arial"/>
                <w:i/>
                <w:iCs/>
                <w:color w:val="000000"/>
                <w:sz w:val="20"/>
                <w:szCs w:val="20"/>
                <w:lang w:eastAsia="en-GB"/>
              </w:rPr>
              <w:t>’ he said. As soon as regulations permitted and indeed long before, people responded. With young Mrs Murray playing her full part, the vicarage became a centre where Germans brought their loneliness and private troubles, or even their problems with their Commandant. When some prisoners told the vicar of a school teacher they knew in Germany who, though a good man and no Nazi, had been unjustly dismissed, he asked for a dossier on him which he sent to the local MP, William Fletcher Vane. He, in turn, passed it on to Lard Pakenham, then Minister for German Affairs. With astonishing speed</w:t>
            </w:r>
            <w:r>
              <w:rPr>
                <w:rFonts w:ascii="Arial" w:eastAsia="Times New Roman" w:hAnsi="Arial" w:cs="Arial"/>
                <w:i/>
                <w:iCs/>
                <w:color w:val="000000"/>
                <w:sz w:val="20"/>
                <w:szCs w:val="20"/>
                <w:lang w:eastAsia="en-GB"/>
              </w:rPr>
              <w:t>,</w:t>
            </w:r>
            <w:r w:rsidRPr="00485099">
              <w:rPr>
                <w:rFonts w:ascii="Arial" w:eastAsia="Times New Roman" w:hAnsi="Arial" w:cs="Arial"/>
                <w:i/>
                <w:iCs/>
                <w:color w:val="000000"/>
                <w:sz w:val="20"/>
                <w:szCs w:val="20"/>
                <w:lang w:eastAsia="en-GB"/>
              </w:rPr>
              <w:t xml:space="preserve"> the case was reviewed, the teacher reinstated and his denouncers exposed. </w:t>
            </w:r>
          </w:p>
          <w:p w14:paraId="2E288930" w14:textId="77777777" w:rsidR="00550D79" w:rsidRPr="00550D79" w:rsidRDefault="00550D79" w:rsidP="00550D79">
            <w:pPr>
              <w:jc w:val="both"/>
              <w:rPr>
                <w:rFonts w:ascii="Arial" w:eastAsia="Times New Roman" w:hAnsi="Arial" w:cs="Arial"/>
                <w:i/>
                <w:iCs/>
                <w:color w:val="000000"/>
                <w:sz w:val="8"/>
                <w:szCs w:val="8"/>
                <w:lang w:eastAsia="en-GB"/>
              </w:rPr>
            </w:pPr>
          </w:p>
          <w:p w14:paraId="6423B5E6" w14:textId="77777777" w:rsidR="00550D79" w:rsidRDefault="00550D79" w:rsidP="00550D79">
            <w:pPr>
              <w:jc w:val="both"/>
              <w:rPr>
                <w:rFonts w:ascii="Arial" w:hAnsi="Arial" w:cs="Arial"/>
                <w:i/>
                <w:iCs/>
                <w:color w:val="222222"/>
                <w:sz w:val="20"/>
                <w:szCs w:val="20"/>
                <w:shd w:val="clear" w:color="auto" w:fill="F8F9FA"/>
              </w:rPr>
            </w:pPr>
            <w:r w:rsidRPr="00485099">
              <w:rPr>
                <w:rFonts w:ascii="Arial" w:eastAsia="Times New Roman" w:hAnsi="Arial" w:cs="Arial"/>
                <w:i/>
                <w:iCs/>
                <w:color w:val="000000"/>
                <w:sz w:val="20"/>
                <w:szCs w:val="20"/>
                <w:lang w:eastAsia="en-GB"/>
              </w:rPr>
              <w:t>The vicar put a large box in the church to receive gifts, chiefly clothing</w:t>
            </w:r>
            <w:r w:rsidRPr="00485099">
              <w:rPr>
                <w:rFonts w:ascii="Arial" w:hAnsi="Arial" w:cs="Arial"/>
                <w:i/>
                <w:iCs/>
                <w:color w:val="222222"/>
                <w:sz w:val="20"/>
                <w:szCs w:val="20"/>
                <w:shd w:val="clear" w:color="auto" w:fill="F8F9FA"/>
              </w:rPr>
              <w:t xml:space="preserve"> and food, and Beetham for a time became probably the greatest parcel-sending centre for its size in England. When furniture was required for a quiet room in the camp, a three-ton truck was soon taking in two dozen old easy chairs and a settee. Later a billiard table was sent up. </w:t>
            </w:r>
          </w:p>
          <w:p w14:paraId="490632FD" w14:textId="77777777" w:rsidR="00550D79" w:rsidRPr="00550D79" w:rsidRDefault="00550D79" w:rsidP="00550D79">
            <w:pPr>
              <w:jc w:val="both"/>
              <w:rPr>
                <w:rFonts w:ascii="Arial" w:hAnsi="Arial" w:cs="Arial"/>
                <w:i/>
                <w:iCs/>
                <w:color w:val="222222"/>
                <w:sz w:val="8"/>
                <w:szCs w:val="8"/>
                <w:shd w:val="clear" w:color="auto" w:fill="F8F9FA"/>
              </w:rPr>
            </w:pPr>
          </w:p>
          <w:p w14:paraId="0DDEE61C" w14:textId="77777777" w:rsidR="00550D79" w:rsidRDefault="00550D79" w:rsidP="00550D79">
            <w:pPr>
              <w:jc w:val="both"/>
              <w:rPr>
                <w:rFonts w:ascii="Arial" w:hAnsi="Arial" w:cs="Arial"/>
                <w:i/>
                <w:iCs/>
                <w:color w:val="222222"/>
                <w:sz w:val="20"/>
                <w:szCs w:val="20"/>
                <w:shd w:val="clear" w:color="auto" w:fill="F8F9FA"/>
              </w:rPr>
            </w:pPr>
            <w:r w:rsidRPr="00485099">
              <w:rPr>
                <w:rFonts w:ascii="Arial" w:hAnsi="Arial" w:cs="Arial"/>
                <w:i/>
                <w:iCs/>
                <w:color w:val="222222"/>
                <w:sz w:val="20"/>
                <w:szCs w:val="20"/>
                <w:shd w:val="clear" w:color="auto" w:fill="F8F9FA"/>
              </w:rPr>
              <w:t>The beautiful church with its unique rose trellis walk to the south door was used for several joint services in two languages and for memorable concerts (among the Germans was a violinist once selected to play in Westminster Abbey at the 1936 Coronation). There was community singing, music-making in private houses, and the occasional discussion group. So swiftly did the spirit of reconciliation get going that for Christmas 1946 members of the Bela River Camp secretly prepared a surprise gift to the parish – a full set of carved and painted crib figures, with a dedication which read:</w:t>
            </w:r>
          </w:p>
          <w:p w14:paraId="6A1DEBAA" w14:textId="77777777" w:rsidR="00550D79" w:rsidRPr="00550D79" w:rsidRDefault="00550D79" w:rsidP="00550D79">
            <w:pPr>
              <w:jc w:val="both"/>
              <w:rPr>
                <w:rFonts w:ascii="Arial" w:hAnsi="Arial" w:cs="Arial"/>
                <w:i/>
                <w:iCs/>
                <w:color w:val="222222"/>
                <w:sz w:val="8"/>
                <w:szCs w:val="8"/>
                <w:shd w:val="clear" w:color="auto" w:fill="F8F9FA"/>
              </w:rPr>
            </w:pPr>
          </w:p>
          <w:p w14:paraId="2B73C82E" w14:textId="77777777" w:rsidR="008E6FD5" w:rsidRPr="00485099" w:rsidRDefault="008E6FD5" w:rsidP="008E6FD5">
            <w:pPr>
              <w:jc w:val="both"/>
              <w:rPr>
                <w:rFonts w:ascii="Times New Roman" w:hAnsi="Times New Roman" w:cs="Times New Roman"/>
                <w:i/>
                <w:iCs/>
                <w:sz w:val="20"/>
                <w:szCs w:val="20"/>
              </w:rPr>
            </w:pPr>
            <w:r w:rsidRPr="008E6FD5">
              <w:rPr>
                <w:rFonts w:ascii="Arial" w:hAnsi="Arial" w:cs="Arial"/>
                <w:sz w:val="20"/>
                <w:szCs w:val="20"/>
              </w:rPr>
              <w:t>“</w:t>
            </w:r>
            <w:r w:rsidRPr="00485099">
              <w:rPr>
                <w:rFonts w:ascii="Times New Roman" w:hAnsi="Times New Roman" w:cs="Times New Roman"/>
                <w:i/>
                <w:iCs/>
                <w:sz w:val="20"/>
                <w:szCs w:val="20"/>
              </w:rPr>
              <w:t xml:space="preserve">We German Prisoners of War from </w:t>
            </w:r>
            <w:proofErr w:type="spellStart"/>
            <w:r w:rsidRPr="00485099">
              <w:rPr>
                <w:rFonts w:ascii="Times New Roman" w:hAnsi="Times New Roman" w:cs="Times New Roman"/>
                <w:i/>
                <w:iCs/>
                <w:sz w:val="20"/>
                <w:szCs w:val="20"/>
              </w:rPr>
              <w:t>Beela</w:t>
            </w:r>
            <w:proofErr w:type="spellEnd"/>
            <w:r w:rsidRPr="00485099">
              <w:rPr>
                <w:rFonts w:ascii="Times New Roman" w:hAnsi="Times New Roman" w:cs="Times New Roman"/>
                <w:i/>
                <w:iCs/>
                <w:sz w:val="20"/>
                <w:szCs w:val="20"/>
              </w:rPr>
              <w:t xml:space="preserve"> River Camp are giving this stable and the figures of the Nativity story, which have been made by Bruno Baumann and his assistant Gabriel Fabian as a gift to the Parish of Beetham. </w:t>
            </w:r>
          </w:p>
          <w:p w14:paraId="77AF0756" w14:textId="664CCE3A" w:rsidR="0014786C" w:rsidRPr="00550D79" w:rsidRDefault="0014786C" w:rsidP="0014786C">
            <w:pPr>
              <w:jc w:val="both"/>
              <w:rPr>
                <w:rFonts w:ascii="Arial" w:hAnsi="Arial" w:cs="Arial"/>
                <w:sz w:val="8"/>
                <w:szCs w:val="8"/>
              </w:rPr>
            </w:pPr>
          </w:p>
        </w:tc>
      </w:tr>
      <w:tr w:rsidR="00550D79" w14:paraId="24AF63E1" w14:textId="77777777" w:rsidTr="006C26B5">
        <w:trPr>
          <w:trHeight w:val="1132"/>
        </w:trPr>
        <w:tc>
          <w:tcPr>
            <w:tcW w:w="15388" w:type="dxa"/>
            <w:gridSpan w:val="2"/>
            <w:tcBorders>
              <w:top w:val="nil"/>
            </w:tcBorders>
            <w:shd w:val="clear" w:color="auto" w:fill="F2F2F2" w:themeFill="background1" w:themeFillShade="F2"/>
          </w:tcPr>
          <w:p w14:paraId="690BFAF7" w14:textId="77777777" w:rsidR="00550D79" w:rsidRPr="00485099" w:rsidRDefault="00550D79" w:rsidP="00550D79">
            <w:pPr>
              <w:jc w:val="both"/>
              <w:rPr>
                <w:rFonts w:ascii="Times New Roman" w:hAnsi="Times New Roman" w:cs="Times New Roman"/>
                <w:i/>
                <w:iCs/>
                <w:sz w:val="20"/>
                <w:szCs w:val="20"/>
              </w:rPr>
            </w:pPr>
            <w:r w:rsidRPr="00485099">
              <w:rPr>
                <w:rFonts w:ascii="Times New Roman" w:hAnsi="Times New Roman" w:cs="Times New Roman"/>
                <w:i/>
                <w:iCs/>
                <w:sz w:val="20"/>
                <w:szCs w:val="20"/>
              </w:rPr>
              <w:t>By doing so we will express our gratefulness for having been able to realize the real spirit of Christian brotherhood, which has been proved to us by the Hon. Rev. A. Macleod Murray and the congregation of Beetham</w:t>
            </w:r>
          </w:p>
          <w:p w14:paraId="0BA7B950" w14:textId="77777777" w:rsidR="00550D79" w:rsidRPr="00485099" w:rsidRDefault="00550D79" w:rsidP="00550D79">
            <w:pPr>
              <w:jc w:val="both"/>
              <w:rPr>
                <w:rFonts w:ascii="Times New Roman" w:hAnsi="Times New Roman" w:cs="Times New Roman"/>
                <w:i/>
                <w:iCs/>
                <w:sz w:val="8"/>
                <w:szCs w:val="8"/>
              </w:rPr>
            </w:pPr>
          </w:p>
          <w:p w14:paraId="4BB473D0" w14:textId="6336319A" w:rsidR="00550D79" w:rsidRPr="00550D79" w:rsidRDefault="00550D79" w:rsidP="00550D79">
            <w:pPr>
              <w:jc w:val="both"/>
              <w:rPr>
                <w:rFonts w:ascii="Times New Roman" w:hAnsi="Times New Roman" w:cs="Times New Roman"/>
                <w:i/>
                <w:iCs/>
                <w:sz w:val="20"/>
                <w:szCs w:val="20"/>
              </w:rPr>
            </w:pPr>
            <w:r w:rsidRPr="00485099">
              <w:rPr>
                <w:rFonts w:ascii="Times New Roman" w:hAnsi="Times New Roman" w:cs="Times New Roman"/>
                <w:i/>
                <w:iCs/>
                <w:sz w:val="20"/>
                <w:szCs w:val="20"/>
              </w:rPr>
              <w:t>We are praying with you to the Child of Bethlehem.</w:t>
            </w:r>
            <w:r w:rsidR="006C26B5">
              <w:rPr>
                <w:rFonts w:ascii="Times New Roman" w:hAnsi="Times New Roman" w:cs="Times New Roman"/>
                <w:i/>
                <w:iCs/>
                <w:sz w:val="20"/>
                <w:szCs w:val="20"/>
              </w:rPr>
              <w:t xml:space="preserve"> </w:t>
            </w:r>
            <w:r w:rsidRPr="00485099">
              <w:rPr>
                <w:rFonts w:ascii="Times New Roman" w:hAnsi="Times New Roman" w:cs="Times New Roman"/>
                <w:i/>
                <w:iCs/>
                <w:sz w:val="20"/>
                <w:szCs w:val="20"/>
              </w:rPr>
              <w:t>On behalf of the Camp:  Christmas 1946.</w:t>
            </w:r>
            <w:r>
              <w:rPr>
                <w:rFonts w:ascii="Times New Roman" w:hAnsi="Times New Roman" w:cs="Times New Roman"/>
                <w:i/>
                <w:iCs/>
                <w:sz w:val="20"/>
                <w:szCs w:val="20"/>
              </w:rPr>
              <w:t xml:space="preserve"> </w:t>
            </w:r>
            <w:proofErr w:type="spellStart"/>
            <w:r w:rsidRPr="00485099">
              <w:rPr>
                <w:rFonts w:ascii="Times New Roman" w:hAnsi="Times New Roman" w:cs="Times New Roman"/>
                <w:i/>
                <w:iCs/>
                <w:sz w:val="20"/>
                <w:szCs w:val="20"/>
              </w:rPr>
              <w:t>B.Baumann</w:t>
            </w:r>
            <w:proofErr w:type="spellEnd"/>
            <w:r w:rsidRPr="00485099">
              <w:rPr>
                <w:rFonts w:ascii="Times New Roman" w:hAnsi="Times New Roman" w:cs="Times New Roman"/>
                <w:i/>
                <w:iCs/>
                <w:sz w:val="20"/>
                <w:szCs w:val="20"/>
              </w:rPr>
              <w:t xml:space="preserve"> – Artist / Werner Janicke – Camp Leader / Erich Schmidt – Camp Padre</w:t>
            </w:r>
            <w:r w:rsidRPr="008E6FD5">
              <w:rPr>
                <w:rFonts w:ascii="Arial" w:hAnsi="Arial" w:cs="Arial"/>
                <w:sz w:val="20"/>
                <w:szCs w:val="20"/>
              </w:rPr>
              <w:t>”</w:t>
            </w:r>
          </w:p>
          <w:p w14:paraId="64CBC0DC" w14:textId="77777777" w:rsidR="00550D79" w:rsidRPr="00550D79" w:rsidRDefault="00550D79" w:rsidP="00550D79">
            <w:pPr>
              <w:jc w:val="both"/>
              <w:rPr>
                <w:rFonts w:ascii="Arial" w:hAnsi="Arial" w:cs="Arial"/>
                <w:sz w:val="8"/>
                <w:szCs w:val="8"/>
              </w:rPr>
            </w:pPr>
          </w:p>
          <w:p w14:paraId="5885EBAE" w14:textId="77B2B101" w:rsidR="00550D79" w:rsidRDefault="00550D79" w:rsidP="00550D79">
            <w:pPr>
              <w:jc w:val="both"/>
              <w:rPr>
                <w:rFonts w:ascii="Arial" w:eastAsia="Times New Roman" w:hAnsi="Arial" w:cs="Arial"/>
                <w:color w:val="000000"/>
                <w:sz w:val="20"/>
                <w:szCs w:val="20"/>
                <w:lang w:eastAsia="en-GB"/>
              </w:rPr>
            </w:pPr>
            <w:r>
              <w:rPr>
                <w:rFonts w:ascii="Arial" w:hAnsi="Arial" w:cs="Arial"/>
                <w:sz w:val="20"/>
                <w:szCs w:val="20"/>
              </w:rPr>
              <w:t>(Extract from ‘Thresholds of Peace</w:t>
            </w:r>
            <w:proofErr w:type="gramStart"/>
            <w:r>
              <w:rPr>
                <w:rFonts w:ascii="Arial" w:hAnsi="Arial" w:cs="Arial"/>
                <w:sz w:val="20"/>
                <w:szCs w:val="20"/>
              </w:rPr>
              <w:t>’,</w:t>
            </w:r>
            <w:proofErr w:type="gramEnd"/>
            <w:r>
              <w:rPr>
                <w:rFonts w:ascii="Arial" w:hAnsi="Arial" w:cs="Arial"/>
                <w:sz w:val="20"/>
                <w:szCs w:val="20"/>
              </w:rPr>
              <w:t xml:space="preserve"> p278-9, Matthew Barry Sullivan, 1979, Hamish Hamilton).</w:t>
            </w:r>
          </w:p>
        </w:tc>
      </w:tr>
    </w:tbl>
    <w:p w14:paraId="239B8593" w14:textId="77777777" w:rsidR="00FA6523" w:rsidRDefault="00FA6523" w:rsidP="00A95E9F">
      <w:pPr>
        <w:jc w:val="both"/>
        <w:rPr>
          <w:rFonts w:ascii="Arial" w:hAnsi="Arial" w:cs="Arial"/>
          <w:b/>
          <w:bCs/>
          <w:noProof/>
          <w:sz w:val="12"/>
          <w:szCs w:val="12"/>
        </w:rPr>
      </w:pPr>
    </w:p>
    <w:p w14:paraId="6EE53B05" w14:textId="77777777" w:rsidR="00550D79" w:rsidRDefault="00550D79" w:rsidP="00A95E9F">
      <w:pPr>
        <w:jc w:val="both"/>
        <w:rPr>
          <w:rFonts w:ascii="Arial" w:hAnsi="Arial" w:cs="Arial"/>
          <w:sz w:val="20"/>
          <w:szCs w:val="20"/>
        </w:rPr>
      </w:pPr>
      <w:r>
        <w:rPr>
          <w:rFonts w:ascii="Arial" w:hAnsi="Arial" w:cs="Arial"/>
          <w:sz w:val="20"/>
          <w:szCs w:val="20"/>
        </w:rPr>
        <w:t>Another visitor to this and other camps was Dr Margaret Rosenberg, a Jewess from Austria, called, ‘</w:t>
      </w:r>
      <w:r w:rsidRPr="00D969D0">
        <w:rPr>
          <w:rFonts w:ascii="Arial" w:hAnsi="Arial" w:cs="Arial"/>
          <w:i/>
          <w:iCs/>
          <w:sz w:val="20"/>
          <w:szCs w:val="20"/>
        </w:rPr>
        <w:t>the Angel of the Lake District Camps’</w:t>
      </w:r>
      <w:r>
        <w:rPr>
          <w:rFonts w:ascii="Arial" w:hAnsi="Arial" w:cs="Arial"/>
          <w:sz w:val="20"/>
          <w:szCs w:val="20"/>
        </w:rPr>
        <w:t xml:space="preserve"> – at least until she had a dispute and is reported to have boxed the commandant’s ears at Camp 104. After that she would appear at places where the pows were working to ask if she could get them anything.</w:t>
      </w:r>
    </w:p>
    <w:p w14:paraId="6B1617F0" w14:textId="77777777" w:rsidR="00550D79" w:rsidRPr="00C56B2E" w:rsidRDefault="00550D79" w:rsidP="00A95E9F">
      <w:pPr>
        <w:jc w:val="both"/>
        <w:rPr>
          <w:rFonts w:ascii="Arial" w:hAnsi="Arial" w:cs="Arial"/>
          <w:sz w:val="12"/>
          <w:szCs w:val="12"/>
        </w:rPr>
      </w:pPr>
    </w:p>
    <w:p w14:paraId="49A14C65" w14:textId="77777777" w:rsidR="00550D79" w:rsidRDefault="00550D79" w:rsidP="00A95E9F">
      <w:pPr>
        <w:jc w:val="both"/>
        <w:rPr>
          <w:rFonts w:ascii="Arial" w:hAnsi="Arial" w:cs="Arial"/>
          <w:sz w:val="20"/>
          <w:szCs w:val="20"/>
        </w:rPr>
      </w:pPr>
      <w:r>
        <w:rPr>
          <w:rFonts w:ascii="Arial" w:hAnsi="Arial" w:cs="Arial"/>
          <w:sz w:val="20"/>
          <w:szCs w:val="20"/>
        </w:rPr>
        <w:t>One of the German pows, Wilhelm Hackl stated of the camp: “</w:t>
      </w:r>
      <w:r w:rsidRPr="00A95E9F">
        <w:rPr>
          <w:rFonts w:ascii="Arial" w:hAnsi="Arial" w:cs="Arial"/>
          <w:i/>
          <w:iCs/>
          <w:sz w:val="20"/>
          <w:szCs w:val="20"/>
        </w:rPr>
        <w:t>Here we were treated as humans, free from threats and humiliation</w:t>
      </w:r>
      <w:r>
        <w:rPr>
          <w:rFonts w:ascii="Arial" w:hAnsi="Arial" w:cs="Arial"/>
          <w:sz w:val="20"/>
          <w:szCs w:val="20"/>
        </w:rPr>
        <w:t>.” (quoted in the Westmorland Gazette).</w:t>
      </w:r>
    </w:p>
    <w:p w14:paraId="4BFCA26C" w14:textId="77777777" w:rsidR="00550D79" w:rsidRPr="00392005" w:rsidRDefault="00550D79" w:rsidP="00A95E9F">
      <w:pPr>
        <w:jc w:val="both"/>
        <w:rPr>
          <w:rFonts w:ascii="Arial" w:hAnsi="Arial" w:cs="Arial"/>
          <w:sz w:val="16"/>
          <w:szCs w:val="16"/>
        </w:rPr>
      </w:pPr>
    </w:p>
    <w:p w14:paraId="7CA564C7" w14:textId="6D7A44C1" w:rsidR="00392005" w:rsidRDefault="00392005" w:rsidP="00A95E9F">
      <w:pPr>
        <w:jc w:val="both"/>
        <w:rPr>
          <w:rFonts w:ascii="Arial" w:hAnsi="Arial" w:cs="Arial"/>
          <w:sz w:val="20"/>
          <w:szCs w:val="20"/>
        </w:rPr>
      </w:pPr>
      <w:r w:rsidRPr="00392005">
        <w:rPr>
          <w:rFonts w:ascii="Arial" w:hAnsi="Arial" w:cs="Arial"/>
          <w:b/>
          <w:bCs/>
          <w:sz w:val="20"/>
          <w:szCs w:val="20"/>
        </w:rPr>
        <w:t>28-31 January 1947</w:t>
      </w:r>
      <w:r>
        <w:rPr>
          <w:rFonts w:ascii="Arial" w:hAnsi="Arial" w:cs="Arial"/>
          <w:sz w:val="20"/>
          <w:szCs w:val="20"/>
        </w:rPr>
        <w:t xml:space="preserve"> – Report on Re-education. Strength; 2 officers, 976 OR.</w:t>
      </w:r>
    </w:p>
    <w:p w14:paraId="24F60F2E" w14:textId="77777777" w:rsidR="00392005" w:rsidRPr="00392005" w:rsidRDefault="00392005" w:rsidP="00A95E9F">
      <w:pPr>
        <w:jc w:val="both"/>
        <w:rPr>
          <w:rFonts w:ascii="Arial" w:hAnsi="Arial" w:cs="Arial"/>
          <w:sz w:val="12"/>
          <w:szCs w:val="12"/>
        </w:rPr>
      </w:pPr>
    </w:p>
    <w:p w14:paraId="5D356CB5" w14:textId="6F644895" w:rsidR="00392005" w:rsidRDefault="00392005" w:rsidP="00392005">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only change to senior personnel was the German M.O., </w:t>
      </w:r>
      <w:proofErr w:type="spellStart"/>
      <w:r>
        <w:rPr>
          <w:rFonts w:ascii="Arial" w:eastAsia="Times New Roman" w:hAnsi="Arial" w:cs="Arial"/>
          <w:color w:val="000000"/>
          <w:sz w:val="20"/>
          <w:szCs w:val="20"/>
          <w:lang w:eastAsia="en-GB"/>
        </w:rPr>
        <w:t>St.Arzt</w:t>
      </w:r>
      <w:proofErr w:type="spellEnd"/>
      <w:r>
        <w:rPr>
          <w:rFonts w:ascii="Arial" w:eastAsia="Times New Roman" w:hAnsi="Arial" w:cs="Arial"/>
          <w:color w:val="000000"/>
          <w:sz w:val="20"/>
          <w:szCs w:val="20"/>
          <w:lang w:eastAsia="en-GB"/>
        </w:rPr>
        <w:t xml:space="preserve"> Dr Baumstark had been replaced by Dr Ruhe (B).</w:t>
      </w:r>
    </w:p>
    <w:p w14:paraId="5B91A3F6" w14:textId="77777777" w:rsidR="00392005" w:rsidRPr="00254D16" w:rsidRDefault="00392005" w:rsidP="00A95E9F">
      <w:pPr>
        <w:jc w:val="both"/>
        <w:rPr>
          <w:rFonts w:ascii="Arial" w:hAnsi="Arial" w:cs="Arial"/>
          <w:sz w:val="12"/>
          <w:szCs w:val="12"/>
        </w:rPr>
      </w:pPr>
    </w:p>
    <w:tbl>
      <w:tblPr>
        <w:tblStyle w:val="TableGrid"/>
        <w:tblW w:w="0" w:type="auto"/>
        <w:tblLook w:val="04A0" w:firstRow="1" w:lastRow="0" w:firstColumn="1" w:lastColumn="0" w:noHBand="0" w:noVBand="1"/>
      </w:tblPr>
      <w:tblGrid>
        <w:gridCol w:w="3964"/>
        <w:gridCol w:w="2284"/>
        <w:gridCol w:w="2285"/>
        <w:gridCol w:w="2285"/>
        <w:gridCol w:w="2285"/>
        <w:gridCol w:w="2285"/>
      </w:tblGrid>
      <w:tr w:rsidR="00392005" w14:paraId="3C05EDD8" w14:textId="77777777" w:rsidTr="00392005">
        <w:tc>
          <w:tcPr>
            <w:tcW w:w="3964" w:type="dxa"/>
            <w:tcBorders>
              <w:top w:val="nil"/>
              <w:left w:val="nil"/>
              <w:bottom w:val="nil"/>
              <w:right w:val="single" w:sz="4" w:space="0" w:color="auto"/>
            </w:tcBorders>
          </w:tcPr>
          <w:p w14:paraId="4DCA8FC5" w14:textId="3501475E" w:rsidR="00392005" w:rsidRDefault="00392005" w:rsidP="00A95E9F">
            <w:pPr>
              <w:jc w:val="both"/>
              <w:rPr>
                <w:rFonts w:ascii="Arial" w:hAnsi="Arial" w:cs="Arial"/>
                <w:sz w:val="20"/>
                <w:szCs w:val="20"/>
              </w:rPr>
            </w:pPr>
            <w:r>
              <w:rPr>
                <w:rFonts w:ascii="Arial" w:hAnsi="Arial" w:cs="Arial"/>
                <w:sz w:val="20"/>
                <w:szCs w:val="20"/>
              </w:rPr>
              <w:lastRenderedPageBreak/>
              <w:t>Political screening:</w:t>
            </w:r>
          </w:p>
        </w:tc>
        <w:tc>
          <w:tcPr>
            <w:tcW w:w="2284" w:type="dxa"/>
            <w:tcBorders>
              <w:left w:val="single" w:sz="4" w:space="0" w:color="auto"/>
            </w:tcBorders>
          </w:tcPr>
          <w:p w14:paraId="6EFA5D7E" w14:textId="597CFC1D" w:rsidR="00392005" w:rsidRDefault="00392005" w:rsidP="00392005">
            <w:pPr>
              <w:jc w:val="center"/>
              <w:rPr>
                <w:rFonts w:ascii="Arial" w:hAnsi="Arial" w:cs="Arial"/>
                <w:sz w:val="20"/>
                <w:szCs w:val="20"/>
              </w:rPr>
            </w:pPr>
            <w:r>
              <w:rPr>
                <w:rFonts w:ascii="Arial" w:hAnsi="Arial" w:cs="Arial"/>
                <w:sz w:val="20"/>
                <w:szCs w:val="20"/>
              </w:rPr>
              <w:t>A</w:t>
            </w:r>
          </w:p>
        </w:tc>
        <w:tc>
          <w:tcPr>
            <w:tcW w:w="2285" w:type="dxa"/>
          </w:tcPr>
          <w:p w14:paraId="15E19E51" w14:textId="0EDC8D8B" w:rsidR="00392005" w:rsidRDefault="00392005" w:rsidP="00392005">
            <w:pPr>
              <w:jc w:val="center"/>
              <w:rPr>
                <w:rFonts w:ascii="Arial" w:hAnsi="Arial" w:cs="Arial"/>
                <w:sz w:val="20"/>
                <w:szCs w:val="20"/>
              </w:rPr>
            </w:pPr>
            <w:r>
              <w:rPr>
                <w:rFonts w:ascii="Arial" w:hAnsi="Arial" w:cs="Arial"/>
                <w:sz w:val="20"/>
                <w:szCs w:val="20"/>
              </w:rPr>
              <w:t>B+</w:t>
            </w:r>
          </w:p>
        </w:tc>
        <w:tc>
          <w:tcPr>
            <w:tcW w:w="2285" w:type="dxa"/>
          </w:tcPr>
          <w:p w14:paraId="0B834080" w14:textId="3E2ED833" w:rsidR="00392005" w:rsidRDefault="00392005" w:rsidP="00392005">
            <w:pPr>
              <w:jc w:val="center"/>
              <w:rPr>
                <w:rFonts w:ascii="Arial" w:hAnsi="Arial" w:cs="Arial"/>
                <w:sz w:val="20"/>
                <w:szCs w:val="20"/>
              </w:rPr>
            </w:pPr>
            <w:r>
              <w:rPr>
                <w:rFonts w:ascii="Arial" w:hAnsi="Arial" w:cs="Arial"/>
                <w:sz w:val="20"/>
                <w:szCs w:val="20"/>
              </w:rPr>
              <w:t>B</w:t>
            </w:r>
          </w:p>
        </w:tc>
        <w:tc>
          <w:tcPr>
            <w:tcW w:w="2285" w:type="dxa"/>
          </w:tcPr>
          <w:p w14:paraId="454E3562" w14:textId="0D0D1F7D" w:rsidR="00392005" w:rsidRDefault="00392005" w:rsidP="00392005">
            <w:pPr>
              <w:jc w:val="center"/>
              <w:rPr>
                <w:rFonts w:ascii="Arial" w:hAnsi="Arial" w:cs="Arial"/>
                <w:sz w:val="20"/>
                <w:szCs w:val="20"/>
              </w:rPr>
            </w:pPr>
            <w:r>
              <w:rPr>
                <w:rFonts w:ascii="Arial" w:hAnsi="Arial" w:cs="Arial"/>
                <w:sz w:val="20"/>
                <w:szCs w:val="20"/>
              </w:rPr>
              <w:t>B-</w:t>
            </w:r>
          </w:p>
        </w:tc>
        <w:tc>
          <w:tcPr>
            <w:tcW w:w="2285" w:type="dxa"/>
          </w:tcPr>
          <w:p w14:paraId="6462C3FF" w14:textId="4B7DA752" w:rsidR="00392005" w:rsidRDefault="00392005" w:rsidP="00392005">
            <w:pPr>
              <w:jc w:val="center"/>
              <w:rPr>
                <w:rFonts w:ascii="Arial" w:hAnsi="Arial" w:cs="Arial"/>
                <w:sz w:val="20"/>
                <w:szCs w:val="20"/>
              </w:rPr>
            </w:pPr>
            <w:r>
              <w:rPr>
                <w:rFonts w:ascii="Arial" w:hAnsi="Arial" w:cs="Arial"/>
                <w:sz w:val="20"/>
                <w:szCs w:val="20"/>
              </w:rPr>
              <w:t>C</w:t>
            </w:r>
          </w:p>
        </w:tc>
      </w:tr>
      <w:tr w:rsidR="00392005" w14:paraId="4C0F3AE1" w14:textId="77777777" w:rsidTr="00392005">
        <w:tc>
          <w:tcPr>
            <w:tcW w:w="3964" w:type="dxa"/>
            <w:tcBorders>
              <w:top w:val="nil"/>
              <w:left w:val="nil"/>
              <w:bottom w:val="nil"/>
              <w:right w:val="single" w:sz="4" w:space="0" w:color="auto"/>
            </w:tcBorders>
          </w:tcPr>
          <w:p w14:paraId="4A825A00" w14:textId="77777777" w:rsidR="00392005" w:rsidRDefault="00392005" w:rsidP="00A95E9F">
            <w:pPr>
              <w:jc w:val="both"/>
              <w:rPr>
                <w:rFonts w:ascii="Arial" w:hAnsi="Arial" w:cs="Arial"/>
                <w:sz w:val="20"/>
                <w:szCs w:val="20"/>
              </w:rPr>
            </w:pPr>
          </w:p>
        </w:tc>
        <w:tc>
          <w:tcPr>
            <w:tcW w:w="2284" w:type="dxa"/>
            <w:tcBorders>
              <w:left w:val="single" w:sz="4" w:space="0" w:color="auto"/>
            </w:tcBorders>
          </w:tcPr>
          <w:p w14:paraId="05C38660" w14:textId="526E7C85" w:rsidR="00392005" w:rsidRDefault="00392005" w:rsidP="00392005">
            <w:pPr>
              <w:jc w:val="center"/>
              <w:rPr>
                <w:rFonts w:ascii="Arial" w:hAnsi="Arial" w:cs="Arial"/>
                <w:sz w:val="20"/>
                <w:szCs w:val="20"/>
              </w:rPr>
            </w:pPr>
            <w:r>
              <w:rPr>
                <w:rFonts w:ascii="Arial" w:hAnsi="Arial" w:cs="Arial"/>
                <w:sz w:val="20"/>
                <w:szCs w:val="20"/>
              </w:rPr>
              <w:t>12</w:t>
            </w:r>
          </w:p>
        </w:tc>
        <w:tc>
          <w:tcPr>
            <w:tcW w:w="2285" w:type="dxa"/>
          </w:tcPr>
          <w:p w14:paraId="3906B238" w14:textId="3A537E80" w:rsidR="00392005" w:rsidRDefault="00392005" w:rsidP="00392005">
            <w:pPr>
              <w:jc w:val="center"/>
              <w:rPr>
                <w:rFonts w:ascii="Arial" w:hAnsi="Arial" w:cs="Arial"/>
                <w:sz w:val="20"/>
                <w:szCs w:val="20"/>
              </w:rPr>
            </w:pPr>
            <w:r>
              <w:rPr>
                <w:rFonts w:ascii="Arial" w:hAnsi="Arial" w:cs="Arial"/>
                <w:sz w:val="20"/>
                <w:szCs w:val="20"/>
              </w:rPr>
              <w:t>136</w:t>
            </w:r>
          </w:p>
        </w:tc>
        <w:tc>
          <w:tcPr>
            <w:tcW w:w="2285" w:type="dxa"/>
          </w:tcPr>
          <w:p w14:paraId="50EFE1AA" w14:textId="66883B18" w:rsidR="00392005" w:rsidRDefault="00392005" w:rsidP="00392005">
            <w:pPr>
              <w:jc w:val="center"/>
              <w:rPr>
                <w:rFonts w:ascii="Arial" w:hAnsi="Arial" w:cs="Arial"/>
                <w:sz w:val="20"/>
                <w:szCs w:val="20"/>
              </w:rPr>
            </w:pPr>
            <w:r>
              <w:rPr>
                <w:rFonts w:ascii="Arial" w:hAnsi="Arial" w:cs="Arial"/>
                <w:sz w:val="20"/>
                <w:szCs w:val="20"/>
              </w:rPr>
              <w:t>682</w:t>
            </w:r>
          </w:p>
        </w:tc>
        <w:tc>
          <w:tcPr>
            <w:tcW w:w="2285" w:type="dxa"/>
          </w:tcPr>
          <w:p w14:paraId="1DB11000" w14:textId="53B1A8BC" w:rsidR="00392005" w:rsidRDefault="00392005" w:rsidP="00392005">
            <w:pPr>
              <w:jc w:val="center"/>
              <w:rPr>
                <w:rFonts w:ascii="Arial" w:hAnsi="Arial" w:cs="Arial"/>
                <w:sz w:val="20"/>
                <w:szCs w:val="20"/>
              </w:rPr>
            </w:pPr>
            <w:r>
              <w:rPr>
                <w:rFonts w:ascii="Arial" w:hAnsi="Arial" w:cs="Arial"/>
                <w:sz w:val="20"/>
                <w:szCs w:val="20"/>
              </w:rPr>
              <w:t>121</w:t>
            </w:r>
          </w:p>
        </w:tc>
        <w:tc>
          <w:tcPr>
            <w:tcW w:w="2285" w:type="dxa"/>
          </w:tcPr>
          <w:p w14:paraId="2CBF904A" w14:textId="45DE263B" w:rsidR="00392005" w:rsidRDefault="00392005" w:rsidP="00392005">
            <w:pPr>
              <w:jc w:val="center"/>
              <w:rPr>
                <w:rFonts w:ascii="Arial" w:hAnsi="Arial" w:cs="Arial"/>
                <w:sz w:val="20"/>
                <w:szCs w:val="20"/>
              </w:rPr>
            </w:pPr>
            <w:r>
              <w:rPr>
                <w:rFonts w:ascii="Arial" w:hAnsi="Arial" w:cs="Arial"/>
                <w:sz w:val="20"/>
                <w:szCs w:val="20"/>
              </w:rPr>
              <w:t>27</w:t>
            </w:r>
          </w:p>
        </w:tc>
      </w:tr>
    </w:tbl>
    <w:p w14:paraId="6728FFF7" w14:textId="77777777" w:rsidR="00392005" w:rsidRPr="00254D16" w:rsidRDefault="00392005" w:rsidP="00A95E9F">
      <w:pPr>
        <w:jc w:val="both"/>
        <w:rPr>
          <w:rFonts w:ascii="Arial" w:hAnsi="Arial" w:cs="Arial"/>
          <w:sz w:val="12"/>
          <w:szCs w:val="12"/>
        </w:rPr>
      </w:pPr>
    </w:p>
    <w:p w14:paraId="3BFB0019" w14:textId="65D7DD82" w:rsidR="00392005" w:rsidRDefault="00392005" w:rsidP="00A95E9F">
      <w:pPr>
        <w:jc w:val="both"/>
        <w:rPr>
          <w:rFonts w:ascii="Arial" w:hAnsi="Arial" w:cs="Arial"/>
          <w:sz w:val="20"/>
          <w:szCs w:val="20"/>
        </w:rPr>
      </w:pPr>
      <w:r>
        <w:rPr>
          <w:rFonts w:ascii="Arial" w:hAnsi="Arial" w:cs="Arial"/>
          <w:sz w:val="20"/>
          <w:szCs w:val="20"/>
        </w:rPr>
        <w:t>32 appeals had been heard against political grades, 25 were successful, (the better the grade, the sooner repatriated, in theory) – 25 further appeals were pending.</w:t>
      </w:r>
    </w:p>
    <w:p w14:paraId="5AD09362" w14:textId="77777777" w:rsidR="00254D16" w:rsidRPr="00254D16" w:rsidRDefault="00254D16" w:rsidP="00A95E9F">
      <w:pPr>
        <w:jc w:val="both"/>
        <w:rPr>
          <w:rFonts w:ascii="Arial" w:hAnsi="Arial" w:cs="Arial"/>
          <w:sz w:val="12"/>
          <w:szCs w:val="12"/>
        </w:rPr>
      </w:pPr>
    </w:p>
    <w:p w14:paraId="443C0465" w14:textId="40788534" w:rsidR="00254D16" w:rsidRDefault="00254D16" w:rsidP="00A95E9F">
      <w:pPr>
        <w:jc w:val="both"/>
        <w:rPr>
          <w:rFonts w:ascii="Arial" w:hAnsi="Arial" w:cs="Arial"/>
          <w:sz w:val="20"/>
          <w:szCs w:val="20"/>
        </w:rPr>
      </w:pPr>
      <w:r>
        <w:rPr>
          <w:rFonts w:ascii="Arial" w:hAnsi="Arial" w:cs="Arial"/>
          <w:sz w:val="20"/>
          <w:szCs w:val="20"/>
        </w:rPr>
        <w:t>Morale was recorded as “</w:t>
      </w:r>
      <w:r w:rsidRPr="006C26B5">
        <w:rPr>
          <w:rFonts w:ascii="Arial" w:hAnsi="Arial" w:cs="Arial"/>
          <w:i/>
          <w:iCs/>
          <w:sz w:val="20"/>
          <w:szCs w:val="20"/>
        </w:rPr>
        <w:t>low</w:t>
      </w:r>
      <w:r>
        <w:rPr>
          <w:rFonts w:ascii="Arial" w:hAnsi="Arial" w:cs="Arial"/>
          <w:sz w:val="20"/>
          <w:szCs w:val="20"/>
        </w:rPr>
        <w:t>,” mainly due to slow repatriations and bad news from Germany. Some of the pows were from ‘Rumania.’</w:t>
      </w:r>
    </w:p>
    <w:p w14:paraId="528D5E3D" w14:textId="77777777" w:rsidR="00254D16" w:rsidRPr="00254D16" w:rsidRDefault="00254D16" w:rsidP="00A95E9F">
      <w:pPr>
        <w:jc w:val="both"/>
        <w:rPr>
          <w:rFonts w:ascii="Arial" w:hAnsi="Arial" w:cs="Arial"/>
          <w:sz w:val="12"/>
          <w:szCs w:val="12"/>
        </w:rPr>
      </w:pPr>
    </w:p>
    <w:p w14:paraId="088FF540" w14:textId="433A169C" w:rsidR="00254D16" w:rsidRDefault="00254D16" w:rsidP="00A95E9F">
      <w:pPr>
        <w:jc w:val="both"/>
        <w:rPr>
          <w:rFonts w:ascii="Arial" w:hAnsi="Arial" w:cs="Arial"/>
          <w:sz w:val="20"/>
          <w:szCs w:val="20"/>
        </w:rPr>
      </w:pPr>
      <w:r>
        <w:rPr>
          <w:rFonts w:ascii="Arial" w:hAnsi="Arial" w:cs="Arial"/>
          <w:sz w:val="20"/>
          <w:szCs w:val="20"/>
        </w:rPr>
        <w:t>1/3 of the pows were ‘youth’ (under-25</w:t>
      </w:r>
      <w:r w:rsidR="00E4323C">
        <w:rPr>
          <w:rFonts w:ascii="Arial" w:hAnsi="Arial" w:cs="Arial"/>
          <w:sz w:val="20"/>
          <w:szCs w:val="20"/>
        </w:rPr>
        <w:t>)</w:t>
      </w:r>
      <w:r>
        <w:rPr>
          <w:rFonts w:ascii="Arial" w:hAnsi="Arial" w:cs="Arial"/>
          <w:sz w:val="20"/>
          <w:szCs w:val="20"/>
        </w:rPr>
        <w:t>. They were not seen as a problem.</w:t>
      </w:r>
    </w:p>
    <w:p w14:paraId="02E42389" w14:textId="76C4865E" w:rsidR="00254D16" w:rsidRPr="00254D16" w:rsidRDefault="00254D16" w:rsidP="00A95E9F">
      <w:pPr>
        <w:jc w:val="both"/>
        <w:rPr>
          <w:rFonts w:ascii="Arial" w:hAnsi="Arial" w:cs="Arial"/>
          <w:sz w:val="12"/>
          <w:szCs w:val="12"/>
        </w:rPr>
      </w:pPr>
    </w:p>
    <w:p w14:paraId="43D26FBF" w14:textId="75A40EBA" w:rsidR="00254D16" w:rsidRDefault="00254D16" w:rsidP="00A95E9F">
      <w:pPr>
        <w:jc w:val="both"/>
        <w:rPr>
          <w:rFonts w:ascii="Arial" w:hAnsi="Arial" w:cs="Arial"/>
          <w:sz w:val="20"/>
          <w:szCs w:val="20"/>
        </w:rPr>
      </w:pPr>
      <w:r>
        <w:rPr>
          <w:rFonts w:ascii="Arial" w:hAnsi="Arial" w:cs="Arial"/>
          <w:sz w:val="20"/>
          <w:szCs w:val="20"/>
        </w:rPr>
        <w:t>The standard list of re-education activities was given:</w:t>
      </w:r>
    </w:p>
    <w:p w14:paraId="75150333" w14:textId="77777777" w:rsidR="00254D16" w:rsidRPr="00254D16" w:rsidRDefault="00254D16" w:rsidP="00A95E9F">
      <w:pPr>
        <w:jc w:val="both"/>
        <w:rPr>
          <w:rFonts w:ascii="Arial" w:hAnsi="Arial" w:cs="Arial"/>
          <w:sz w:val="8"/>
          <w:szCs w:val="8"/>
        </w:rPr>
      </w:pPr>
    </w:p>
    <w:p w14:paraId="2C330F3C" w14:textId="5A2AE266" w:rsidR="00254D16" w:rsidRDefault="00254D16" w:rsidP="00A95E9F">
      <w:pPr>
        <w:jc w:val="both"/>
        <w:rPr>
          <w:rFonts w:ascii="Arial" w:hAnsi="Arial" w:cs="Arial"/>
          <w:sz w:val="20"/>
          <w:szCs w:val="20"/>
        </w:rPr>
      </w:pPr>
      <w:r>
        <w:rPr>
          <w:rFonts w:ascii="Arial" w:hAnsi="Arial" w:cs="Arial"/>
          <w:sz w:val="20"/>
          <w:szCs w:val="20"/>
        </w:rPr>
        <w:t>Wochenpost and Ausblick – separate appendix.</w:t>
      </w:r>
    </w:p>
    <w:p w14:paraId="351B41CD" w14:textId="77777777" w:rsidR="00254D16" w:rsidRPr="00254D16" w:rsidRDefault="00254D16" w:rsidP="00A95E9F">
      <w:pPr>
        <w:jc w:val="both"/>
        <w:rPr>
          <w:rFonts w:ascii="Arial" w:hAnsi="Arial" w:cs="Arial"/>
          <w:sz w:val="8"/>
          <w:szCs w:val="8"/>
        </w:rPr>
      </w:pPr>
    </w:p>
    <w:p w14:paraId="42C7F88D" w14:textId="0EC5972C" w:rsidR="00254D16" w:rsidRDefault="00254D16" w:rsidP="00A95E9F">
      <w:pPr>
        <w:jc w:val="both"/>
        <w:rPr>
          <w:rFonts w:ascii="Arial" w:hAnsi="Arial" w:cs="Arial"/>
          <w:sz w:val="20"/>
          <w:szCs w:val="20"/>
        </w:rPr>
      </w:pPr>
      <w:r>
        <w:rPr>
          <w:rFonts w:ascii="Arial" w:hAnsi="Arial" w:cs="Arial"/>
          <w:sz w:val="20"/>
          <w:szCs w:val="20"/>
        </w:rPr>
        <w:t xml:space="preserve">Newspapers – A wide range of daily, Sunday and weekly papers were bought. The hostels were well supplied. 8-10 German newspapers were delivered weekly by COGA. </w:t>
      </w:r>
    </w:p>
    <w:p w14:paraId="72541DDA" w14:textId="77777777" w:rsidR="00254D16" w:rsidRPr="00795AEF" w:rsidRDefault="00254D16" w:rsidP="00A95E9F">
      <w:pPr>
        <w:jc w:val="both"/>
        <w:rPr>
          <w:rFonts w:ascii="Arial" w:hAnsi="Arial" w:cs="Arial"/>
          <w:sz w:val="8"/>
          <w:szCs w:val="8"/>
        </w:rPr>
      </w:pPr>
    </w:p>
    <w:p w14:paraId="43499636" w14:textId="4FD07404" w:rsidR="00254D16" w:rsidRDefault="00254D16" w:rsidP="00A95E9F">
      <w:pPr>
        <w:jc w:val="both"/>
        <w:rPr>
          <w:rFonts w:ascii="Arial" w:hAnsi="Arial" w:cs="Arial"/>
          <w:sz w:val="20"/>
          <w:szCs w:val="20"/>
        </w:rPr>
      </w:pPr>
      <w:r>
        <w:rPr>
          <w:rFonts w:ascii="Arial" w:hAnsi="Arial" w:cs="Arial"/>
          <w:sz w:val="20"/>
          <w:szCs w:val="20"/>
        </w:rPr>
        <w:t>Library – 1250 books, though 400 needed repair. More requested.</w:t>
      </w:r>
    </w:p>
    <w:p w14:paraId="6C99D614" w14:textId="77777777" w:rsidR="00254D16" w:rsidRPr="00795AEF" w:rsidRDefault="00254D16" w:rsidP="00A95E9F">
      <w:pPr>
        <w:jc w:val="both"/>
        <w:rPr>
          <w:rFonts w:ascii="Arial" w:hAnsi="Arial" w:cs="Arial"/>
          <w:sz w:val="8"/>
          <w:szCs w:val="8"/>
        </w:rPr>
      </w:pPr>
    </w:p>
    <w:p w14:paraId="0BC286DF" w14:textId="02D227C7" w:rsidR="00254D16" w:rsidRDefault="00254D16" w:rsidP="00A95E9F">
      <w:pPr>
        <w:jc w:val="both"/>
        <w:rPr>
          <w:rFonts w:ascii="Arial" w:hAnsi="Arial" w:cs="Arial"/>
          <w:sz w:val="20"/>
          <w:szCs w:val="20"/>
        </w:rPr>
      </w:pPr>
      <w:r>
        <w:rPr>
          <w:rFonts w:ascii="Arial" w:hAnsi="Arial" w:cs="Arial"/>
          <w:sz w:val="20"/>
          <w:szCs w:val="20"/>
        </w:rPr>
        <w:t>Lectures – approximately monthly. More requested.</w:t>
      </w:r>
    </w:p>
    <w:p w14:paraId="3E491CB6" w14:textId="77777777" w:rsidR="00254D16" w:rsidRPr="00795AEF" w:rsidRDefault="00254D16" w:rsidP="00A95E9F">
      <w:pPr>
        <w:jc w:val="both"/>
        <w:rPr>
          <w:rFonts w:ascii="Arial" w:hAnsi="Arial" w:cs="Arial"/>
          <w:sz w:val="8"/>
          <w:szCs w:val="8"/>
        </w:rPr>
      </w:pPr>
    </w:p>
    <w:p w14:paraId="2F1C0E16" w14:textId="1B11CD16" w:rsidR="00254D16" w:rsidRDefault="00254D16" w:rsidP="00A95E9F">
      <w:pPr>
        <w:jc w:val="both"/>
        <w:rPr>
          <w:rFonts w:ascii="Arial" w:hAnsi="Arial" w:cs="Arial"/>
          <w:sz w:val="20"/>
          <w:szCs w:val="20"/>
        </w:rPr>
      </w:pPr>
      <w:r>
        <w:rPr>
          <w:rFonts w:ascii="Arial" w:hAnsi="Arial" w:cs="Arial"/>
          <w:sz w:val="20"/>
          <w:szCs w:val="20"/>
        </w:rPr>
        <w:t>Discussion groups – Little interest – to be organised.</w:t>
      </w:r>
    </w:p>
    <w:p w14:paraId="4C5658DD" w14:textId="50166C2B" w:rsidR="00392005" w:rsidRPr="00795AEF" w:rsidRDefault="00392005" w:rsidP="00A95E9F">
      <w:pPr>
        <w:jc w:val="both"/>
        <w:rPr>
          <w:rFonts w:ascii="Arial" w:hAnsi="Arial" w:cs="Arial"/>
          <w:sz w:val="8"/>
          <w:szCs w:val="8"/>
        </w:rPr>
      </w:pPr>
    </w:p>
    <w:p w14:paraId="027D624C" w14:textId="7CB85D3B" w:rsidR="00392005" w:rsidRDefault="00254D16" w:rsidP="00A95E9F">
      <w:pPr>
        <w:jc w:val="both"/>
        <w:rPr>
          <w:rFonts w:ascii="Arial" w:hAnsi="Arial" w:cs="Arial"/>
          <w:sz w:val="20"/>
          <w:szCs w:val="20"/>
        </w:rPr>
      </w:pPr>
      <w:r>
        <w:rPr>
          <w:rFonts w:ascii="Arial" w:hAnsi="Arial" w:cs="Arial"/>
          <w:sz w:val="20"/>
          <w:szCs w:val="20"/>
        </w:rPr>
        <w:t xml:space="preserve">Films </w:t>
      </w:r>
      <w:r w:rsidR="00795AEF">
        <w:rPr>
          <w:rFonts w:ascii="Arial" w:hAnsi="Arial" w:cs="Arial"/>
          <w:sz w:val="20"/>
          <w:szCs w:val="20"/>
        </w:rPr>
        <w:t>–</w:t>
      </w:r>
      <w:r>
        <w:rPr>
          <w:rFonts w:ascii="Arial" w:hAnsi="Arial" w:cs="Arial"/>
          <w:sz w:val="20"/>
          <w:szCs w:val="20"/>
        </w:rPr>
        <w:t xml:space="preserve"> </w:t>
      </w:r>
      <w:r w:rsidR="00795AEF">
        <w:rPr>
          <w:rFonts w:ascii="Arial" w:hAnsi="Arial" w:cs="Arial"/>
          <w:sz w:val="20"/>
          <w:szCs w:val="20"/>
        </w:rPr>
        <w:t>YMCA and Gaumont British films. GB films were considered too expensive as they charged 6d. GB films were not shown in the hostels.</w:t>
      </w:r>
    </w:p>
    <w:p w14:paraId="1C799E30" w14:textId="77777777" w:rsidR="00795AEF" w:rsidRPr="00795AEF" w:rsidRDefault="00795AEF" w:rsidP="00A95E9F">
      <w:pPr>
        <w:jc w:val="both"/>
        <w:rPr>
          <w:rFonts w:ascii="Arial" w:hAnsi="Arial" w:cs="Arial"/>
          <w:sz w:val="8"/>
          <w:szCs w:val="8"/>
        </w:rPr>
      </w:pPr>
    </w:p>
    <w:p w14:paraId="6F6A01E3" w14:textId="629DE3FE" w:rsidR="00795AEF" w:rsidRDefault="00795AEF" w:rsidP="00A95E9F">
      <w:pPr>
        <w:jc w:val="both"/>
        <w:rPr>
          <w:rFonts w:ascii="Arial" w:hAnsi="Arial" w:cs="Arial"/>
          <w:sz w:val="20"/>
          <w:szCs w:val="20"/>
        </w:rPr>
      </w:pPr>
      <w:r>
        <w:rPr>
          <w:rFonts w:ascii="Arial" w:hAnsi="Arial" w:cs="Arial"/>
          <w:sz w:val="20"/>
          <w:szCs w:val="20"/>
        </w:rPr>
        <w:t>Wireless – satisfactory in HQ and hostels.</w:t>
      </w:r>
    </w:p>
    <w:p w14:paraId="6B74F22E" w14:textId="77777777" w:rsidR="00795AEF" w:rsidRPr="00795AEF" w:rsidRDefault="00795AEF" w:rsidP="00A95E9F">
      <w:pPr>
        <w:jc w:val="both"/>
        <w:rPr>
          <w:rFonts w:ascii="Arial" w:hAnsi="Arial" w:cs="Arial"/>
          <w:sz w:val="8"/>
          <w:szCs w:val="8"/>
        </w:rPr>
      </w:pPr>
    </w:p>
    <w:p w14:paraId="286D3C61" w14:textId="28B82F78" w:rsidR="00795AEF" w:rsidRDefault="00795AEF" w:rsidP="00A95E9F">
      <w:pPr>
        <w:jc w:val="both"/>
        <w:rPr>
          <w:rFonts w:ascii="Arial" w:hAnsi="Arial" w:cs="Arial"/>
          <w:sz w:val="20"/>
          <w:szCs w:val="20"/>
        </w:rPr>
      </w:pPr>
      <w:r>
        <w:rPr>
          <w:rFonts w:ascii="Arial" w:hAnsi="Arial" w:cs="Arial"/>
          <w:sz w:val="20"/>
          <w:szCs w:val="20"/>
        </w:rPr>
        <w:t>Camp magazine – paper supplies needed. 200 copies fortnightly.</w:t>
      </w:r>
      <w:r w:rsidR="00E4323C">
        <w:rPr>
          <w:rFonts w:ascii="Arial" w:hAnsi="Arial" w:cs="Arial"/>
          <w:sz w:val="20"/>
          <w:szCs w:val="20"/>
        </w:rPr>
        <w:t xml:space="preserve"> [See note under Further Information below.]</w:t>
      </w:r>
    </w:p>
    <w:p w14:paraId="6D35CD32" w14:textId="77777777" w:rsidR="00795AEF" w:rsidRPr="00795AEF" w:rsidRDefault="00795AEF" w:rsidP="00A95E9F">
      <w:pPr>
        <w:jc w:val="both"/>
        <w:rPr>
          <w:rFonts w:ascii="Arial" w:hAnsi="Arial" w:cs="Arial"/>
          <w:sz w:val="8"/>
          <w:szCs w:val="8"/>
        </w:rPr>
      </w:pPr>
    </w:p>
    <w:p w14:paraId="5D4EA477" w14:textId="5EC6065F" w:rsidR="00795AEF" w:rsidRDefault="00795AEF" w:rsidP="00A95E9F">
      <w:pPr>
        <w:jc w:val="both"/>
        <w:rPr>
          <w:rFonts w:ascii="Arial" w:hAnsi="Arial" w:cs="Arial"/>
          <w:sz w:val="20"/>
          <w:szCs w:val="20"/>
        </w:rPr>
      </w:pPr>
      <w:r>
        <w:rPr>
          <w:rFonts w:ascii="Arial" w:hAnsi="Arial" w:cs="Arial"/>
          <w:sz w:val="20"/>
          <w:szCs w:val="20"/>
        </w:rPr>
        <w:t>Press review – Ceased at HQ. Reviews given in hostels by interpreters.</w:t>
      </w:r>
    </w:p>
    <w:p w14:paraId="773B6FFC" w14:textId="77777777" w:rsidR="00795AEF" w:rsidRPr="00795AEF" w:rsidRDefault="00795AEF" w:rsidP="00A95E9F">
      <w:pPr>
        <w:jc w:val="both"/>
        <w:rPr>
          <w:rFonts w:ascii="Arial" w:hAnsi="Arial" w:cs="Arial"/>
          <w:sz w:val="8"/>
          <w:szCs w:val="8"/>
        </w:rPr>
      </w:pPr>
    </w:p>
    <w:p w14:paraId="5696A525" w14:textId="48AF00CF" w:rsidR="00795AEF" w:rsidRDefault="00795AEF" w:rsidP="00A95E9F">
      <w:pPr>
        <w:jc w:val="both"/>
        <w:rPr>
          <w:rFonts w:ascii="Arial" w:hAnsi="Arial" w:cs="Arial"/>
          <w:sz w:val="20"/>
          <w:szCs w:val="20"/>
        </w:rPr>
      </w:pPr>
      <w:r>
        <w:rPr>
          <w:rFonts w:ascii="Arial" w:hAnsi="Arial" w:cs="Arial"/>
          <w:sz w:val="20"/>
          <w:szCs w:val="20"/>
        </w:rPr>
        <w:t>English instruction – separate appendix.</w:t>
      </w:r>
    </w:p>
    <w:p w14:paraId="3FEA068A" w14:textId="77777777" w:rsidR="00795AEF" w:rsidRPr="00795AEF" w:rsidRDefault="00795AEF" w:rsidP="00A95E9F">
      <w:pPr>
        <w:jc w:val="both"/>
        <w:rPr>
          <w:rFonts w:ascii="Arial" w:hAnsi="Arial" w:cs="Arial"/>
          <w:sz w:val="8"/>
          <w:szCs w:val="8"/>
        </w:rPr>
      </w:pPr>
    </w:p>
    <w:p w14:paraId="60601A13" w14:textId="369407F4" w:rsidR="00795AEF" w:rsidRDefault="00795AEF" w:rsidP="00A95E9F">
      <w:pPr>
        <w:jc w:val="both"/>
        <w:rPr>
          <w:rFonts w:ascii="Arial" w:hAnsi="Arial" w:cs="Arial"/>
          <w:sz w:val="20"/>
          <w:szCs w:val="20"/>
        </w:rPr>
      </w:pPr>
      <w:r>
        <w:rPr>
          <w:rFonts w:ascii="Arial" w:hAnsi="Arial" w:cs="Arial"/>
          <w:sz w:val="20"/>
          <w:szCs w:val="20"/>
        </w:rPr>
        <w:t>Information room – no information, usually held exhibitions based on a topic.</w:t>
      </w:r>
    </w:p>
    <w:p w14:paraId="2A8EF486" w14:textId="77777777" w:rsidR="00392005" w:rsidRPr="00795AEF" w:rsidRDefault="00392005" w:rsidP="00A95E9F">
      <w:pPr>
        <w:jc w:val="both"/>
        <w:rPr>
          <w:rFonts w:ascii="Arial" w:hAnsi="Arial" w:cs="Arial"/>
          <w:sz w:val="8"/>
          <w:szCs w:val="8"/>
        </w:rPr>
      </w:pPr>
    </w:p>
    <w:p w14:paraId="6C7FF141" w14:textId="65E6EA6C" w:rsidR="00392005" w:rsidRDefault="00795AEF" w:rsidP="00A95E9F">
      <w:pPr>
        <w:jc w:val="both"/>
        <w:rPr>
          <w:rFonts w:ascii="Arial" w:hAnsi="Arial" w:cs="Arial"/>
          <w:sz w:val="20"/>
          <w:szCs w:val="20"/>
        </w:rPr>
      </w:pPr>
      <w:r>
        <w:rPr>
          <w:rFonts w:ascii="Arial" w:hAnsi="Arial" w:cs="Arial"/>
          <w:sz w:val="20"/>
          <w:szCs w:val="20"/>
        </w:rPr>
        <w:t xml:space="preserve">Other camp activities – </w:t>
      </w:r>
    </w:p>
    <w:p w14:paraId="095AD617" w14:textId="77777777" w:rsidR="00795AEF" w:rsidRPr="00795AEF" w:rsidRDefault="00795AEF" w:rsidP="00A95E9F">
      <w:pPr>
        <w:jc w:val="both"/>
        <w:rPr>
          <w:rFonts w:ascii="Arial" w:hAnsi="Arial" w:cs="Arial"/>
          <w:sz w:val="12"/>
          <w:szCs w:val="12"/>
        </w:rPr>
      </w:pPr>
    </w:p>
    <w:p w14:paraId="5A4EC38D" w14:textId="699F8346" w:rsidR="00795AEF" w:rsidRDefault="00795AEF" w:rsidP="00A95E9F">
      <w:pPr>
        <w:jc w:val="both"/>
        <w:rPr>
          <w:rFonts w:ascii="Arial" w:hAnsi="Arial" w:cs="Arial"/>
          <w:sz w:val="20"/>
          <w:szCs w:val="20"/>
        </w:rPr>
      </w:pPr>
      <w:r>
        <w:rPr>
          <w:rFonts w:ascii="Arial" w:hAnsi="Arial" w:cs="Arial"/>
          <w:sz w:val="20"/>
          <w:szCs w:val="20"/>
        </w:rPr>
        <w:t>Religion – Weekly protestant service. RC pows were able to visit a local church. Decreasing interest.</w:t>
      </w:r>
    </w:p>
    <w:p w14:paraId="410A4A5B" w14:textId="77777777" w:rsidR="00795AEF" w:rsidRPr="001334FB" w:rsidRDefault="00795AEF" w:rsidP="00A95E9F">
      <w:pPr>
        <w:jc w:val="both"/>
        <w:rPr>
          <w:rFonts w:ascii="Arial" w:hAnsi="Arial" w:cs="Arial"/>
          <w:sz w:val="12"/>
          <w:szCs w:val="12"/>
        </w:rPr>
      </w:pPr>
    </w:p>
    <w:p w14:paraId="3FE70681" w14:textId="29386054" w:rsidR="00795AEF" w:rsidRDefault="00795AEF" w:rsidP="00A95E9F">
      <w:pPr>
        <w:jc w:val="both"/>
        <w:rPr>
          <w:rFonts w:ascii="Arial" w:hAnsi="Arial" w:cs="Arial"/>
          <w:sz w:val="20"/>
          <w:szCs w:val="20"/>
        </w:rPr>
      </w:pPr>
      <w:r>
        <w:rPr>
          <w:rFonts w:ascii="Arial" w:hAnsi="Arial" w:cs="Arial"/>
          <w:sz w:val="20"/>
          <w:szCs w:val="20"/>
        </w:rPr>
        <w:t>Education – Classes for Spanish, French, history, literature, mathematics and physics. There was a theatre education group.</w:t>
      </w:r>
    </w:p>
    <w:p w14:paraId="4DFBCB9C" w14:textId="77777777" w:rsidR="001334FB" w:rsidRPr="001334FB" w:rsidRDefault="001334FB" w:rsidP="00A95E9F">
      <w:pPr>
        <w:jc w:val="both"/>
        <w:rPr>
          <w:rFonts w:ascii="Arial" w:hAnsi="Arial" w:cs="Arial"/>
          <w:sz w:val="12"/>
          <w:szCs w:val="12"/>
        </w:rPr>
      </w:pPr>
    </w:p>
    <w:p w14:paraId="5086364C" w14:textId="62EA4590" w:rsidR="001334FB" w:rsidRDefault="001334FB" w:rsidP="00A95E9F">
      <w:pPr>
        <w:jc w:val="both"/>
        <w:rPr>
          <w:rFonts w:ascii="Arial" w:hAnsi="Arial" w:cs="Arial"/>
          <w:sz w:val="20"/>
          <w:szCs w:val="20"/>
        </w:rPr>
      </w:pPr>
      <w:r>
        <w:rPr>
          <w:rFonts w:ascii="Arial" w:hAnsi="Arial" w:cs="Arial"/>
          <w:sz w:val="20"/>
          <w:szCs w:val="20"/>
        </w:rPr>
        <w:t xml:space="preserve">Entertainments – Theatre group. Orchestra. </w:t>
      </w:r>
    </w:p>
    <w:p w14:paraId="416B88C5" w14:textId="26F625E1" w:rsidR="00392005" w:rsidRPr="00E62C9B" w:rsidRDefault="00392005" w:rsidP="00A95E9F">
      <w:pPr>
        <w:jc w:val="both"/>
        <w:rPr>
          <w:rFonts w:ascii="Arial" w:hAnsi="Arial" w:cs="Arial"/>
          <w:sz w:val="16"/>
          <w:szCs w:val="16"/>
        </w:rPr>
      </w:pPr>
    </w:p>
    <w:p w14:paraId="35EFDA02" w14:textId="77777777" w:rsidR="00550D79" w:rsidRDefault="00550D79" w:rsidP="00550D79">
      <w:pPr>
        <w:jc w:val="both"/>
        <w:rPr>
          <w:rFonts w:ascii="Arial" w:hAnsi="Arial" w:cs="Arial"/>
          <w:sz w:val="20"/>
          <w:szCs w:val="20"/>
        </w:rPr>
      </w:pPr>
      <w:r w:rsidRPr="00A95E9F">
        <w:rPr>
          <w:rFonts w:ascii="Arial" w:hAnsi="Arial" w:cs="Arial"/>
          <w:b/>
          <w:bCs/>
          <w:sz w:val="20"/>
          <w:szCs w:val="20"/>
        </w:rPr>
        <w:t>February 1947</w:t>
      </w:r>
      <w:r>
        <w:rPr>
          <w:rFonts w:ascii="Arial" w:hAnsi="Arial" w:cs="Arial"/>
          <w:sz w:val="20"/>
          <w:szCs w:val="20"/>
        </w:rPr>
        <w:t xml:space="preserve"> – recorded that </w:t>
      </w:r>
      <w:r>
        <w:rPr>
          <w:rFonts w:ascii="Arial" w:hAnsi="Arial" w:cs="Arial"/>
          <w:color w:val="222222"/>
          <w:sz w:val="20"/>
          <w:szCs w:val="20"/>
        </w:rPr>
        <w:t xml:space="preserve">20 pows detached to </w:t>
      </w:r>
      <w:proofErr w:type="spellStart"/>
      <w:r>
        <w:rPr>
          <w:rFonts w:ascii="Arial" w:hAnsi="Arial" w:cs="Arial"/>
          <w:color w:val="222222"/>
          <w:sz w:val="20"/>
          <w:szCs w:val="20"/>
        </w:rPr>
        <w:t>Beela</w:t>
      </w:r>
      <w:proofErr w:type="spellEnd"/>
      <w:r>
        <w:rPr>
          <w:rFonts w:ascii="Arial" w:hAnsi="Arial" w:cs="Arial"/>
          <w:color w:val="222222"/>
          <w:sz w:val="20"/>
          <w:szCs w:val="20"/>
        </w:rPr>
        <w:t xml:space="preserve"> River Camp 104 from Merry Thought Camp 76; no reason given.</w:t>
      </w:r>
    </w:p>
    <w:p w14:paraId="3BF8C5B9" w14:textId="77777777" w:rsidR="00723F34" w:rsidRPr="00E4323C" w:rsidRDefault="00723F34" w:rsidP="00E62C9B">
      <w:pPr>
        <w:jc w:val="both"/>
        <w:rPr>
          <w:rFonts w:ascii="Arial" w:hAnsi="Arial" w:cs="Arial"/>
          <w:b/>
          <w:bCs/>
          <w:sz w:val="16"/>
          <w:szCs w:val="16"/>
        </w:rPr>
      </w:pPr>
    </w:p>
    <w:p w14:paraId="37A5DEC9" w14:textId="74DDC696" w:rsidR="00E62C9B" w:rsidRPr="00E62C9B" w:rsidRDefault="00E62C9B" w:rsidP="00E62C9B">
      <w:pPr>
        <w:jc w:val="both"/>
        <w:rPr>
          <w:rFonts w:ascii="Arial" w:hAnsi="Arial" w:cs="Arial"/>
          <w:sz w:val="20"/>
          <w:szCs w:val="20"/>
        </w:rPr>
      </w:pPr>
      <w:r>
        <w:rPr>
          <w:rFonts w:ascii="Arial" w:hAnsi="Arial" w:cs="Arial"/>
          <w:b/>
          <w:bCs/>
          <w:sz w:val="20"/>
          <w:szCs w:val="20"/>
        </w:rPr>
        <w:t xml:space="preserve">15-18 April 1947 </w:t>
      </w:r>
      <w:r>
        <w:rPr>
          <w:rFonts w:ascii="Arial" w:hAnsi="Arial" w:cs="Arial"/>
          <w:sz w:val="20"/>
          <w:szCs w:val="20"/>
        </w:rPr>
        <w:t>– Report on re-education. Strength; 2 officers, 931 OR.</w:t>
      </w:r>
    </w:p>
    <w:p w14:paraId="4524E645" w14:textId="77777777" w:rsidR="00E62C9B" w:rsidRPr="00E62C9B" w:rsidRDefault="00E62C9B" w:rsidP="00E62C9B">
      <w:pPr>
        <w:jc w:val="both"/>
        <w:rPr>
          <w:rFonts w:ascii="Arial" w:hAnsi="Arial" w:cs="Arial"/>
          <w:b/>
          <w:bCs/>
          <w:sz w:val="12"/>
          <w:szCs w:val="12"/>
        </w:rPr>
      </w:pPr>
    </w:p>
    <w:p w14:paraId="041E2BFE" w14:textId="56FADCB8" w:rsidR="00E62C9B" w:rsidRDefault="00E62C9B" w:rsidP="00E62C9B">
      <w:pPr>
        <w:jc w:val="both"/>
        <w:rPr>
          <w:rFonts w:ascii="Arial" w:hAnsi="Arial" w:cs="Arial"/>
          <w:sz w:val="20"/>
          <w:szCs w:val="20"/>
        </w:rPr>
      </w:pPr>
      <w:r>
        <w:rPr>
          <w:rFonts w:ascii="Arial" w:hAnsi="Arial" w:cs="Arial"/>
          <w:sz w:val="20"/>
          <w:szCs w:val="20"/>
        </w:rPr>
        <w:t>No changes to senior personnel.</w:t>
      </w:r>
    </w:p>
    <w:p w14:paraId="1F464076" w14:textId="77777777" w:rsidR="00E62C9B" w:rsidRPr="00782D35" w:rsidRDefault="00E62C9B" w:rsidP="00E62C9B">
      <w:pPr>
        <w:jc w:val="both"/>
        <w:rPr>
          <w:rFonts w:ascii="Arial" w:hAnsi="Arial" w:cs="Arial"/>
          <w:sz w:val="12"/>
          <w:szCs w:val="12"/>
        </w:rPr>
      </w:pPr>
    </w:p>
    <w:p w14:paraId="1646ED9F" w14:textId="199DE1F3" w:rsidR="00E62C9B" w:rsidRDefault="008B7E92" w:rsidP="00E62C9B">
      <w:pPr>
        <w:jc w:val="both"/>
        <w:rPr>
          <w:rFonts w:ascii="Arial" w:hAnsi="Arial" w:cs="Arial"/>
          <w:sz w:val="20"/>
          <w:szCs w:val="20"/>
        </w:rPr>
      </w:pPr>
      <w:r>
        <w:rPr>
          <w:rFonts w:ascii="Arial" w:hAnsi="Arial" w:cs="Arial"/>
          <w:sz w:val="20"/>
          <w:szCs w:val="20"/>
        </w:rPr>
        <w:t>Like most commandants, Major Selby co-operated with PID</w:t>
      </w:r>
      <w:r w:rsidR="00E4323C">
        <w:rPr>
          <w:rFonts w:ascii="Arial" w:hAnsi="Arial" w:cs="Arial"/>
          <w:sz w:val="20"/>
          <w:szCs w:val="20"/>
        </w:rPr>
        <w:t xml:space="preserve"> visits</w:t>
      </w:r>
      <w:r>
        <w:rPr>
          <w:rFonts w:ascii="Arial" w:hAnsi="Arial" w:cs="Arial"/>
          <w:sz w:val="20"/>
          <w:szCs w:val="20"/>
        </w:rPr>
        <w:t>, but did not have any involvement with re-education – he attached “</w:t>
      </w:r>
      <w:r w:rsidRPr="00E4323C">
        <w:rPr>
          <w:rFonts w:ascii="Arial" w:hAnsi="Arial" w:cs="Arial"/>
          <w:i/>
          <w:iCs/>
          <w:sz w:val="20"/>
          <w:szCs w:val="20"/>
        </w:rPr>
        <w:t>more importance to strict military discipline</w:t>
      </w:r>
      <w:r>
        <w:rPr>
          <w:rFonts w:ascii="Arial" w:hAnsi="Arial" w:cs="Arial"/>
          <w:sz w:val="20"/>
          <w:szCs w:val="20"/>
        </w:rPr>
        <w:t>.”</w:t>
      </w:r>
    </w:p>
    <w:p w14:paraId="14864DE0" w14:textId="03582326" w:rsidR="00E62C9B" w:rsidRPr="00782D35" w:rsidRDefault="00E62C9B" w:rsidP="00E62C9B">
      <w:pPr>
        <w:jc w:val="both"/>
        <w:rPr>
          <w:rFonts w:ascii="Arial" w:hAnsi="Arial" w:cs="Arial"/>
          <w:sz w:val="12"/>
          <w:szCs w:val="12"/>
        </w:rPr>
      </w:pPr>
    </w:p>
    <w:tbl>
      <w:tblPr>
        <w:tblStyle w:val="TableGrid"/>
        <w:tblW w:w="0" w:type="auto"/>
        <w:tblLook w:val="04A0" w:firstRow="1" w:lastRow="0" w:firstColumn="1" w:lastColumn="0" w:noHBand="0" w:noVBand="1"/>
      </w:tblPr>
      <w:tblGrid>
        <w:gridCol w:w="3077"/>
        <w:gridCol w:w="3077"/>
        <w:gridCol w:w="3078"/>
        <w:gridCol w:w="3078"/>
        <w:gridCol w:w="3078"/>
      </w:tblGrid>
      <w:tr w:rsidR="00E62C9B" w:rsidRPr="00E62C9B" w14:paraId="6878B5BF" w14:textId="77777777" w:rsidTr="00E62C9B">
        <w:tc>
          <w:tcPr>
            <w:tcW w:w="3077" w:type="dxa"/>
            <w:tcBorders>
              <w:top w:val="nil"/>
              <w:left w:val="nil"/>
              <w:bottom w:val="nil"/>
              <w:right w:val="single" w:sz="4" w:space="0" w:color="auto"/>
            </w:tcBorders>
          </w:tcPr>
          <w:p w14:paraId="756334DE" w14:textId="58DEC1AC" w:rsidR="00E62C9B" w:rsidRPr="00E62C9B" w:rsidRDefault="00E62C9B" w:rsidP="00E62C9B">
            <w:pPr>
              <w:jc w:val="both"/>
              <w:rPr>
                <w:rFonts w:ascii="Arial" w:hAnsi="Arial" w:cs="Arial"/>
                <w:sz w:val="20"/>
                <w:szCs w:val="20"/>
              </w:rPr>
            </w:pPr>
            <w:r w:rsidRPr="00E62C9B">
              <w:rPr>
                <w:rFonts w:ascii="Arial" w:hAnsi="Arial" w:cs="Arial"/>
                <w:sz w:val="20"/>
                <w:szCs w:val="20"/>
              </w:rPr>
              <w:t>Political screening:</w:t>
            </w:r>
          </w:p>
        </w:tc>
        <w:tc>
          <w:tcPr>
            <w:tcW w:w="3077" w:type="dxa"/>
            <w:tcBorders>
              <w:left w:val="single" w:sz="4" w:space="0" w:color="auto"/>
            </w:tcBorders>
          </w:tcPr>
          <w:p w14:paraId="79F020AE" w14:textId="06132AED" w:rsidR="00E62C9B" w:rsidRPr="00E62C9B" w:rsidRDefault="00E62C9B" w:rsidP="00E62C9B">
            <w:pPr>
              <w:jc w:val="center"/>
              <w:rPr>
                <w:rFonts w:ascii="Arial" w:hAnsi="Arial" w:cs="Arial"/>
                <w:sz w:val="20"/>
                <w:szCs w:val="20"/>
              </w:rPr>
            </w:pPr>
            <w:r>
              <w:rPr>
                <w:rFonts w:ascii="Arial" w:hAnsi="Arial" w:cs="Arial"/>
                <w:sz w:val="20"/>
                <w:szCs w:val="20"/>
              </w:rPr>
              <w:t>A</w:t>
            </w:r>
          </w:p>
        </w:tc>
        <w:tc>
          <w:tcPr>
            <w:tcW w:w="3078" w:type="dxa"/>
          </w:tcPr>
          <w:p w14:paraId="0C22B31E" w14:textId="621BADE3" w:rsidR="00E62C9B" w:rsidRPr="00E62C9B" w:rsidRDefault="00E62C9B" w:rsidP="00E62C9B">
            <w:pPr>
              <w:jc w:val="center"/>
              <w:rPr>
                <w:rFonts w:ascii="Arial" w:hAnsi="Arial" w:cs="Arial"/>
                <w:sz w:val="20"/>
                <w:szCs w:val="20"/>
              </w:rPr>
            </w:pPr>
            <w:r>
              <w:rPr>
                <w:rFonts w:ascii="Arial" w:hAnsi="Arial" w:cs="Arial"/>
                <w:sz w:val="20"/>
                <w:szCs w:val="20"/>
              </w:rPr>
              <w:t>B+</w:t>
            </w:r>
          </w:p>
        </w:tc>
        <w:tc>
          <w:tcPr>
            <w:tcW w:w="3078" w:type="dxa"/>
          </w:tcPr>
          <w:p w14:paraId="2A3E3BC6" w14:textId="1CF4BFF0" w:rsidR="00E62C9B" w:rsidRPr="00E62C9B" w:rsidRDefault="00E62C9B" w:rsidP="00E62C9B">
            <w:pPr>
              <w:jc w:val="center"/>
              <w:rPr>
                <w:rFonts w:ascii="Arial" w:hAnsi="Arial" w:cs="Arial"/>
                <w:sz w:val="20"/>
                <w:szCs w:val="20"/>
              </w:rPr>
            </w:pPr>
            <w:r>
              <w:rPr>
                <w:rFonts w:ascii="Arial" w:hAnsi="Arial" w:cs="Arial"/>
                <w:sz w:val="20"/>
                <w:szCs w:val="20"/>
              </w:rPr>
              <w:t>B</w:t>
            </w:r>
          </w:p>
        </w:tc>
        <w:tc>
          <w:tcPr>
            <w:tcW w:w="3078" w:type="dxa"/>
          </w:tcPr>
          <w:p w14:paraId="3087E569" w14:textId="27A9917A" w:rsidR="00E62C9B" w:rsidRPr="00E62C9B" w:rsidRDefault="00E62C9B" w:rsidP="00E62C9B">
            <w:pPr>
              <w:jc w:val="center"/>
              <w:rPr>
                <w:rFonts w:ascii="Arial" w:hAnsi="Arial" w:cs="Arial"/>
                <w:sz w:val="20"/>
                <w:szCs w:val="20"/>
              </w:rPr>
            </w:pPr>
            <w:r>
              <w:rPr>
                <w:rFonts w:ascii="Arial" w:hAnsi="Arial" w:cs="Arial"/>
                <w:sz w:val="20"/>
                <w:szCs w:val="20"/>
              </w:rPr>
              <w:t>B-</w:t>
            </w:r>
          </w:p>
        </w:tc>
      </w:tr>
      <w:tr w:rsidR="00E62C9B" w:rsidRPr="00E62C9B" w14:paraId="20DEE389" w14:textId="77777777" w:rsidTr="00E62C9B">
        <w:tc>
          <w:tcPr>
            <w:tcW w:w="3077" w:type="dxa"/>
            <w:tcBorders>
              <w:top w:val="nil"/>
              <w:left w:val="nil"/>
              <w:bottom w:val="nil"/>
              <w:right w:val="single" w:sz="4" w:space="0" w:color="auto"/>
            </w:tcBorders>
          </w:tcPr>
          <w:p w14:paraId="79E160F6" w14:textId="77777777" w:rsidR="00E62C9B" w:rsidRPr="00E62C9B" w:rsidRDefault="00E62C9B" w:rsidP="00E62C9B">
            <w:pPr>
              <w:jc w:val="both"/>
              <w:rPr>
                <w:rFonts w:ascii="Arial" w:hAnsi="Arial" w:cs="Arial"/>
                <w:sz w:val="20"/>
                <w:szCs w:val="20"/>
              </w:rPr>
            </w:pPr>
          </w:p>
        </w:tc>
        <w:tc>
          <w:tcPr>
            <w:tcW w:w="3077" w:type="dxa"/>
            <w:tcBorders>
              <w:left w:val="single" w:sz="4" w:space="0" w:color="auto"/>
            </w:tcBorders>
          </w:tcPr>
          <w:p w14:paraId="5651B1E1" w14:textId="15AFBFD0" w:rsidR="00E62C9B" w:rsidRPr="00E62C9B" w:rsidRDefault="00E62C9B" w:rsidP="00E62C9B">
            <w:pPr>
              <w:jc w:val="center"/>
              <w:rPr>
                <w:rFonts w:ascii="Arial" w:hAnsi="Arial" w:cs="Arial"/>
                <w:sz w:val="20"/>
                <w:szCs w:val="20"/>
              </w:rPr>
            </w:pPr>
            <w:r>
              <w:rPr>
                <w:rFonts w:ascii="Arial" w:hAnsi="Arial" w:cs="Arial"/>
                <w:sz w:val="20"/>
                <w:szCs w:val="20"/>
              </w:rPr>
              <w:t>23</w:t>
            </w:r>
          </w:p>
        </w:tc>
        <w:tc>
          <w:tcPr>
            <w:tcW w:w="3078" w:type="dxa"/>
          </w:tcPr>
          <w:p w14:paraId="1721EFF7" w14:textId="55843AB4" w:rsidR="00E62C9B" w:rsidRPr="00E62C9B" w:rsidRDefault="00E62C9B" w:rsidP="00E62C9B">
            <w:pPr>
              <w:jc w:val="center"/>
              <w:rPr>
                <w:rFonts w:ascii="Arial" w:hAnsi="Arial" w:cs="Arial"/>
                <w:sz w:val="20"/>
                <w:szCs w:val="20"/>
              </w:rPr>
            </w:pPr>
            <w:r>
              <w:rPr>
                <w:rFonts w:ascii="Arial" w:hAnsi="Arial" w:cs="Arial"/>
                <w:sz w:val="20"/>
                <w:szCs w:val="20"/>
              </w:rPr>
              <w:t>132</w:t>
            </w:r>
          </w:p>
        </w:tc>
        <w:tc>
          <w:tcPr>
            <w:tcW w:w="3078" w:type="dxa"/>
          </w:tcPr>
          <w:p w14:paraId="0BFF8770" w14:textId="52FCA3FF" w:rsidR="00E62C9B" w:rsidRPr="00E62C9B" w:rsidRDefault="00E62C9B" w:rsidP="00E62C9B">
            <w:pPr>
              <w:jc w:val="center"/>
              <w:rPr>
                <w:rFonts w:ascii="Arial" w:hAnsi="Arial" w:cs="Arial"/>
                <w:sz w:val="20"/>
                <w:szCs w:val="20"/>
              </w:rPr>
            </w:pPr>
            <w:r>
              <w:rPr>
                <w:rFonts w:ascii="Arial" w:hAnsi="Arial" w:cs="Arial"/>
                <w:sz w:val="20"/>
                <w:szCs w:val="20"/>
              </w:rPr>
              <w:t>612</w:t>
            </w:r>
          </w:p>
        </w:tc>
        <w:tc>
          <w:tcPr>
            <w:tcW w:w="3078" w:type="dxa"/>
          </w:tcPr>
          <w:p w14:paraId="64FB89B5" w14:textId="54E26098" w:rsidR="00E62C9B" w:rsidRPr="00E62C9B" w:rsidRDefault="00E62C9B" w:rsidP="00E62C9B">
            <w:pPr>
              <w:jc w:val="center"/>
              <w:rPr>
                <w:rFonts w:ascii="Arial" w:hAnsi="Arial" w:cs="Arial"/>
                <w:sz w:val="20"/>
                <w:szCs w:val="20"/>
              </w:rPr>
            </w:pPr>
            <w:r>
              <w:rPr>
                <w:rFonts w:ascii="Arial" w:hAnsi="Arial" w:cs="Arial"/>
                <w:sz w:val="20"/>
                <w:szCs w:val="20"/>
              </w:rPr>
              <w:t>166</w:t>
            </w:r>
          </w:p>
        </w:tc>
      </w:tr>
    </w:tbl>
    <w:p w14:paraId="524EBF17" w14:textId="77777777" w:rsidR="00E62C9B" w:rsidRPr="00782D35" w:rsidRDefault="00E62C9B" w:rsidP="00E62C9B">
      <w:pPr>
        <w:jc w:val="both"/>
        <w:rPr>
          <w:rFonts w:ascii="Arial" w:hAnsi="Arial" w:cs="Arial"/>
          <w:sz w:val="12"/>
          <w:szCs w:val="12"/>
        </w:rPr>
      </w:pPr>
    </w:p>
    <w:p w14:paraId="229CDA9E" w14:textId="1F3074BD" w:rsidR="00E62C9B" w:rsidRDefault="00E62C9B" w:rsidP="00E62C9B">
      <w:pPr>
        <w:jc w:val="both"/>
        <w:rPr>
          <w:rFonts w:ascii="Arial" w:hAnsi="Arial" w:cs="Arial"/>
          <w:sz w:val="20"/>
          <w:szCs w:val="20"/>
        </w:rPr>
      </w:pPr>
      <w:r>
        <w:rPr>
          <w:rFonts w:ascii="Arial" w:hAnsi="Arial" w:cs="Arial"/>
          <w:sz w:val="20"/>
          <w:szCs w:val="20"/>
        </w:rPr>
        <w:t>43 appeals heard – all were successful. 15 appeals pending. 350 pows repatriated to date.</w:t>
      </w:r>
    </w:p>
    <w:p w14:paraId="72B8E04B" w14:textId="77777777" w:rsidR="008B7E92" w:rsidRPr="00782D35" w:rsidRDefault="008B7E92" w:rsidP="00E62C9B">
      <w:pPr>
        <w:jc w:val="both"/>
        <w:rPr>
          <w:rFonts w:ascii="Arial" w:hAnsi="Arial" w:cs="Arial"/>
          <w:sz w:val="12"/>
          <w:szCs w:val="12"/>
        </w:rPr>
      </w:pPr>
    </w:p>
    <w:p w14:paraId="7C84446E" w14:textId="1A5C88E1" w:rsidR="008B7E92" w:rsidRDefault="008B7E92" w:rsidP="00E62C9B">
      <w:pPr>
        <w:jc w:val="both"/>
        <w:rPr>
          <w:rFonts w:ascii="Arial" w:hAnsi="Arial" w:cs="Arial"/>
          <w:sz w:val="20"/>
          <w:szCs w:val="20"/>
        </w:rPr>
      </w:pPr>
      <w:r>
        <w:rPr>
          <w:rFonts w:ascii="Arial" w:hAnsi="Arial" w:cs="Arial"/>
          <w:sz w:val="20"/>
          <w:szCs w:val="20"/>
        </w:rPr>
        <w:t xml:space="preserve">Morale continued to be low. There were complaints about the strict military discipline (saluting, standing to attention when talking to officers, etc), with pows stating this did nothing to erase militarism. Cigarettes had not been available from the canteen for 6 weeks – no reason was given for this. Pows transferred from other camps stated that conditions were worse here, this caused unrest. </w:t>
      </w:r>
    </w:p>
    <w:p w14:paraId="5BF39EDB" w14:textId="77777777" w:rsidR="008B7E92" w:rsidRPr="00782D35" w:rsidRDefault="008B7E92" w:rsidP="00E62C9B">
      <w:pPr>
        <w:jc w:val="both"/>
        <w:rPr>
          <w:rFonts w:ascii="Arial" w:hAnsi="Arial" w:cs="Arial"/>
          <w:sz w:val="12"/>
          <w:szCs w:val="12"/>
        </w:rPr>
      </w:pPr>
    </w:p>
    <w:p w14:paraId="334FB8BA" w14:textId="40E84DEE" w:rsidR="008B7E92" w:rsidRDefault="008B7E92" w:rsidP="00E62C9B">
      <w:pPr>
        <w:jc w:val="both"/>
        <w:rPr>
          <w:rFonts w:ascii="Arial" w:hAnsi="Arial" w:cs="Arial"/>
          <w:sz w:val="20"/>
          <w:szCs w:val="20"/>
        </w:rPr>
      </w:pPr>
      <w:r>
        <w:rPr>
          <w:rFonts w:ascii="Arial" w:hAnsi="Arial" w:cs="Arial"/>
          <w:sz w:val="20"/>
          <w:szCs w:val="20"/>
        </w:rPr>
        <w:t>Positive factors included faster repatriation, football matches with Merry thought Camp 76</w:t>
      </w:r>
      <w:r w:rsidR="00736CBC">
        <w:rPr>
          <w:rFonts w:ascii="Arial" w:hAnsi="Arial" w:cs="Arial"/>
          <w:sz w:val="20"/>
          <w:szCs w:val="20"/>
        </w:rPr>
        <w:t>, and theatre visits from Featherstone Camp 18.</w:t>
      </w:r>
    </w:p>
    <w:p w14:paraId="1B59AFF4" w14:textId="77777777" w:rsidR="00736CBC" w:rsidRPr="00782D35" w:rsidRDefault="00736CBC" w:rsidP="00E62C9B">
      <w:pPr>
        <w:jc w:val="both"/>
        <w:rPr>
          <w:rFonts w:ascii="Arial" w:hAnsi="Arial" w:cs="Arial"/>
          <w:sz w:val="12"/>
          <w:szCs w:val="12"/>
        </w:rPr>
      </w:pPr>
    </w:p>
    <w:p w14:paraId="1146F68D" w14:textId="58FA9EB2" w:rsidR="00736CBC" w:rsidRDefault="00736CBC" w:rsidP="00E62C9B">
      <w:pPr>
        <w:jc w:val="both"/>
        <w:rPr>
          <w:rFonts w:ascii="Arial" w:hAnsi="Arial" w:cs="Arial"/>
          <w:sz w:val="20"/>
          <w:szCs w:val="20"/>
        </w:rPr>
      </w:pPr>
      <w:r>
        <w:rPr>
          <w:rFonts w:ascii="Arial" w:hAnsi="Arial" w:cs="Arial"/>
          <w:sz w:val="20"/>
          <w:szCs w:val="20"/>
        </w:rPr>
        <w:t>The standard list of re-education activities was given with little difference from the previous report. The frequency of visiting lecturers had decreased. The camp magazine had a new editor, the previous one had proved to be a failure and the Interpreter Officer had censored articles.</w:t>
      </w:r>
    </w:p>
    <w:p w14:paraId="033B6DE6" w14:textId="77777777" w:rsidR="00736CBC" w:rsidRPr="00782D35" w:rsidRDefault="00736CBC" w:rsidP="00E62C9B">
      <w:pPr>
        <w:jc w:val="both"/>
        <w:rPr>
          <w:rFonts w:ascii="Arial" w:hAnsi="Arial" w:cs="Arial"/>
          <w:sz w:val="12"/>
          <w:szCs w:val="12"/>
        </w:rPr>
      </w:pPr>
    </w:p>
    <w:p w14:paraId="35FF4C3D" w14:textId="0C1602FA" w:rsidR="00736CBC" w:rsidRDefault="00736CBC" w:rsidP="00E62C9B">
      <w:pPr>
        <w:jc w:val="both"/>
        <w:rPr>
          <w:rFonts w:ascii="Arial" w:hAnsi="Arial" w:cs="Arial"/>
          <w:sz w:val="20"/>
          <w:szCs w:val="20"/>
        </w:rPr>
      </w:pPr>
      <w:r>
        <w:rPr>
          <w:rFonts w:ascii="Arial" w:hAnsi="Arial" w:cs="Arial"/>
          <w:sz w:val="20"/>
          <w:szCs w:val="20"/>
        </w:rPr>
        <w:t xml:space="preserve">Entertainment – </w:t>
      </w:r>
      <w:r w:rsidR="00E4323C">
        <w:rPr>
          <w:rFonts w:ascii="Arial" w:hAnsi="Arial" w:cs="Arial"/>
          <w:sz w:val="20"/>
          <w:szCs w:val="20"/>
        </w:rPr>
        <w:t>a</w:t>
      </w:r>
      <w:r>
        <w:rPr>
          <w:rFonts w:ascii="Arial" w:hAnsi="Arial" w:cs="Arial"/>
          <w:sz w:val="20"/>
          <w:szCs w:val="20"/>
        </w:rPr>
        <w:t xml:space="preserve"> theatre group of 16 men was very active with 3 new shows in 2 months.</w:t>
      </w:r>
    </w:p>
    <w:p w14:paraId="34A5A958" w14:textId="77777777" w:rsidR="00782D35" w:rsidRPr="00F000DB" w:rsidRDefault="00782D35" w:rsidP="00E62C9B">
      <w:pPr>
        <w:jc w:val="both"/>
        <w:rPr>
          <w:rFonts w:ascii="Arial" w:hAnsi="Arial" w:cs="Arial"/>
          <w:sz w:val="16"/>
          <w:szCs w:val="16"/>
        </w:rPr>
      </w:pPr>
    </w:p>
    <w:p w14:paraId="75395165" w14:textId="288E004E" w:rsidR="00782D35" w:rsidRDefault="00782D35" w:rsidP="00E62C9B">
      <w:pPr>
        <w:jc w:val="both"/>
        <w:rPr>
          <w:rFonts w:ascii="Arial" w:hAnsi="Arial" w:cs="Arial"/>
          <w:sz w:val="20"/>
          <w:szCs w:val="20"/>
        </w:rPr>
      </w:pPr>
      <w:r w:rsidRPr="00782D35">
        <w:rPr>
          <w:rFonts w:ascii="Arial" w:hAnsi="Arial" w:cs="Arial"/>
          <w:b/>
          <w:bCs/>
          <w:sz w:val="20"/>
          <w:szCs w:val="20"/>
        </w:rPr>
        <w:t>1/4 July 1947</w:t>
      </w:r>
      <w:r>
        <w:rPr>
          <w:rFonts w:ascii="Arial" w:hAnsi="Arial" w:cs="Arial"/>
          <w:sz w:val="20"/>
          <w:szCs w:val="20"/>
        </w:rPr>
        <w:t xml:space="preserve"> – Report on re-education. Strength 2 officers, 1051 OR.</w:t>
      </w:r>
    </w:p>
    <w:p w14:paraId="0C5CCE76" w14:textId="77777777" w:rsidR="00782D35" w:rsidRPr="00EE0F5D" w:rsidRDefault="00782D35" w:rsidP="00E62C9B">
      <w:pPr>
        <w:jc w:val="both"/>
        <w:rPr>
          <w:rFonts w:ascii="Arial" w:hAnsi="Arial" w:cs="Arial"/>
          <w:sz w:val="12"/>
          <w:szCs w:val="12"/>
        </w:rPr>
      </w:pPr>
    </w:p>
    <w:p w14:paraId="51543569" w14:textId="073274AE" w:rsidR="00782D35" w:rsidRDefault="00782D35" w:rsidP="00782D35">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Commandant: </w:t>
      </w:r>
      <w:r>
        <w:rPr>
          <w:rFonts w:ascii="Arial" w:eastAsia="Times New Roman" w:hAnsi="Arial" w:cs="Arial"/>
          <w:color w:val="000000"/>
          <w:sz w:val="20"/>
          <w:szCs w:val="20"/>
          <w:lang w:eastAsia="en-GB"/>
        </w:rPr>
        <w:tab/>
        <w:t>Major Selby</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t xml:space="preserve">Ofw </w:t>
      </w:r>
      <w:proofErr w:type="spellStart"/>
      <w:r>
        <w:rPr>
          <w:rFonts w:ascii="Arial" w:eastAsia="Times New Roman" w:hAnsi="Arial" w:cs="Arial"/>
          <w:color w:val="000000"/>
          <w:sz w:val="20"/>
          <w:szCs w:val="20"/>
          <w:lang w:eastAsia="en-GB"/>
        </w:rPr>
        <w:t>Kuhrke</w:t>
      </w:r>
      <w:proofErr w:type="spellEnd"/>
      <w:r>
        <w:rPr>
          <w:rFonts w:ascii="Arial" w:eastAsia="Times New Roman" w:hAnsi="Arial" w:cs="Arial"/>
          <w:color w:val="000000"/>
          <w:sz w:val="20"/>
          <w:szCs w:val="20"/>
          <w:lang w:eastAsia="en-GB"/>
        </w:rPr>
        <w:t xml:space="preserve"> (B-)   [From 15 May].</w:t>
      </w:r>
    </w:p>
    <w:p w14:paraId="2691D38A" w14:textId="2E897EDF" w:rsidR="00782D35" w:rsidRDefault="00782D35" w:rsidP="00782D35">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w:t>
      </w:r>
      <w:r>
        <w:rPr>
          <w:rFonts w:ascii="Arial" w:eastAsia="Times New Roman" w:hAnsi="Arial" w:cs="Arial"/>
          <w:color w:val="000000"/>
          <w:sz w:val="20"/>
          <w:szCs w:val="20"/>
          <w:lang w:eastAsia="en-GB"/>
        </w:rPr>
        <w:tab/>
        <w:t>S/Sgt Wantoch</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t xml:space="preserve">Gefr </w:t>
      </w:r>
      <w:proofErr w:type="spellStart"/>
      <w:r>
        <w:rPr>
          <w:rFonts w:ascii="Arial" w:eastAsia="Times New Roman" w:hAnsi="Arial" w:cs="Arial"/>
          <w:color w:val="000000"/>
          <w:sz w:val="20"/>
          <w:szCs w:val="20"/>
          <w:lang w:eastAsia="en-GB"/>
        </w:rPr>
        <w:t>Hesselberth</w:t>
      </w:r>
      <w:proofErr w:type="spellEnd"/>
      <w:r>
        <w:rPr>
          <w:rFonts w:ascii="Arial" w:eastAsia="Times New Roman" w:hAnsi="Arial" w:cs="Arial"/>
          <w:color w:val="000000"/>
          <w:sz w:val="20"/>
          <w:szCs w:val="20"/>
          <w:lang w:eastAsia="en-GB"/>
        </w:rPr>
        <w:t xml:space="preserve"> (B)</w:t>
      </w:r>
    </w:p>
    <w:p w14:paraId="436D192B" w14:textId="27B6193C" w:rsidR="00782D35" w:rsidRDefault="00782D35" w:rsidP="00782D35">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German M.O.:</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A.Arzt</w:t>
      </w:r>
      <w:proofErr w:type="spellEnd"/>
      <w:r>
        <w:rPr>
          <w:rFonts w:ascii="Arial" w:eastAsia="Times New Roman" w:hAnsi="Arial" w:cs="Arial"/>
          <w:color w:val="000000"/>
          <w:sz w:val="20"/>
          <w:szCs w:val="20"/>
          <w:lang w:eastAsia="en-GB"/>
        </w:rPr>
        <w:t xml:space="preserve"> Dr Tobias (B+); Dr Ruhe (B)</w:t>
      </w:r>
    </w:p>
    <w:p w14:paraId="2372305A" w14:textId="0CDCAF9B" w:rsidR="00782D35" w:rsidRPr="00EE0F5D" w:rsidRDefault="00782D35" w:rsidP="00E62C9B">
      <w:pPr>
        <w:jc w:val="both"/>
        <w:rPr>
          <w:rFonts w:ascii="Arial" w:hAnsi="Arial" w:cs="Arial"/>
          <w:sz w:val="12"/>
          <w:szCs w:val="12"/>
        </w:rPr>
      </w:pPr>
    </w:p>
    <w:p w14:paraId="6E159A1C" w14:textId="4AAF3027" w:rsidR="008B7E92" w:rsidRDefault="00782D35" w:rsidP="00E62C9B">
      <w:pPr>
        <w:jc w:val="both"/>
        <w:rPr>
          <w:rFonts w:ascii="Arial" w:hAnsi="Arial" w:cs="Arial"/>
          <w:sz w:val="20"/>
          <w:szCs w:val="20"/>
        </w:rPr>
      </w:pPr>
      <w:r>
        <w:rPr>
          <w:rFonts w:ascii="Arial" w:hAnsi="Arial" w:cs="Arial"/>
          <w:sz w:val="20"/>
          <w:szCs w:val="20"/>
        </w:rPr>
        <w:t>Simplified screening figures given: B+ 143  /  B 714  /  B- 196. 53 appeals pending. 550 pows repatriated to date.</w:t>
      </w:r>
    </w:p>
    <w:p w14:paraId="3BA7EB1C" w14:textId="77777777" w:rsidR="00EE0F5D" w:rsidRPr="00EE0F5D" w:rsidRDefault="00EE0F5D" w:rsidP="00E62C9B">
      <w:pPr>
        <w:jc w:val="both"/>
        <w:rPr>
          <w:rFonts w:ascii="Arial" w:hAnsi="Arial" w:cs="Arial"/>
          <w:sz w:val="12"/>
          <w:szCs w:val="12"/>
        </w:rPr>
      </w:pPr>
    </w:p>
    <w:p w14:paraId="1D8DD60E" w14:textId="3C63229B" w:rsidR="00EE0F5D" w:rsidRDefault="00EE0F5D" w:rsidP="00E62C9B">
      <w:pPr>
        <w:jc w:val="both"/>
        <w:rPr>
          <w:rFonts w:ascii="Arial" w:hAnsi="Arial" w:cs="Arial"/>
          <w:sz w:val="20"/>
          <w:szCs w:val="20"/>
        </w:rPr>
      </w:pPr>
      <w:r>
        <w:rPr>
          <w:rFonts w:ascii="Arial" w:hAnsi="Arial" w:cs="Arial"/>
          <w:sz w:val="20"/>
          <w:szCs w:val="20"/>
        </w:rPr>
        <w:t>Morale was still low, for the reasons previously stated. A positive factor was the increased freedoms the pows were given to leave camp and for fraternisation.</w:t>
      </w:r>
    </w:p>
    <w:p w14:paraId="380A09FF" w14:textId="77777777" w:rsidR="008B7E92" w:rsidRPr="00EE0F5D" w:rsidRDefault="008B7E92" w:rsidP="00E62C9B">
      <w:pPr>
        <w:jc w:val="both"/>
        <w:rPr>
          <w:rFonts w:ascii="Arial" w:hAnsi="Arial" w:cs="Arial"/>
          <w:sz w:val="12"/>
          <w:szCs w:val="12"/>
        </w:rPr>
      </w:pPr>
    </w:p>
    <w:p w14:paraId="4B34EC8B" w14:textId="6654D51F" w:rsidR="00EE0F5D" w:rsidRDefault="00EE0F5D" w:rsidP="00E62C9B">
      <w:pPr>
        <w:jc w:val="both"/>
        <w:rPr>
          <w:rFonts w:ascii="Arial" w:hAnsi="Arial" w:cs="Arial"/>
          <w:sz w:val="20"/>
          <w:szCs w:val="20"/>
        </w:rPr>
      </w:pPr>
      <w:r>
        <w:rPr>
          <w:rFonts w:ascii="Arial" w:hAnsi="Arial" w:cs="Arial"/>
          <w:sz w:val="20"/>
          <w:szCs w:val="20"/>
        </w:rPr>
        <w:t xml:space="preserve">A mock general election and Gallop poll was held in the camp </w:t>
      </w:r>
      <w:r w:rsidR="00E4323C">
        <w:rPr>
          <w:rFonts w:ascii="Arial" w:hAnsi="Arial" w:cs="Arial"/>
          <w:sz w:val="20"/>
          <w:szCs w:val="20"/>
        </w:rPr>
        <w:t xml:space="preserve">in an attempt </w:t>
      </w:r>
      <w:r>
        <w:rPr>
          <w:rFonts w:ascii="Arial" w:hAnsi="Arial" w:cs="Arial"/>
          <w:sz w:val="20"/>
          <w:szCs w:val="20"/>
        </w:rPr>
        <w:t>to stimulate political interest.</w:t>
      </w:r>
    </w:p>
    <w:p w14:paraId="1F20BCA5" w14:textId="77777777" w:rsidR="00EE0F5D" w:rsidRPr="00EE0F5D" w:rsidRDefault="00EE0F5D" w:rsidP="00E62C9B">
      <w:pPr>
        <w:jc w:val="both"/>
        <w:rPr>
          <w:rFonts w:ascii="Arial" w:hAnsi="Arial" w:cs="Arial"/>
          <w:sz w:val="12"/>
          <w:szCs w:val="12"/>
        </w:rPr>
      </w:pPr>
    </w:p>
    <w:p w14:paraId="688DAB12" w14:textId="4FDA07AF" w:rsidR="00EE0F5D" w:rsidRDefault="00EE0F5D" w:rsidP="00E62C9B">
      <w:pPr>
        <w:jc w:val="both"/>
        <w:rPr>
          <w:rFonts w:ascii="Arial" w:hAnsi="Arial" w:cs="Arial"/>
          <w:sz w:val="20"/>
          <w:szCs w:val="20"/>
        </w:rPr>
      </w:pPr>
      <w:r>
        <w:rPr>
          <w:rFonts w:ascii="Arial" w:hAnsi="Arial" w:cs="Arial"/>
          <w:sz w:val="20"/>
          <w:szCs w:val="20"/>
        </w:rPr>
        <w:t>40% of the pows were ‘youth.’</w:t>
      </w:r>
    </w:p>
    <w:p w14:paraId="6D74D2B6" w14:textId="77777777" w:rsidR="00EE0F5D" w:rsidRPr="00EE0F5D" w:rsidRDefault="00EE0F5D" w:rsidP="00E62C9B">
      <w:pPr>
        <w:jc w:val="both"/>
        <w:rPr>
          <w:rFonts w:ascii="Arial" w:hAnsi="Arial" w:cs="Arial"/>
          <w:sz w:val="12"/>
          <w:szCs w:val="12"/>
        </w:rPr>
      </w:pPr>
    </w:p>
    <w:p w14:paraId="51180927" w14:textId="14C0870A" w:rsidR="00EE0F5D" w:rsidRDefault="00B42EA1" w:rsidP="00E62C9B">
      <w:pPr>
        <w:jc w:val="both"/>
        <w:rPr>
          <w:rFonts w:ascii="Arial" w:hAnsi="Arial" w:cs="Arial"/>
          <w:sz w:val="20"/>
          <w:szCs w:val="20"/>
        </w:rPr>
      </w:pPr>
      <w:r>
        <w:rPr>
          <w:rFonts w:ascii="Arial" w:hAnsi="Arial" w:cs="Arial"/>
          <w:sz w:val="20"/>
          <w:szCs w:val="20"/>
        </w:rPr>
        <w:t xml:space="preserve">The pows were working very long hours for the harvest, many camp activities were affected. </w:t>
      </w:r>
      <w:r w:rsidR="00EE0F5D">
        <w:rPr>
          <w:rFonts w:ascii="Arial" w:hAnsi="Arial" w:cs="Arial"/>
          <w:sz w:val="20"/>
          <w:szCs w:val="20"/>
        </w:rPr>
        <w:t>Changes to re-education activities; lectures were more frequent; 250 copies of the magazine produced; a press review in HQ had started and a daily news-sheet was distributed to the hostels.</w:t>
      </w:r>
    </w:p>
    <w:p w14:paraId="3021E00A" w14:textId="75E435A4" w:rsidR="008B7E92" w:rsidRPr="001D6217" w:rsidRDefault="008B7E92" w:rsidP="00E62C9B">
      <w:pPr>
        <w:jc w:val="both"/>
        <w:rPr>
          <w:rFonts w:ascii="Arial" w:hAnsi="Arial" w:cs="Arial"/>
          <w:sz w:val="12"/>
          <w:szCs w:val="12"/>
        </w:rPr>
      </w:pPr>
    </w:p>
    <w:p w14:paraId="011426A4" w14:textId="21B3D0DC" w:rsidR="00E62C9B" w:rsidRDefault="00EE0F5D" w:rsidP="00E62C9B">
      <w:pPr>
        <w:jc w:val="both"/>
        <w:rPr>
          <w:rFonts w:ascii="Arial" w:hAnsi="Arial" w:cs="Arial"/>
          <w:sz w:val="20"/>
          <w:szCs w:val="20"/>
        </w:rPr>
      </w:pPr>
      <w:r>
        <w:rPr>
          <w:rFonts w:ascii="Arial" w:hAnsi="Arial" w:cs="Arial"/>
          <w:sz w:val="20"/>
          <w:szCs w:val="20"/>
        </w:rPr>
        <w:t xml:space="preserve">Many pows established informal contacts with local civilians. </w:t>
      </w:r>
      <w:r w:rsidR="001D6217">
        <w:rPr>
          <w:rFonts w:ascii="Arial" w:hAnsi="Arial" w:cs="Arial"/>
          <w:sz w:val="20"/>
          <w:szCs w:val="20"/>
        </w:rPr>
        <w:t>There were very few f</w:t>
      </w:r>
      <w:r>
        <w:rPr>
          <w:rFonts w:ascii="Arial" w:hAnsi="Arial" w:cs="Arial"/>
          <w:sz w:val="20"/>
          <w:szCs w:val="20"/>
        </w:rPr>
        <w:t>ormal outside contacts</w:t>
      </w:r>
      <w:r w:rsidR="001D6217">
        <w:rPr>
          <w:rFonts w:ascii="Arial" w:hAnsi="Arial" w:cs="Arial"/>
          <w:sz w:val="20"/>
          <w:szCs w:val="20"/>
        </w:rPr>
        <w:t>, but more were planned</w:t>
      </w:r>
      <w:r>
        <w:rPr>
          <w:rFonts w:ascii="Arial" w:hAnsi="Arial" w:cs="Arial"/>
          <w:sz w:val="20"/>
          <w:szCs w:val="20"/>
        </w:rPr>
        <w:t>:</w:t>
      </w:r>
    </w:p>
    <w:p w14:paraId="733E7476" w14:textId="77777777" w:rsidR="00EE0F5D" w:rsidRPr="001D6217" w:rsidRDefault="00EE0F5D" w:rsidP="00E62C9B">
      <w:pPr>
        <w:jc w:val="both"/>
        <w:rPr>
          <w:rFonts w:ascii="Arial" w:hAnsi="Arial" w:cs="Arial"/>
          <w:sz w:val="8"/>
          <w:szCs w:val="8"/>
        </w:rPr>
      </w:pPr>
    </w:p>
    <w:p w14:paraId="5D6B7B4B" w14:textId="7C9A313F" w:rsidR="00EE0F5D" w:rsidRPr="001D6217" w:rsidRDefault="001D6217" w:rsidP="001D6217">
      <w:pPr>
        <w:jc w:val="both"/>
        <w:rPr>
          <w:rFonts w:ascii="Arial" w:hAnsi="Arial" w:cs="Arial"/>
          <w:sz w:val="20"/>
          <w:szCs w:val="20"/>
        </w:rPr>
      </w:pPr>
      <w:r w:rsidRPr="001D6217">
        <w:rPr>
          <w:rFonts w:ascii="Arial" w:hAnsi="Arial" w:cs="Arial"/>
          <w:sz w:val="20"/>
          <w:szCs w:val="20"/>
        </w:rPr>
        <w:t>-</w:t>
      </w:r>
      <w:r>
        <w:rPr>
          <w:rFonts w:ascii="Arial" w:hAnsi="Arial" w:cs="Arial"/>
          <w:sz w:val="20"/>
          <w:szCs w:val="20"/>
        </w:rPr>
        <w:t xml:space="preserve"> </w:t>
      </w:r>
      <w:r w:rsidR="00EE0F5D" w:rsidRPr="001D6217">
        <w:rPr>
          <w:rFonts w:ascii="Arial" w:hAnsi="Arial" w:cs="Arial"/>
          <w:sz w:val="20"/>
          <w:szCs w:val="20"/>
        </w:rPr>
        <w:t>Small group</w:t>
      </w:r>
      <w:r w:rsidRPr="001D6217">
        <w:rPr>
          <w:rFonts w:ascii="Arial" w:hAnsi="Arial" w:cs="Arial"/>
          <w:sz w:val="20"/>
          <w:szCs w:val="20"/>
        </w:rPr>
        <w:t>s</w:t>
      </w:r>
      <w:r w:rsidR="00EE0F5D" w:rsidRPr="001D6217">
        <w:rPr>
          <w:rFonts w:ascii="Arial" w:hAnsi="Arial" w:cs="Arial"/>
          <w:sz w:val="20"/>
          <w:szCs w:val="20"/>
        </w:rPr>
        <w:t xml:space="preserve"> of pows attended lectures given by Mr Dawson, the headmaster of </w:t>
      </w:r>
      <w:proofErr w:type="spellStart"/>
      <w:r w:rsidR="00EE0F5D" w:rsidRPr="001D6217">
        <w:rPr>
          <w:rFonts w:ascii="Arial" w:hAnsi="Arial" w:cs="Arial"/>
          <w:sz w:val="20"/>
          <w:szCs w:val="20"/>
        </w:rPr>
        <w:t>Heversham</w:t>
      </w:r>
      <w:proofErr w:type="spellEnd"/>
      <w:r w:rsidR="00EE0F5D" w:rsidRPr="001D6217">
        <w:rPr>
          <w:rFonts w:ascii="Arial" w:hAnsi="Arial" w:cs="Arial"/>
          <w:sz w:val="20"/>
          <w:szCs w:val="20"/>
        </w:rPr>
        <w:t xml:space="preserve"> Grammar School.</w:t>
      </w:r>
    </w:p>
    <w:p w14:paraId="64AD027A" w14:textId="77777777" w:rsidR="001D6217" w:rsidRPr="001D6217" w:rsidRDefault="001D6217" w:rsidP="00E62C9B">
      <w:pPr>
        <w:jc w:val="both"/>
        <w:rPr>
          <w:rFonts w:ascii="Arial" w:hAnsi="Arial" w:cs="Arial"/>
          <w:sz w:val="8"/>
          <w:szCs w:val="8"/>
        </w:rPr>
      </w:pPr>
    </w:p>
    <w:p w14:paraId="5906BF55" w14:textId="4FD20B1A" w:rsidR="001D6217" w:rsidRPr="001D6217" w:rsidRDefault="001D6217" w:rsidP="001D6217">
      <w:pPr>
        <w:jc w:val="both"/>
        <w:rPr>
          <w:rFonts w:ascii="Arial" w:hAnsi="Arial" w:cs="Arial"/>
          <w:sz w:val="20"/>
          <w:szCs w:val="20"/>
        </w:rPr>
      </w:pPr>
      <w:r w:rsidRPr="001D6217">
        <w:rPr>
          <w:rFonts w:ascii="Arial" w:hAnsi="Arial" w:cs="Arial"/>
          <w:sz w:val="20"/>
          <w:szCs w:val="20"/>
        </w:rPr>
        <w:t>-</w:t>
      </w:r>
      <w:r>
        <w:rPr>
          <w:rFonts w:ascii="Arial" w:hAnsi="Arial" w:cs="Arial"/>
          <w:sz w:val="20"/>
          <w:szCs w:val="20"/>
        </w:rPr>
        <w:t xml:space="preserve"> </w:t>
      </w:r>
      <w:r w:rsidRPr="001D6217">
        <w:rPr>
          <w:rFonts w:ascii="Arial" w:hAnsi="Arial" w:cs="Arial"/>
          <w:sz w:val="20"/>
          <w:szCs w:val="20"/>
        </w:rPr>
        <w:t>Kendal library sent 50 books each month.</w:t>
      </w:r>
    </w:p>
    <w:p w14:paraId="4EA2C63E" w14:textId="77777777" w:rsidR="001D6217" w:rsidRPr="001D6217" w:rsidRDefault="001D6217" w:rsidP="00E62C9B">
      <w:pPr>
        <w:jc w:val="both"/>
        <w:rPr>
          <w:rFonts w:ascii="Arial" w:hAnsi="Arial" w:cs="Arial"/>
          <w:sz w:val="8"/>
          <w:szCs w:val="8"/>
        </w:rPr>
      </w:pPr>
    </w:p>
    <w:p w14:paraId="618A33A9" w14:textId="5F37FD2D" w:rsidR="001D6217" w:rsidRPr="001D6217" w:rsidRDefault="001D6217" w:rsidP="001D6217">
      <w:pPr>
        <w:jc w:val="both"/>
        <w:rPr>
          <w:rFonts w:ascii="Arial" w:hAnsi="Arial" w:cs="Arial"/>
          <w:sz w:val="20"/>
          <w:szCs w:val="20"/>
        </w:rPr>
      </w:pPr>
      <w:r w:rsidRPr="001D6217">
        <w:rPr>
          <w:rFonts w:ascii="Arial" w:hAnsi="Arial" w:cs="Arial"/>
          <w:sz w:val="20"/>
          <w:szCs w:val="20"/>
        </w:rPr>
        <w:t>-</w:t>
      </w:r>
      <w:r>
        <w:rPr>
          <w:rFonts w:ascii="Arial" w:hAnsi="Arial" w:cs="Arial"/>
          <w:sz w:val="20"/>
          <w:szCs w:val="20"/>
        </w:rPr>
        <w:t xml:space="preserve"> </w:t>
      </w:r>
      <w:r w:rsidRPr="001D6217">
        <w:rPr>
          <w:rFonts w:ascii="Arial" w:hAnsi="Arial" w:cs="Arial"/>
          <w:sz w:val="20"/>
          <w:szCs w:val="20"/>
        </w:rPr>
        <w:t>Rev McLeod-Murray organised social evenings at Beetham School.</w:t>
      </w:r>
    </w:p>
    <w:p w14:paraId="13820612" w14:textId="3189065D" w:rsidR="00E62C9B" w:rsidRPr="001D6217" w:rsidRDefault="00E62C9B" w:rsidP="00E62C9B">
      <w:pPr>
        <w:jc w:val="both"/>
        <w:rPr>
          <w:rFonts w:ascii="Arial" w:hAnsi="Arial" w:cs="Arial"/>
          <w:sz w:val="12"/>
          <w:szCs w:val="12"/>
        </w:rPr>
      </w:pPr>
    </w:p>
    <w:p w14:paraId="058A09E2" w14:textId="49DEB3B2" w:rsidR="00E62C9B" w:rsidRPr="001D6217" w:rsidRDefault="001D6217" w:rsidP="00E62C9B">
      <w:pPr>
        <w:jc w:val="both"/>
        <w:rPr>
          <w:rFonts w:ascii="Arial" w:hAnsi="Arial" w:cs="Arial"/>
          <w:sz w:val="20"/>
          <w:szCs w:val="20"/>
        </w:rPr>
      </w:pPr>
      <w:r w:rsidRPr="001D6217">
        <w:rPr>
          <w:rFonts w:ascii="Arial" w:hAnsi="Arial" w:cs="Arial"/>
          <w:sz w:val="20"/>
          <w:szCs w:val="20"/>
        </w:rPr>
        <w:t xml:space="preserve">A new protestant padre, </w:t>
      </w:r>
      <w:r>
        <w:rPr>
          <w:rFonts w:ascii="Arial" w:hAnsi="Arial" w:cs="Arial"/>
          <w:sz w:val="20"/>
          <w:szCs w:val="20"/>
        </w:rPr>
        <w:t>Kratz (B-), from Fort Crosby Camp 678 – “</w:t>
      </w:r>
      <w:r w:rsidRPr="001D6217">
        <w:rPr>
          <w:rFonts w:ascii="Arial" w:hAnsi="Arial" w:cs="Arial"/>
          <w:i/>
          <w:iCs/>
          <w:sz w:val="20"/>
          <w:szCs w:val="20"/>
        </w:rPr>
        <w:t xml:space="preserve">his party record is no recommendation; </w:t>
      </w:r>
      <w:proofErr w:type="spellStart"/>
      <w:r w:rsidRPr="001D6217">
        <w:rPr>
          <w:rFonts w:ascii="Arial" w:hAnsi="Arial" w:cs="Arial"/>
          <w:i/>
          <w:iCs/>
          <w:sz w:val="20"/>
          <w:szCs w:val="20"/>
        </w:rPr>
        <w:t>Allg</w:t>
      </w:r>
      <w:proofErr w:type="spellEnd"/>
      <w:r w:rsidRPr="001D6217">
        <w:rPr>
          <w:rFonts w:ascii="Arial" w:hAnsi="Arial" w:cs="Arial"/>
          <w:i/>
          <w:iCs/>
          <w:sz w:val="20"/>
          <w:szCs w:val="20"/>
        </w:rPr>
        <w:t xml:space="preserve"> SS 1933, Party 1937</w:t>
      </w:r>
      <w:r>
        <w:rPr>
          <w:rFonts w:ascii="Arial" w:hAnsi="Arial" w:cs="Arial"/>
          <w:sz w:val="20"/>
          <w:szCs w:val="20"/>
        </w:rPr>
        <w:t>.”</w:t>
      </w:r>
    </w:p>
    <w:p w14:paraId="5DEA39D1" w14:textId="77777777" w:rsidR="00E62C9B" w:rsidRPr="001D6217" w:rsidRDefault="00E62C9B" w:rsidP="00E62C9B">
      <w:pPr>
        <w:jc w:val="both"/>
        <w:rPr>
          <w:rFonts w:ascii="Arial" w:hAnsi="Arial" w:cs="Arial"/>
          <w:sz w:val="12"/>
          <w:szCs w:val="12"/>
        </w:rPr>
      </w:pPr>
    </w:p>
    <w:p w14:paraId="6F6D25D7" w14:textId="3B9661B9" w:rsidR="001D6217" w:rsidRDefault="001D6217" w:rsidP="00E62C9B">
      <w:pPr>
        <w:jc w:val="both"/>
        <w:rPr>
          <w:rFonts w:ascii="Arial" w:hAnsi="Arial" w:cs="Arial"/>
          <w:sz w:val="20"/>
          <w:szCs w:val="20"/>
        </w:rPr>
      </w:pPr>
      <w:r w:rsidRPr="001D6217">
        <w:rPr>
          <w:rFonts w:ascii="Arial" w:hAnsi="Arial" w:cs="Arial"/>
          <w:sz w:val="20"/>
          <w:szCs w:val="20"/>
        </w:rPr>
        <w:t>Education – classes for French and mathematics.</w:t>
      </w:r>
    </w:p>
    <w:p w14:paraId="2902F3ED" w14:textId="77777777" w:rsidR="001D6217" w:rsidRPr="001D6217" w:rsidRDefault="001D6217" w:rsidP="00E62C9B">
      <w:pPr>
        <w:jc w:val="both"/>
        <w:rPr>
          <w:rFonts w:ascii="Arial" w:hAnsi="Arial" w:cs="Arial"/>
          <w:sz w:val="12"/>
          <w:szCs w:val="12"/>
        </w:rPr>
      </w:pPr>
    </w:p>
    <w:p w14:paraId="5431E06C" w14:textId="0083CC60" w:rsidR="001D6217" w:rsidRDefault="001D6217" w:rsidP="00E62C9B">
      <w:pPr>
        <w:jc w:val="both"/>
        <w:rPr>
          <w:rFonts w:ascii="Arial" w:hAnsi="Arial" w:cs="Arial"/>
          <w:sz w:val="20"/>
          <w:szCs w:val="20"/>
        </w:rPr>
      </w:pPr>
      <w:r>
        <w:rPr>
          <w:rFonts w:ascii="Arial" w:hAnsi="Arial" w:cs="Arial"/>
          <w:sz w:val="20"/>
          <w:szCs w:val="20"/>
        </w:rPr>
        <w:t>Entertainments – The theatre group had given concerts to civilians</w:t>
      </w:r>
      <w:r w:rsidR="00B42EA1">
        <w:rPr>
          <w:rFonts w:ascii="Arial" w:hAnsi="Arial" w:cs="Arial"/>
          <w:sz w:val="20"/>
          <w:szCs w:val="20"/>
        </w:rPr>
        <w:t>.</w:t>
      </w:r>
    </w:p>
    <w:p w14:paraId="3504CE4C" w14:textId="77777777" w:rsidR="00B42EA1" w:rsidRPr="0069588A" w:rsidRDefault="00B42EA1" w:rsidP="00E62C9B">
      <w:pPr>
        <w:jc w:val="both"/>
        <w:rPr>
          <w:rFonts w:ascii="Arial" w:hAnsi="Arial" w:cs="Arial"/>
          <w:b/>
          <w:bCs/>
          <w:sz w:val="16"/>
          <w:szCs w:val="16"/>
        </w:rPr>
      </w:pPr>
    </w:p>
    <w:p w14:paraId="6B740D55" w14:textId="3DEFF7FD" w:rsidR="00B42EA1" w:rsidRDefault="0069588A" w:rsidP="00E62C9B">
      <w:pPr>
        <w:jc w:val="both"/>
        <w:rPr>
          <w:rFonts w:ascii="Arial" w:hAnsi="Arial" w:cs="Arial"/>
          <w:sz w:val="20"/>
          <w:szCs w:val="20"/>
        </w:rPr>
      </w:pPr>
      <w:r w:rsidRPr="0069588A">
        <w:rPr>
          <w:rFonts w:ascii="Arial" w:hAnsi="Arial" w:cs="Arial"/>
          <w:b/>
          <w:bCs/>
          <w:sz w:val="20"/>
          <w:szCs w:val="20"/>
        </w:rPr>
        <w:t>9-12 September 1947</w:t>
      </w:r>
      <w:r>
        <w:rPr>
          <w:rFonts w:ascii="Arial" w:hAnsi="Arial" w:cs="Arial"/>
          <w:sz w:val="20"/>
          <w:szCs w:val="20"/>
        </w:rPr>
        <w:t xml:space="preserve"> – Report on re-education. Strength; 3 officers, 904 OR.</w:t>
      </w:r>
    </w:p>
    <w:p w14:paraId="04A4B001" w14:textId="577E19E6" w:rsidR="00B42EA1" w:rsidRPr="0069588A" w:rsidRDefault="00B42EA1" w:rsidP="00E62C9B">
      <w:pPr>
        <w:jc w:val="both"/>
        <w:rPr>
          <w:rFonts w:ascii="Arial" w:hAnsi="Arial" w:cs="Arial"/>
          <w:sz w:val="12"/>
          <w:szCs w:val="12"/>
        </w:rPr>
      </w:pPr>
    </w:p>
    <w:p w14:paraId="73D39BEC" w14:textId="0AE1D4A7" w:rsidR="0069588A" w:rsidRDefault="0069588A" w:rsidP="0069588A">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Commandant: </w:t>
      </w:r>
      <w:r>
        <w:rPr>
          <w:rFonts w:ascii="Arial" w:eastAsia="Times New Roman" w:hAnsi="Arial" w:cs="Arial"/>
          <w:color w:val="000000"/>
          <w:sz w:val="20"/>
          <w:szCs w:val="20"/>
          <w:lang w:eastAsia="en-GB"/>
        </w:rPr>
        <w:tab/>
        <w:t>Major Selby</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Ogefr</w:t>
      </w:r>
      <w:proofErr w:type="spellEnd"/>
      <w:r>
        <w:rPr>
          <w:rFonts w:ascii="Arial" w:eastAsia="Times New Roman" w:hAnsi="Arial" w:cs="Arial"/>
          <w:color w:val="000000"/>
          <w:sz w:val="20"/>
          <w:szCs w:val="20"/>
          <w:lang w:eastAsia="en-GB"/>
        </w:rPr>
        <w:t xml:space="preserve"> Kroeger (B+)   [New]</w:t>
      </w:r>
    </w:p>
    <w:p w14:paraId="18118FDE" w14:textId="3A90A3A6" w:rsidR="0069588A" w:rsidRDefault="0069588A" w:rsidP="0069588A">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w:t>
      </w:r>
      <w:r>
        <w:rPr>
          <w:rFonts w:ascii="Arial" w:eastAsia="Times New Roman" w:hAnsi="Arial" w:cs="Arial"/>
          <w:color w:val="000000"/>
          <w:sz w:val="20"/>
          <w:szCs w:val="20"/>
          <w:lang w:eastAsia="en-GB"/>
        </w:rPr>
        <w:tab/>
        <w:t>S/Sgt Morgenstern  [New – from Camp 168]</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t xml:space="preserve">Gefr </w:t>
      </w:r>
      <w:proofErr w:type="spellStart"/>
      <w:r>
        <w:rPr>
          <w:rFonts w:ascii="Arial" w:eastAsia="Times New Roman" w:hAnsi="Arial" w:cs="Arial"/>
          <w:color w:val="000000"/>
          <w:sz w:val="20"/>
          <w:szCs w:val="20"/>
          <w:lang w:eastAsia="en-GB"/>
        </w:rPr>
        <w:t>Hesselberth</w:t>
      </w:r>
      <w:proofErr w:type="spellEnd"/>
      <w:r>
        <w:rPr>
          <w:rFonts w:ascii="Arial" w:eastAsia="Times New Roman" w:hAnsi="Arial" w:cs="Arial"/>
          <w:color w:val="000000"/>
          <w:sz w:val="20"/>
          <w:szCs w:val="20"/>
          <w:lang w:eastAsia="en-GB"/>
        </w:rPr>
        <w:t xml:space="preserve"> (B)</w:t>
      </w:r>
    </w:p>
    <w:p w14:paraId="74C8F71C" w14:textId="77777777" w:rsidR="0069588A" w:rsidRDefault="0069588A" w:rsidP="0069588A">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German M.O.:</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A.Arzt</w:t>
      </w:r>
      <w:proofErr w:type="spellEnd"/>
      <w:r>
        <w:rPr>
          <w:rFonts w:ascii="Arial" w:eastAsia="Times New Roman" w:hAnsi="Arial" w:cs="Arial"/>
          <w:color w:val="000000"/>
          <w:sz w:val="20"/>
          <w:szCs w:val="20"/>
          <w:lang w:eastAsia="en-GB"/>
        </w:rPr>
        <w:t xml:space="preserve"> Dr Tobias (B+); Dr Ruhe (B)</w:t>
      </w:r>
    </w:p>
    <w:p w14:paraId="3876D22B" w14:textId="2943B955" w:rsidR="00E62C9B" w:rsidRPr="00CF543F" w:rsidRDefault="00E62C9B" w:rsidP="00E62C9B">
      <w:pPr>
        <w:jc w:val="both"/>
        <w:rPr>
          <w:rFonts w:ascii="Arial" w:hAnsi="Arial" w:cs="Arial"/>
          <w:sz w:val="12"/>
          <w:szCs w:val="12"/>
        </w:rPr>
      </w:pPr>
    </w:p>
    <w:p w14:paraId="4F944FF9" w14:textId="3FBED956" w:rsidR="0069588A" w:rsidRPr="00CF543F" w:rsidRDefault="00CF543F" w:rsidP="00E62C9B">
      <w:pPr>
        <w:jc w:val="both"/>
        <w:rPr>
          <w:rFonts w:ascii="Arial" w:hAnsi="Arial" w:cs="Arial"/>
          <w:sz w:val="20"/>
          <w:szCs w:val="20"/>
        </w:rPr>
      </w:pPr>
      <w:r w:rsidRPr="00CF543F">
        <w:rPr>
          <w:rFonts w:ascii="Arial" w:hAnsi="Arial" w:cs="Arial"/>
          <w:sz w:val="20"/>
          <w:szCs w:val="20"/>
        </w:rPr>
        <w:t>It was stated that the previous Camp Leader</w:t>
      </w:r>
      <w:r>
        <w:rPr>
          <w:rFonts w:ascii="Arial" w:hAnsi="Arial" w:cs="Arial"/>
          <w:sz w:val="20"/>
          <w:szCs w:val="20"/>
        </w:rPr>
        <w:t xml:space="preserve"> had “</w:t>
      </w:r>
      <w:r w:rsidRPr="00F000DB">
        <w:rPr>
          <w:rFonts w:ascii="Arial" w:hAnsi="Arial" w:cs="Arial"/>
          <w:i/>
          <w:iCs/>
          <w:sz w:val="20"/>
          <w:szCs w:val="20"/>
        </w:rPr>
        <w:t>proved a failure.”</w:t>
      </w:r>
      <w:r>
        <w:rPr>
          <w:rFonts w:ascii="Arial" w:hAnsi="Arial" w:cs="Arial"/>
          <w:sz w:val="20"/>
          <w:szCs w:val="20"/>
        </w:rPr>
        <w:t xml:space="preserve"> The new leader started in August, aged 28, “excellent” – popular with the pows and British staff.</w:t>
      </w:r>
    </w:p>
    <w:p w14:paraId="6202360D" w14:textId="7246E033" w:rsidR="00CF543F" w:rsidRPr="00F000DB" w:rsidRDefault="00CF543F" w:rsidP="00E62C9B">
      <w:pPr>
        <w:jc w:val="both"/>
        <w:rPr>
          <w:rFonts w:ascii="Arial" w:hAnsi="Arial" w:cs="Arial"/>
          <w:b/>
          <w:bCs/>
          <w:sz w:val="12"/>
          <w:szCs w:val="12"/>
        </w:rPr>
      </w:pPr>
    </w:p>
    <w:p w14:paraId="43D9A172" w14:textId="04B037E6" w:rsidR="0069588A" w:rsidRDefault="0069588A" w:rsidP="00E62C9B">
      <w:pPr>
        <w:jc w:val="both"/>
        <w:rPr>
          <w:rFonts w:ascii="Arial" w:hAnsi="Arial" w:cs="Arial"/>
          <w:sz w:val="20"/>
          <w:szCs w:val="20"/>
        </w:rPr>
      </w:pPr>
      <w:r w:rsidRPr="0069588A">
        <w:rPr>
          <w:rFonts w:ascii="Arial" w:hAnsi="Arial" w:cs="Arial"/>
          <w:sz w:val="20"/>
          <w:szCs w:val="20"/>
        </w:rPr>
        <w:t xml:space="preserve">Screening figures – A 3;  B+ 114; B 635;  B- 155. </w:t>
      </w:r>
      <w:r>
        <w:rPr>
          <w:rFonts w:ascii="Arial" w:hAnsi="Arial" w:cs="Arial"/>
          <w:sz w:val="20"/>
          <w:szCs w:val="20"/>
        </w:rPr>
        <w:t>770 pows repatriated to date.</w:t>
      </w:r>
    </w:p>
    <w:p w14:paraId="2B09D985" w14:textId="77777777" w:rsidR="00CF543F" w:rsidRPr="00CF543F" w:rsidRDefault="00CF543F" w:rsidP="00E62C9B">
      <w:pPr>
        <w:jc w:val="both"/>
        <w:rPr>
          <w:rFonts w:ascii="Arial" w:hAnsi="Arial" w:cs="Arial"/>
          <w:sz w:val="12"/>
          <w:szCs w:val="12"/>
        </w:rPr>
      </w:pPr>
    </w:p>
    <w:p w14:paraId="40FFF7C0" w14:textId="3FC1A4D4" w:rsidR="00CF543F" w:rsidRDefault="00CF543F" w:rsidP="00E62C9B">
      <w:pPr>
        <w:jc w:val="both"/>
        <w:rPr>
          <w:rFonts w:ascii="Arial" w:hAnsi="Arial" w:cs="Arial"/>
          <w:sz w:val="20"/>
          <w:szCs w:val="20"/>
        </w:rPr>
      </w:pPr>
      <w:r>
        <w:rPr>
          <w:rFonts w:ascii="Arial" w:hAnsi="Arial" w:cs="Arial"/>
          <w:sz w:val="20"/>
          <w:szCs w:val="20"/>
        </w:rPr>
        <w:t>There had been a slight improvement to morale due to increased speed of repatriations and some greater freedoms. The pows had little inter</w:t>
      </w:r>
      <w:r w:rsidR="00F000DB">
        <w:rPr>
          <w:rFonts w:ascii="Arial" w:hAnsi="Arial" w:cs="Arial"/>
          <w:sz w:val="20"/>
          <w:szCs w:val="20"/>
        </w:rPr>
        <w:t>e</w:t>
      </w:r>
      <w:r>
        <w:rPr>
          <w:rFonts w:ascii="Arial" w:hAnsi="Arial" w:cs="Arial"/>
          <w:sz w:val="20"/>
          <w:szCs w:val="20"/>
        </w:rPr>
        <w:t>st in taking part in organised political activities, and “</w:t>
      </w:r>
      <w:r w:rsidRPr="00CF543F">
        <w:rPr>
          <w:rFonts w:ascii="Arial" w:hAnsi="Arial" w:cs="Arial"/>
          <w:i/>
          <w:iCs/>
          <w:sz w:val="20"/>
          <w:szCs w:val="20"/>
        </w:rPr>
        <w:t>the majority of the PsW is definitely not pro-British</w:t>
      </w:r>
      <w:r>
        <w:rPr>
          <w:rFonts w:ascii="Arial" w:hAnsi="Arial" w:cs="Arial"/>
          <w:sz w:val="20"/>
          <w:szCs w:val="20"/>
        </w:rPr>
        <w:t>.”</w:t>
      </w:r>
    </w:p>
    <w:p w14:paraId="74AA42B6" w14:textId="77777777" w:rsidR="00CF543F" w:rsidRPr="00211E91" w:rsidRDefault="00CF543F" w:rsidP="00E62C9B">
      <w:pPr>
        <w:jc w:val="both"/>
        <w:rPr>
          <w:rFonts w:ascii="Arial" w:hAnsi="Arial" w:cs="Arial"/>
          <w:sz w:val="12"/>
          <w:szCs w:val="12"/>
        </w:rPr>
      </w:pPr>
    </w:p>
    <w:p w14:paraId="3393E806" w14:textId="7E8429CA" w:rsidR="00211E91" w:rsidRDefault="00CF543F" w:rsidP="00E62C9B">
      <w:pPr>
        <w:jc w:val="both"/>
        <w:rPr>
          <w:rFonts w:ascii="Arial" w:hAnsi="Arial" w:cs="Arial"/>
          <w:sz w:val="20"/>
          <w:szCs w:val="20"/>
        </w:rPr>
      </w:pPr>
      <w:r>
        <w:rPr>
          <w:rFonts w:ascii="Arial" w:hAnsi="Arial" w:cs="Arial"/>
          <w:sz w:val="20"/>
          <w:szCs w:val="20"/>
        </w:rPr>
        <w:t xml:space="preserve">Religion – There was a new RC priest, Josef-Maria Janzen (A) (or Jansen), from </w:t>
      </w:r>
      <w:r w:rsidR="00211E91">
        <w:rPr>
          <w:rFonts w:ascii="Arial" w:hAnsi="Arial" w:cs="Arial"/>
          <w:sz w:val="20"/>
          <w:szCs w:val="20"/>
        </w:rPr>
        <w:t xml:space="preserve">Warth Mills </w:t>
      </w:r>
      <w:r>
        <w:rPr>
          <w:rFonts w:ascii="Arial" w:hAnsi="Arial" w:cs="Arial"/>
          <w:sz w:val="20"/>
          <w:szCs w:val="20"/>
        </w:rPr>
        <w:t>Camp 177</w:t>
      </w:r>
      <w:r w:rsidR="00211E91">
        <w:rPr>
          <w:rFonts w:ascii="Arial" w:hAnsi="Arial" w:cs="Arial"/>
          <w:sz w:val="20"/>
          <w:szCs w:val="20"/>
        </w:rPr>
        <w:t>. The protestant padre was described as; “</w:t>
      </w:r>
      <w:r w:rsidR="00211E91" w:rsidRPr="00211E91">
        <w:rPr>
          <w:rFonts w:ascii="Arial" w:hAnsi="Arial" w:cs="Arial"/>
          <w:i/>
          <w:iCs/>
          <w:sz w:val="20"/>
          <w:szCs w:val="20"/>
        </w:rPr>
        <w:t>a troublemaker, intolerant and unpopular… he should be removed</w:t>
      </w:r>
      <w:r w:rsidR="00211E91">
        <w:rPr>
          <w:rFonts w:ascii="Arial" w:hAnsi="Arial" w:cs="Arial"/>
          <w:sz w:val="20"/>
          <w:szCs w:val="20"/>
        </w:rPr>
        <w:t>.”</w:t>
      </w:r>
    </w:p>
    <w:p w14:paraId="460F0058" w14:textId="77777777" w:rsidR="00CF543F" w:rsidRPr="00211E91" w:rsidRDefault="00CF543F" w:rsidP="00E62C9B">
      <w:pPr>
        <w:jc w:val="both"/>
        <w:rPr>
          <w:rFonts w:ascii="Arial" w:hAnsi="Arial" w:cs="Arial"/>
          <w:sz w:val="12"/>
          <w:szCs w:val="12"/>
        </w:rPr>
      </w:pPr>
    </w:p>
    <w:p w14:paraId="00750A27" w14:textId="4284AD87" w:rsidR="00211E91" w:rsidRDefault="00211E91" w:rsidP="00E62C9B">
      <w:pPr>
        <w:jc w:val="both"/>
        <w:rPr>
          <w:rFonts w:ascii="Arial" w:hAnsi="Arial" w:cs="Arial"/>
          <w:sz w:val="20"/>
          <w:szCs w:val="20"/>
        </w:rPr>
      </w:pPr>
      <w:r>
        <w:rPr>
          <w:rFonts w:ascii="Arial" w:hAnsi="Arial" w:cs="Arial"/>
          <w:sz w:val="20"/>
          <w:szCs w:val="20"/>
        </w:rPr>
        <w:lastRenderedPageBreak/>
        <w:t>Education – all classes had ceased.</w:t>
      </w:r>
    </w:p>
    <w:p w14:paraId="1E15DF8A" w14:textId="77777777" w:rsidR="00211E91" w:rsidRPr="00211E91" w:rsidRDefault="00211E91" w:rsidP="00E62C9B">
      <w:pPr>
        <w:jc w:val="both"/>
        <w:rPr>
          <w:rFonts w:ascii="Arial" w:hAnsi="Arial" w:cs="Arial"/>
          <w:sz w:val="12"/>
          <w:szCs w:val="12"/>
        </w:rPr>
      </w:pPr>
    </w:p>
    <w:p w14:paraId="0FE40D12" w14:textId="2A994877" w:rsidR="00211E91" w:rsidRDefault="00211E91" w:rsidP="00E62C9B">
      <w:pPr>
        <w:jc w:val="both"/>
        <w:rPr>
          <w:rFonts w:ascii="Arial" w:hAnsi="Arial" w:cs="Arial"/>
          <w:sz w:val="20"/>
          <w:szCs w:val="20"/>
        </w:rPr>
      </w:pPr>
      <w:r>
        <w:rPr>
          <w:rFonts w:ascii="Arial" w:hAnsi="Arial" w:cs="Arial"/>
          <w:sz w:val="20"/>
          <w:szCs w:val="20"/>
        </w:rPr>
        <w:t>Entertainment – Both the theatre group and orchestra were down to 6 members, but were still giving performances to the camp and to civilians. There were classical music ‘performances’ played on records. Sports were an important part of camp life.</w:t>
      </w:r>
    </w:p>
    <w:p w14:paraId="6839764A" w14:textId="77777777" w:rsidR="00CF543F" w:rsidRPr="00B93062" w:rsidRDefault="00CF543F" w:rsidP="00E62C9B">
      <w:pPr>
        <w:jc w:val="both"/>
        <w:rPr>
          <w:rFonts w:ascii="Arial" w:hAnsi="Arial" w:cs="Arial"/>
          <w:sz w:val="16"/>
          <w:szCs w:val="16"/>
        </w:rPr>
      </w:pPr>
    </w:p>
    <w:p w14:paraId="45BC1836" w14:textId="1B6B1D28" w:rsidR="00B93062" w:rsidRDefault="00B93062" w:rsidP="00E62C9B">
      <w:pPr>
        <w:jc w:val="both"/>
        <w:rPr>
          <w:rFonts w:ascii="Arial" w:hAnsi="Arial" w:cs="Arial"/>
          <w:sz w:val="20"/>
          <w:szCs w:val="20"/>
        </w:rPr>
      </w:pPr>
      <w:r w:rsidRPr="00B93062">
        <w:rPr>
          <w:rFonts w:ascii="Arial" w:hAnsi="Arial" w:cs="Arial"/>
          <w:b/>
          <w:bCs/>
          <w:sz w:val="20"/>
          <w:szCs w:val="20"/>
        </w:rPr>
        <w:t>28 October – 1 November 1947</w:t>
      </w:r>
      <w:r>
        <w:rPr>
          <w:rFonts w:ascii="Arial" w:hAnsi="Arial" w:cs="Arial"/>
          <w:sz w:val="20"/>
          <w:szCs w:val="20"/>
        </w:rPr>
        <w:t xml:space="preserve"> – Re-educational Survey. Strength; 3 officers, 861 OR.</w:t>
      </w:r>
    </w:p>
    <w:p w14:paraId="3BE73BEB" w14:textId="771D935A" w:rsidR="00CF543F" w:rsidRPr="009469E8" w:rsidRDefault="00CF543F" w:rsidP="00E62C9B">
      <w:pPr>
        <w:jc w:val="both"/>
        <w:rPr>
          <w:rFonts w:ascii="Arial" w:hAnsi="Arial" w:cs="Arial"/>
          <w:sz w:val="12"/>
          <w:szCs w:val="12"/>
        </w:rPr>
      </w:pPr>
    </w:p>
    <w:p w14:paraId="63DC95E3" w14:textId="7DBE9E2A" w:rsidR="00CF543F" w:rsidRDefault="00B93062" w:rsidP="00E62C9B">
      <w:pPr>
        <w:jc w:val="both"/>
        <w:rPr>
          <w:rFonts w:ascii="Arial" w:hAnsi="Arial" w:cs="Arial"/>
          <w:sz w:val="20"/>
          <w:szCs w:val="20"/>
        </w:rPr>
      </w:pPr>
      <w:r>
        <w:rPr>
          <w:rFonts w:ascii="Arial" w:hAnsi="Arial" w:cs="Arial"/>
          <w:sz w:val="20"/>
          <w:szCs w:val="20"/>
        </w:rPr>
        <w:t>No changes to senior personnel.</w:t>
      </w:r>
    </w:p>
    <w:p w14:paraId="26508515" w14:textId="77777777" w:rsidR="00B93062" w:rsidRPr="009469E8" w:rsidRDefault="00B93062" w:rsidP="00E62C9B">
      <w:pPr>
        <w:jc w:val="both"/>
        <w:rPr>
          <w:rFonts w:ascii="Arial" w:hAnsi="Arial" w:cs="Arial"/>
          <w:sz w:val="12"/>
          <w:szCs w:val="12"/>
        </w:rPr>
      </w:pPr>
    </w:p>
    <w:p w14:paraId="3B7BBBEE" w14:textId="10622ACF" w:rsidR="009469E8" w:rsidRPr="009E6786" w:rsidRDefault="009469E8" w:rsidP="00E62C9B">
      <w:pPr>
        <w:jc w:val="both"/>
        <w:rPr>
          <w:rFonts w:ascii="Arial" w:hAnsi="Arial" w:cs="Arial"/>
          <w:sz w:val="20"/>
          <w:szCs w:val="20"/>
        </w:rPr>
      </w:pPr>
      <w:r>
        <w:rPr>
          <w:rFonts w:ascii="Arial" w:hAnsi="Arial" w:cs="Arial"/>
          <w:sz w:val="20"/>
          <w:szCs w:val="20"/>
        </w:rPr>
        <w:t>T</w:t>
      </w:r>
      <w:r w:rsidR="00B93062">
        <w:rPr>
          <w:rFonts w:ascii="Arial" w:hAnsi="Arial" w:cs="Arial"/>
          <w:sz w:val="20"/>
          <w:szCs w:val="20"/>
        </w:rPr>
        <w:t xml:space="preserve">here </w:t>
      </w:r>
      <w:r>
        <w:rPr>
          <w:rFonts w:ascii="Arial" w:hAnsi="Arial" w:cs="Arial"/>
          <w:sz w:val="20"/>
          <w:szCs w:val="20"/>
        </w:rPr>
        <w:t xml:space="preserve">were a growing number of issues arising within the camp, most of which would appear to </w:t>
      </w:r>
      <w:r w:rsidR="00C84275">
        <w:rPr>
          <w:rFonts w:ascii="Arial" w:hAnsi="Arial" w:cs="Arial"/>
          <w:sz w:val="20"/>
          <w:szCs w:val="20"/>
        </w:rPr>
        <w:t>be</w:t>
      </w:r>
      <w:r>
        <w:rPr>
          <w:rFonts w:ascii="Arial" w:hAnsi="Arial" w:cs="Arial"/>
          <w:sz w:val="20"/>
          <w:szCs w:val="20"/>
        </w:rPr>
        <w:t xml:space="preserve"> due the Commandant. He</w:t>
      </w:r>
      <w:r w:rsidR="00B93062">
        <w:rPr>
          <w:rFonts w:ascii="Arial" w:hAnsi="Arial" w:cs="Arial"/>
          <w:sz w:val="20"/>
          <w:szCs w:val="20"/>
        </w:rPr>
        <w:t xml:space="preserve"> expected to be posted overseas. It was stated that he was</w:t>
      </w:r>
      <w:r>
        <w:rPr>
          <w:rFonts w:ascii="Arial" w:hAnsi="Arial" w:cs="Arial"/>
          <w:sz w:val="20"/>
          <w:szCs w:val="20"/>
        </w:rPr>
        <w:t>,</w:t>
      </w:r>
      <w:r w:rsidR="00B93062">
        <w:rPr>
          <w:rFonts w:ascii="Arial" w:hAnsi="Arial" w:cs="Arial"/>
          <w:sz w:val="20"/>
          <w:szCs w:val="20"/>
        </w:rPr>
        <w:t xml:space="preserve"> “</w:t>
      </w:r>
      <w:r w:rsidR="00B93062" w:rsidRPr="00B93062">
        <w:rPr>
          <w:rFonts w:ascii="Arial" w:hAnsi="Arial" w:cs="Arial"/>
          <w:i/>
          <w:iCs/>
          <w:sz w:val="20"/>
          <w:szCs w:val="20"/>
        </w:rPr>
        <w:t>becoming more unpopular with the PSW</w:t>
      </w:r>
      <w:r>
        <w:rPr>
          <w:rFonts w:ascii="Arial" w:hAnsi="Arial" w:cs="Arial"/>
          <w:i/>
          <w:iCs/>
          <w:sz w:val="20"/>
          <w:szCs w:val="20"/>
        </w:rPr>
        <w:t>.</w:t>
      </w:r>
      <w:r w:rsidR="00B93062">
        <w:rPr>
          <w:rFonts w:ascii="Arial" w:hAnsi="Arial" w:cs="Arial"/>
          <w:sz w:val="20"/>
          <w:szCs w:val="20"/>
        </w:rPr>
        <w:t xml:space="preserve">” </w:t>
      </w:r>
      <w:r>
        <w:rPr>
          <w:rFonts w:ascii="Arial" w:hAnsi="Arial" w:cs="Arial"/>
          <w:sz w:val="20"/>
          <w:szCs w:val="20"/>
        </w:rPr>
        <w:t>The visitor commented on the Commandant’s “</w:t>
      </w:r>
      <w:r w:rsidRPr="009469E8">
        <w:rPr>
          <w:rFonts w:ascii="Arial" w:hAnsi="Arial" w:cs="Arial"/>
          <w:i/>
          <w:iCs/>
          <w:sz w:val="20"/>
          <w:szCs w:val="20"/>
        </w:rPr>
        <w:t>erratic attitude</w:t>
      </w:r>
      <w:r>
        <w:rPr>
          <w:rFonts w:ascii="Arial" w:hAnsi="Arial" w:cs="Arial"/>
          <w:sz w:val="20"/>
          <w:szCs w:val="20"/>
        </w:rPr>
        <w:t>” and “</w:t>
      </w:r>
      <w:r w:rsidRPr="009469E8">
        <w:rPr>
          <w:rFonts w:ascii="Arial" w:hAnsi="Arial" w:cs="Arial"/>
          <w:i/>
          <w:iCs/>
          <w:sz w:val="20"/>
          <w:szCs w:val="20"/>
        </w:rPr>
        <w:t>changing moods</w:t>
      </w:r>
      <w:r>
        <w:rPr>
          <w:rFonts w:ascii="Arial" w:hAnsi="Arial" w:cs="Arial"/>
          <w:sz w:val="20"/>
          <w:szCs w:val="20"/>
        </w:rPr>
        <w:t>.” The pows were “</w:t>
      </w:r>
      <w:r w:rsidRPr="009469E8">
        <w:rPr>
          <w:rFonts w:ascii="Arial" w:hAnsi="Arial" w:cs="Arial"/>
          <w:i/>
          <w:iCs/>
          <w:sz w:val="20"/>
          <w:szCs w:val="20"/>
        </w:rPr>
        <w:t>puzzled by his lack of consistency and who can never feel ‘safe’ with him</w:t>
      </w:r>
      <w:r>
        <w:rPr>
          <w:rFonts w:ascii="Arial" w:hAnsi="Arial" w:cs="Arial"/>
          <w:sz w:val="20"/>
          <w:szCs w:val="20"/>
        </w:rPr>
        <w:t>.”</w:t>
      </w:r>
    </w:p>
    <w:p w14:paraId="434B4E36" w14:textId="77777777" w:rsidR="009469E8" w:rsidRPr="009469E8" w:rsidRDefault="009469E8" w:rsidP="00E62C9B">
      <w:pPr>
        <w:jc w:val="both"/>
        <w:rPr>
          <w:rFonts w:ascii="Arial" w:hAnsi="Arial" w:cs="Arial"/>
          <w:sz w:val="12"/>
          <w:szCs w:val="12"/>
        </w:rPr>
      </w:pPr>
    </w:p>
    <w:p w14:paraId="1CA1F39B" w14:textId="469516F1" w:rsidR="009469E8" w:rsidRDefault="00B93062" w:rsidP="00E62C9B">
      <w:pPr>
        <w:jc w:val="both"/>
        <w:rPr>
          <w:rFonts w:ascii="Arial" w:hAnsi="Arial" w:cs="Arial"/>
          <w:sz w:val="20"/>
          <w:szCs w:val="20"/>
        </w:rPr>
      </w:pPr>
      <w:r>
        <w:rPr>
          <w:rFonts w:ascii="Arial" w:hAnsi="Arial" w:cs="Arial"/>
          <w:sz w:val="20"/>
          <w:szCs w:val="20"/>
        </w:rPr>
        <w:t>The Adjutant showed interest in re-education, but</w:t>
      </w:r>
      <w:r w:rsidR="009469E8">
        <w:rPr>
          <w:rFonts w:ascii="Arial" w:hAnsi="Arial" w:cs="Arial"/>
          <w:sz w:val="20"/>
          <w:szCs w:val="20"/>
        </w:rPr>
        <w:t>,</w:t>
      </w:r>
      <w:r>
        <w:rPr>
          <w:rFonts w:ascii="Arial" w:hAnsi="Arial" w:cs="Arial"/>
          <w:sz w:val="20"/>
          <w:szCs w:val="20"/>
        </w:rPr>
        <w:t xml:space="preserve"> “</w:t>
      </w:r>
      <w:r w:rsidRPr="00B93062">
        <w:rPr>
          <w:rFonts w:ascii="Arial" w:hAnsi="Arial" w:cs="Arial"/>
          <w:i/>
          <w:iCs/>
          <w:sz w:val="20"/>
          <w:szCs w:val="20"/>
        </w:rPr>
        <w:t>lost much influence in the camp</w:t>
      </w:r>
      <w:r>
        <w:rPr>
          <w:rFonts w:ascii="Arial" w:hAnsi="Arial" w:cs="Arial"/>
          <w:sz w:val="20"/>
          <w:szCs w:val="20"/>
        </w:rPr>
        <w:t xml:space="preserve">” – no </w:t>
      </w:r>
      <w:r w:rsidR="009469E8">
        <w:rPr>
          <w:rFonts w:ascii="Arial" w:hAnsi="Arial" w:cs="Arial"/>
          <w:sz w:val="20"/>
          <w:szCs w:val="20"/>
        </w:rPr>
        <w:t xml:space="preserve">direct </w:t>
      </w:r>
      <w:r>
        <w:rPr>
          <w:rFonts w:ascii="Arial" w:hAnsi="Arial" w:cs="Arial"/>
          <w:sz w:val="20"/>
          <w:szCs w:val="20"/>
        </w:rPr>
        <w:t xml:space="preserve">reason </w:t>
      </w:r>
      <w:r w:rsidR="009469E8">
        <w:rPr>
          <w:rFonts w:ascii="Arial" w:hAnsi="Arial" w:cs="Arial"/>
          <w:sz w:val="20"/>
          <w:szCs w:val="20"/>
        </w:rPr>
        <w:t xml:space="preserve">was </w:t>
      </w:r>
      <w:r>
        <w:rPr>
          <w:rFonts w:ascii="Arial" w:hAnsi="Arial" w:cs="Arial"/>
          <w:sz w:val="20"/>
          <w:szCs w:val="20"/>
        </w:rPr>
        <w:t>given</w:t>
      </w:r>
      <w:r w:rsidR="009469E8">
        <w:rPr>
          <w:rFonts w:ascii="Arial" w:hAnsi="Arial" w:cs="Arial"/>
          <w:sz w:val="20"/>
          <w:szCs w:val="20"/>
        </w:rPr>
        <w:t xml:space="preserve"> for this, but it would seem to be linked to the Commandant</w:t>
      </w:r>
      <w:r>
        <w:rPr>
          <w:rFonts w:ascii="Arial" w:hAnsi="Arial" w:cs="Arial"/>
          <w:sz w:val="20"/>
          <w:szCs w:val="20"/>
        </w:rPr>
        <w:t xml:space="preserve">. </w:t>
      </w:r>
    </w:p>
    <w:p w14:paraId="29502284" w14:textId="77777777" w:rsidR="009469E8" w:rsidRPr="009469E8" w:rsidRDefault="009469E8" w:rsidP="00E62C9B">
      <w:pPr>
        <w:jc w:val="both"/>
        <w:rPr>
          <w:rFonts w:ascii="Arial" w:hAnsi="Arial" w:cs="Arial"/>
          <w:sz w:val="12"/>
          <w:szCs w:val="12"/>
        </w:rPr>
      </w:pPr>
    </w:p>
    <w:p w14:paraId="2A872131" w14:textId="77777777" w:rsidR="009469E8" w:rsidRDefault="00B93062" w:rsidP="00E62C9B">
      <w:pPr>
        <w:jc w:val="both"/>
        <w:rPr>
          <w:rFonts w:ascii="Arial" w:hAnsi="Arial" w:cs="Arial"/>
          <w:sz w:val="20"/>
          <w:szCs w:val="20"/>
        </w:rPr>
      </w:pPr>
      <w:r>
        <w:rPr>
          <w:rFonts w:ascii="Arial" w:hAnsi="Arial" w:cs="Arial"/>
          <w:sz w:val="20"/>
          <w:szCs w:val="20"/>
        </w:rPr>
        <w:t>The Interpreter was</w:t>
      </w:r>
      <w:r w:rsidR="009469E8">
        <w:rPr>
          <w:rFonts w:ascii="Arial" w:hAnsi="Arial" w:cs="Arial"/>
          <w:sz w:val="20"/>
          <w:szCs w:val="20"/>
        </w:rPr>
        <w:t>,</w:t>
      </w:r>
      <w:r>
        <w:rPr>
          <w:rFonts w:ascii="Arial" w:hAnsi="Arial" w:cs="Arial"/>
          <w:sz w:val="20"/>
          <w:szCs w:val="20"/>
        </w:rPr>
        <w:t xml:space="preserve"> “</w:t>
      </w:r>
      <w:r w:rsidRPr="009469E8">
        <w:rPr>
          <w:rFonts w:ascii="Arial" w:hAnsi="Arial" w:cs="Arial"/>
          <w:i/>
          <w:iCs/>
          <w:sz w:val="20"/>
          <w:szCs w:val="20"/>
        </w:rPr>
        <w:t xml:space="preserve">popular with the men, but unpopular with the British Officers. By order of the </w:t>
      </w:r>
      <w:proofErr w:type="gramStart"/>
      <w:r w:rsidRPr="009469E8">
        <w:rPr>
          <w:rFonts w:ascii="Arial" w:hAnsi="Arial" w:cs="Arial"/>
          <w:i/>
          <w:iCs/>
          <w:sz w:val="20"/>
          <w:szCs w:val="20"/>
        </w:rPr>
        <w:t>Commandant</w:t>
      </w:r>
      <w:proofErr w:type="gramEnd"/>
      <w:r w:rsidRPr="009469E8">
        <w:rPr>
          <w:rFonts w:ascii="Arial" w:hAnsi="Arial" w:cs="Arial"/>
          <w:i/>
          <w:iCs/>
          <w:sz w:val="20"/>
          <w:szCs w:val="20"/>
        </w:rPr>
        <w:t xml:space="preserve"> he works in his office and has very little contact with PsW</w:t>
      </w:r>
      <w:r w:rsidR="009469E8">
        <w:rPr>
          <w:rFonts w:ascii="Arial" w:hAnsi="Arial" w:cs="Arial"/>
          <w:i/>
          <w:iCs/>
          <w:sz w:val="20"/>
          <w:szCs w:val="20"/>
        </w:rPr>
        <w:t>.</w:t>
      </w:r>
      <w:r>
        <w:rPr>
          <w:rFonts w:ascii="Arial" w:hAnsi="Arial" w:cs="Arial"/>
          <w:sz w:val="20"/>
          <w:szCs w:val="20"/>
        </w:rPr>
        <w:t>”</w:t>
      </w:r>
    </w:p>
    <w:p w14:paraId="359C0DBF" w14:textId="77777777" w:rsidR="009469E8" w:rsidRPr="009469E8" w:rsidRDefault="009469E8" w:rsidP="00E62C9B">
      <w:pPr>
        <w:jc w:val="both"/>
        <w:rPr>
          <w:rFonts w:ascii="Arial" w:hAnsi="Arial" w:cs="Arial"/>
          <w:sz w:val="12"/>
          <w:szCs w:val="12"/>
        </w:rPr>
      </w:pPr>
    </w:p>
    <w:p w14:paraId="749E2B31" w14:textId="53FEA890" w:rsidR="009469E8" w:rsidRDefault="009469E8" w:rsidP="00E62C9B">
      <w:pPr>
        <w:jc w:val="both"/>
        <w:rPr>
          <w:rFonts w:ascii="Arial" w:hAnsi="Arial" w:cs="Arial"/>
          <w:sz w:val="20"/>
          <w:szCs w:val="20"/>
        </w:rPr>
      </w:pPr>
      <w:r>
        <w:rPr>
          <w:rFonts w:ascii="Arial" w:hAnsi="Arial" w:cs="Arial"/>
          <w:sz w:val="20"/>
          <w:szCs w:val="20"/>
        </w:rPr>
        <w:t>The Camp Leader was ‘suitable,’ but depressed after the recent death of his wife, “</w:t>
      </w:r>
      <w:r w:rsidRPr="009469E8">
        <w:rPr>
          <w:rFonts w:ascii="Arial" w:hAnsi="Arial" w:cs="Arial"/>
          <w:i/>
          <w:iCs/>
          <w:sz w:val="20"/>
          <w:szCs w:val="20"/>
        </w:rPr>
        <w:t>and upset by the Commandant’s temperament</w:t>
      </w:r>
      <w:r>
        <w:rPr>
          <w:rFonts w:ascii="Arial" w:hAnsi="Arial" w:cs="Arial"/>
          <w:sz w:val="20"/>
          <w:szCs w:val="20"/>
        </w:rPr>
        <w:t>.”</w:t>
      </w:r>
      <w:r w:rsidR="00631573">
        <w:rPr>
          <w:rFonts w:ascii="Arial" w:hAnsi="Arial" w:cs="Arial"/>
          <w:sz w:val="20"/>
          <w:szCs w:val="20"/>
        </w:rPr>
        <w:t xml:space="preserve"> He was soon to be repatriated on compassionate grounds.</w:t>
      </w:r>
    </w:p>
    <w:p w14:paraId="5C2B2450" w14:textId="77777777" w:rsidR="009469E8" w:rsidRPr="009E6786" w:rsidRDefault="009469E8" w:rsidP="00E62C9B">
      <w:pPr>
        <w:jc w:val="both"/>
        <w:rPr>
          <w:rFonts w:ascii="Arial" w:hAnsi="Arial" w:cs="Arial"/>
          <w:sz w:val="12"/>
          <w:szCs w:val="12"/>
        </w:rPr>
      </w:pPr>
    </w:p>
    <w:p w14:paraId="7861166B" w14:textId="765142F6" w:rsidR="00B93062" w:rsidRDefault="009E6786" w:rsidP="00E62C9B">
      <w:pPr>
        <w:jc w:val="both"/>
        <w:rPr>
          <w:rFonts w:ascii="Arial" w:hAnsi="Arial" w:cs="Arial"/>
          <w:sz w:val="20"/>
          <w:szCs w:val="20"/>
        </w:rPr>
      </w:pPr>
      <w:r>
        <w:rPr>
          <w:rFonts w:ascii="Arial" w:hAnsi="Arial" w:cs="Arial"/>
          <w:sz w:val="20"/>
          <w:szCs w:val="20"/>
        </w:rPr>
        <w:t>It was also stated that “</w:t>
      </w:r>
      <w:r w:rsidRPr="009E6786">
        <w:rPr>
          <w:rFonts w:ascii="Arial" w:hAnsi="Arial" w:cs="Arial"/>
          <w:i/>
          <w:iCs/>
          <w:sz w:val="20"/>
          <w:szCs w:val="20"/>
        </w:rPr>
        <w:t>Malcontents from all camps of North-West District are now sent to this camp</w:t>
      </w:r>
      <w:r>
        <w:rPr>
          <w:rFonts w:ascii="Arial" w:hAnsi="Arial" w:cs="Arial"/>
          <w:sz w:val="20"/>
          <w:szCs w:val="20"/>
        </w:rPr>
        <w:t>.”</w:t>
      </w:r>
    </w:p>
    <w:p w14:paraId="0604BD3C" w14:textId="77777777" w:rsidR="009E6786" w:rsidRPr="009E6786" w:rsidRDefault="009E6786" w:rsidP="00E62C9B">
      <w:pPr>
        <w:jc w:val="both"/>
        <w:rPr>
          <w:rFonts w:ascii="Arial" w:hAnsi="Arial" w:cs="Arial"/>
          <w:sz w:val="12"/>
          <w:szCs w:val="12"/>
        </w:rPr>
      </w:pPr>
    </w:p>
    <w:p w14:paraId="68EA054B" w14:textId="232ACC92" w:rsidR="009E6786" w:rsidRDefault="009E6786" w:rsidP="00E62C9B">
      <w:pPr>
        <w:jc w:val="both"/>
        <w:rPr>
          <w:rFonts w:ascii="Arial" w:hAnsi="Arial" w:cs="Arial"/>
          <w:sz w:val="20"/>
          <w:szCs w:val="20"/>
        </w:rPr>
      </w:pPr>
      <w:r>
        <w:rPr>
          <w:rFonts w:ascii="Arial" w:hAnsi="Arial" w:cs="Arial"/>
          <w:sz w:val="20"/>
          <w:szCs w:val="20"/>
        </w:rPr>
        <w:t>Morale was low in HQ, but better in the hostels. The political attitude of the pows were described as “</w:t>
      </w:r>
      <w:r w:rsidRPr="00C84275">
        <w:rPr>
          <w:rFonts w:ascii="Arial" w:hAnsi="Arial" w:cs="Arial"/>
          <w:i/>
          <w:iCs/>
          <w:sz w:val="20"/>
          <w:szCs w:val="20"/>
        </w:rPr>
        <w:t>getting more bitter and nihilistic;”</w:t>
      </w:r>
      <w:r>
        <w:rPr>
          <w:rFonts w:ascii="Arial" w:hAnsi="Arial" w:cs="Arial"/>
          <w:sz w:val="20"/>
          <w:szCs w:val="20"/>
        </w:rPr>
        <w:t xml:space="preserve"> one particular cause was the news that factories were being dismantled in Germany. There was little interest in re-education activities.</w:t>
      </w:r>
    </w:p>
    <w:p w14:paraId="04F7E5EF" w14:textId="77777777" w:rsidR="009E6786" w:rsidRPr="00F6368D" w:rsidRDefault="009E6786" w:rsidP="00E62C9B">
      <w:pPr>
        <w:jc w:val="both"/>
        <w:rPr>
          <w:rFonts w:ascii="Arial" w:hAnsi="Arial" w:cs="Arial"/>
          <w:sz w:val="12"/>
          <w:szCs w:val="12"/>
        </w:rPr>
      </w:pPr>
    </w:p>
    <w:p w14:paraId="0D4B8FA4" w14:textId="49F4D335" w:rsidR="009E6786" w:rsidRDefault="009E6786" w:rsidP="00E62C9B">
      <w:pPr>
        <w:jc w:val="both"/>
        <w:rPr>
          <w:rFonts w:ascii="Arial" w:hAnsi="Arial" w:cs="Arial"/>
          <w:sz w:val="20"/>
          <w:szCs w:val="20"/>
        </w:rPr>
      </w:pPr>
      <w:r>
        <w:rPr>
          <w:rFonts w:ascii="Arial" w:hAnsi="Arial" w:cs="Arial"/>
          <w:sz w:val="20"/>
          <w:szCs w:val="20"/>
        </w:rPr>
        <w:t>Religion – despite the recommendation that the protestant padre, Kratz</w:t>
      </w:r>
      <w:r w:rsidR="00F6368D">
        <w:rPr>
          <w:rFonts w:ascii="Arial" w:hAnsi="Arial" w:cs="Arial"/>
          <w:sz w:val="20"/>
          <w:szCs w:val="20"/>
        </w:rPr>
        <w:t>, be removed, he was still in place.</w:t>
      </w:r>
    </w:p>
    <w:p w14:paraId="43E689BB" w14:textId="77777777" w:rsidR="00F6368D" w:rsidRPr="00F6368D" w:rsidRDefault="00F6368D" w:rsidP="00E62C9B">
      <w:pPr>
        <w:jc w:val="both"/>
        <w:rPr>
          <w:rFonts w:ascii="Arial" w:hAnsi="Arial" w:cs="Arial"/>
          <w:sz w:val="12"/>
          <w:szCs w:val="12"/>
        </w:rPr>
      </w:pPr>
    </w:p>
    <w:p w14:paraId="429D849D" w14:textId="39EE8463" w:rsidR="00F6368D" w:rsidRDefault="00F6368D" w:rsidP="00E62C9B">
      <w:pPr>
        <w:jc w:val="both"/>
        <w:rPr>
          <w:rFonts w:ascii="Arial" w:hAnsi="Arial" w:cs="Arial"/>
          <w:sz w:val="20"/>
          <w:szCs w:val="20"/>
        </w:rPr>
      </w:pPr>
      <w:r>
        <w:rPr>
          <w:rFonts w:ascii="Arial" w:hAnsi="Arial" w:cs="Arial"/>
          <w:sz w:val="20"/>
          <w:szCs w:val="20"/>
        </w:rPr>
        <w:t>Entertainments – A large theatre had been built. The theatre group of 9 men were rehearsing a comedy. A puppet show had been given by pows from Camp 18. Dancing lessons that had been held at Sedbergh were also being put on at HQ. The orchestra was down to 5 men, but continued to given concerts.</w:t>
      </w:r>
    </w:p>
    <w:p w14:paraId="0F0AB0F0" w14:textId="77777777" w:rsidR="009E6786" w:rsidRPr="00F6368D" w:rsidRDefault="009E6786" w:rsidP="00E62C9B">
      <w:pPr>
        <w:jc w:val="both"/>
        <w:rPr>
          <w:rFonts w:ascii="Arial" w:hAnsi="Arial" w:cs="Arial"/>
          <w:sz w:val="12"/>
          <w:szCs w:val="12"/>
        </w:rPr>
      </w:pPr>
    </w:p>
    <w:p w14:paraId="3A2D48DE" w14:textId="57AA4C4B" w:rsidR="009E6786" w:rsidRDefault="00F6368D" w:rsidP="00E62C9B">
      <w:pPr>
        <w:jc w:val="both"/>
        <w:rPr>
          <w:rFonts w:ascii="Arial" w:hAnsi="Arial" w:cs="Arial"/>
          <w:sz w:val="20"/>
          <w:szCs w:val="20"/>
        </w:rPr>
      </w:pPr>
      <w:r>
        <w:rPr>
          <w:rFonts w:ascii="Arial" w:hAnsi="Arial" w:cs="Arial"/>
          <w:sz w:val="20"/>
          <w:szCs w:val="20"/>
        </w:rPr>
        <w:t>Outside contacts –</w:t>
      </w:r>
    </w:p>
    <w:p w14:paraId="5E42429E" w14:textId="77777777" w:rsidR="00F6368D" w:rsidRPr="00F6368D" w:rsidRDefault="00F6368D" w:rsidP="00E62C9B">
      <w:pPr>
        <w:jc w:val="both"/>
        <w:rPr>
          <w:rFonts w:ascii="Arial" w:hAnsi="Arial" w:cs="Arial"/>
          <w:sz w:val="8"/>
          <w:szCs w:val="8"/>
        </w:rPr>
      </w:pPr>
    </w:p>
    <w:p w14:paraId="4CD1F936" w14:textId="50752523" w:rsidR="00F6368D" w:rsidRDefault="00F6368D" w:rsidP="00E62C9B">
      <w:pPr>
        <w:jc w:val="both"/>
        <w:rPr>
          <w:rFonts w:ascii="Arial" w:hAnsi="Arial" w:cs="Arial"/>
          <w:sz w:val="20"/>
          <w:szCs w:val="20"/>
        </w:rPr>
      </w:pPr>
      <w:r>
        <w:rPr>
          <w:rFonts w:ascii="Arial" w:hAnsi="Arial" w:cs="Arial"/>
          <w:sz w:val="20"/>
          <w:szCs w:val="20"/>
        </w:rPr>
        <w:t>At Kendal - 7 pows attended courses at the WEA; sports matches were arranged through the Social Centre, the library sent books on loan.</w:t>
      </w:r>
    </w:p>
    <w:p w14:paraId="121BF0B3" w14:textId="6150CF27" w:rsidR="00F6368D" w:rsidRDefault="00F6368D" w:rsidP="00E62C9B">
      <w:pPr>
        <w:jc w:val="both"/>
        <w:rPr>
          <w:rFonts w:ascii="Arial" w:hAnsi="Arial" w:cs="Arial"/>
          <w:sz w:val="20"/>
          <w:szCs w:val="20"/>
        </w:rPr>
      </w:pPr>
      <w:r>
        <w:rPr>
          <w:rFonts w:ascii="Arial" w:hAnsi="Arial" w:cs="Arial"/>
          <w:sz w:val="20"/>
          <w:szCs w:val="20"/>
        </w:rPr>
        <w:t>Young Farmers’ Clubs and Youth Clubs had been visited organised by Westmorland County Educational Committee.</w:t>
      </w:r>
    </w:p>
    <w:p w14:paraId="4DFC8D71" w14:textId="77777777" w:rsidR="0069588A" w:rsidRPr="00F000DB" w:rsidRDefault="0069588A" w:rsidP="00E62C9B">
      <w:pPr>
        <w:jc w:val="both"/>
        <w:rPr>
          <w:rFonts w:ascii="Arial" w:hAnsi="Arial" w:cs="Arial"/>
          <w:b/>
          <w:bCs/>
          <w:sz w:val="16"/>
          <w:szCs w:val="16"/>
        </w:rPr>
      </w:pPr>
    </w:p>
    <w:p w14:paraId="1B958102" w14:textId="08D70573" w:rsidR="00A95E9F" w:rsidRDefault="00A95E9F" w:rsidP="00A95E9F">
      <w:pPr>
        <w:spacing w:after="160" w:line="259" w:lineRule="auto"/>
        <w:jc w:val="both"/>
        <w:rPr>
          <w:rFonts w:ascii="Arial" w:hAnsi="Arial" w:cs="Arial"/>
          <w:sz w:val="20"/>
          <w:szCs w:val="20"/>
        </w:rPr>
      </w:pPr>
      <w:r w:rsidRPr="00A95E9F">
        <w:rPr>
          <w:rFonts w:ascii="Arial" w:hAnsi="Arial" w:cs="Arial"/>
          <w:b/>
          <w:bCs/>
          <w:sz w:val="20"/>
          <w:szCs w:val="20"/>
        </w:rPr>
        <w:t>14 November 1947</w:t>
      </w:r>
      <w:r w:rsidRPr="00A95E9F">
        <w:rPr>
          <w:rFonts w:ascii="Arial" w:hAnsi="Arial" w:cs="Arial"/>
          <w:sz w:val="20"/>
          <w:szCs w:val="20"/>
        </w:rPr>
        <w:t xml:space="preserve"> - Camp number included in an ‘Urgent Memorandum’ (FO 939/270) regarding inspection of food parcels.</w:t>
      </w:r>
    </w:p>
    <w:p w14:paraId="57CF2F36" w14:textId="286E47FF" w:rsidR="00F000DB" w:rsidRDefault="00F631D2" w:rsidP="00F631D2">
      <w:pPr>
        <w:jc w:val="both"/>
        <w:rPr>
          <w:rFonts w:ascii="Arial" w:hAnsi="Arial" w:cs="Arial"/>
          <w:sz w:val="20"/>
          <w:szCs w:val="20"/>
        </w:rPr>
      </w:pPr>
      <w:r w:rsidRPr="00F631D2">
        <w:rPr>
          <w:rFonts w:ascii="Arial" w:hAnsi="Arial" w:cs="Arial"/>
          <w:b/>
          <w:bCs/>
          <w:sz w:val="20"/>
          <w:szCs w:val="20"/>
        </w:rPr>
        <w:t>6-9 January 1948</w:t>
      </w:r>
      <w:r>
        <w:rPr>
          <w:rFonts w:ascii="Arial" w:hAnsi="Arial" w:cs="Arial"/>
          <w:sz w:val="20"/>
          <w:szCs w:val="20"/>
        </w:rPr>
        <w:t xml:space="preserve"> – Re-educational survey. Strength; 2 officers, 828 OR.</w:t>
      </w:r>
    </w:p>
    <w:p w14:paraId="662B3D82" w14:textId="77777777" w:rsidR="00F631D2" w:rsidRPr="00F631D2" w:rsidRDefault="00F631D2" w:rsidP="00F631D2">
      <w:pPr>
        <w:jc w:val="both"/>
        <w:rPr>
          <w:rFonts w:ascii="Arial" w:hAnsi="Arial" w:cs="Arial"/>
          <w:sz w:val="12"/>
          <w:szCs w:val="12"/>
        </w:rPr>
      </w:pPr>
    </w:p>
    <w:p w14:paraId="5E40C9D2" w14:textId="595C483E" w:rsidR="00F631D2" w:rsidRDefault="00F631D2" w:rsidP="00F631D2">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Commandant: </w:t>
      </w:r>
      <w:r>
        <w:rPr>
          <w:rFonts w:ascii="Arial" w:eastAsia="Times New Roman" w:hAnsi="Arial" w:cs="Arial"/>
          <w:color w:val="000000"/>
          <w:sz w:val="20"/>
          <w:szCs w:val="20"/>
          <w:lang w:eastAsia="en-GB"/>
        </w:rPr>
        <w:tab/>
        <w:t>Major Selby</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Uffz</w:t>
      </w:r>
      <w:proofErr w:type="spellEnd"/>
      <w:r>
        <w:rPr>
          <w:rFonts w:ascii="Arial" w:eastAsia="Times New Roman" w:hAnsi="Arial" w:cs="Arial"/>
          <w:color w:val="000000"/>
          <w:sz w:val="20"/>
          <w:szCs w:val="20"/>
          <w:lang w:eastAsia="en-GB"/>
        </w:rPr>
        <w:t xml:space="preserve"> Tischer    [New</w:t>
      </w:r>
      <w:r w:rsidR="00631573">
        <w:rPr>
          <w:rFonts w:ascii="Arial" w:eastAsia="Times New Roman" w:hAnsi="Arial" w:cs="Arial"/>
          <w:color w:val="000000"/>
          <w:sz w:val="20"/>
          <w:szCs w:val="20"/>
          <w:lang w:eastAsia="en-GB"/>
        </w:rPr>
        <w:t xml:space="preserve"> – from December</w:t>
      </w:r>
      <w:r>
        <w:rPr>
          <w:rFonts w:ascii="Arial" w:eastAsia="Times New Roman" w:hAnsi="Arial" w:cs="Arial"/>
          <w:color w:val="000000"/>
          <w:sz w:val="20"/>
          <w:szCs w:val="20"/>
          <w:lang w:eastAsia="en-GB"/>
        </w:rPr>
        <w:t>]</w:t>
      </w:r>
    </w:p>
    <w:p w14:paraId="768B6D74" w14:textId="24D2A2AE" w:rsidR="00F631D2" w:rsidRDefault="00F631D2" w:rsidP="00F631D2">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w:t>
      </w:r>
      <w:r>
        <w:rPr>
          <w:rFonts w:ascii="Arial" w:eastAsia="Times New Roman" w:hAnsi="Arial" w:cs="Arial"/>
          <w:color w:val="000000"/>
          <w:sz w:val="20"/>
          <w:szCs w:val="20"/>
          <w:lang w:eastAsia="en-GB"/>
        </w:rPr>
        <w:tab/>
        <w:t>None</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Feldw</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Haensch</w:t>
      </w:r>
      <w:proofErr w:type="spellEnd"/>
      <w:r>
        <w:rPr>
          <w:rFonts w:ascii="Arial" w:eastAsia="Times New Roman" w:hAnsi="Arial" w:cs="Arial"/>
          <w:color w:val="000000"/>
          <w:sz w:val="20"/>
          <w:szCs w:val="20"/>
          <w:lang w:eastAsia="en-GB"/>
        </w:rPr>
        <w:t xml:space="preserve">   [New]</w:t>
      </w:r>
    </w:p>
    <w:p w14:paraId="5DF2F81F" w14:textId="5C29ED82" w:rsidR="00F631D2" w:rsidRDefault="00F631D2" w:rsidP="00F631D2">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German M.O.:</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A.Arzt</w:t>
      </w:r>
      <w:proofErr w:type="spellEnd"/>
      <w:r>
        <w:rPr>
          <w:rFonts w:ascii="Arial" w:eastAsia="Times New Roman" w:hAnsi="Arial" w:cs="Arial"/>
          <w:color w:val="000000"/>
          <w:sz w:val="20"/>
          <w:szCs w:val="20"/>
          <w:lang w:eastAsia="en-GB"/>
        </w:rPr>
        <w:t xml:space="preserve"> Dr Tobias (B+)</w:t>
      </w:r>
    </w:p>
    <w:p w14:paraId="6B2B6F8B" w14:textId="77777777" w:rsidR="00F631D2" w:rsidRPr="00631573" w:rsidRDefault="00F631D2" w:rsidP="00F631D2">
      <w:pPr>
        <w:jc w:val="both"/>
        <w:rPr>
          <w:rFonts w:ascii="Arial" w:hAnsi="Arial" w:cs="Arial"/>
          <w:sz w:val="12"/>
          <w:szCs w:val="12"/>
        </w:rPr>
      </w:pPr>
    </w:p>
    <w:p w14:paraId="7DEC29EA" w14:textId="4F63B574" w:rsidR="00F631D2" w:rsidRDefault="00F631D2" w:rsidP="00F631D2">
      <w:pPr>
        <w:jc w:val="both"/>
        <w:rPr>
          <w:rFonts w:ascii="Arial" w:hAnsi="Arial" w:cs="Arial"/>
          <w:sz w:val="20"/>
          <w:szCs w:val="20"/>
        </w:rPr>
      </w:pPr>
      <w:r>
        <w:rPr>
          <w:rFonts w:ascii="Arial" w:hAnsi="Arial" w:cs="Arial"/>
          <w:sz w:val="20"/>
          <w:szCs w:val="20"/>
        </w:rPr>
        <w:t xml:space="preserve">It was expected that the camp would close at the end of January. </w:t>
      </w:r>
    </w:p>
    <w:p w14:paraId="0AB3C099" w14:textId="77777777" w:rsidR="00631573" w:rsidRPr="00631573" w:rsidRDefault="00631573" w:rsidP="00F631D2">
      <w:pPr>
        <w:jc w:val="both"/>
        <w:rPr>
          <w:rFonts w:ascii="Arial" w:hAnsi="Arial" w:cs="Arial"/>
          <w:sz w:val="12"/>
          <w:szCs w:val="12"/>
        </w:rPr>
      </w:pPr>
    </w:p>
    <w:p w14:paraId="1C1BD5E2" w14:textId="65299B73" w:rsidR="00631573" w:rsidRDefault="00631573" w:rsidP="00F631D2">
      <w:pPr>
        <w:jc w:val="both"/>
        <w:rPr>
          <w:rFonts w:ascii="Arial" w:hAnsi="Arial" w:cs="Arial"/>
          <w:sz w:val="20"/>
          <w:szCs w:val="20"/>
        </w:rPr>
      </w:pPr>
      <w:r>
        <w:rPr>
          <w:rFonts w:ascii="Arial" w:hAnsi="Arial" w:cs="Arial"/>
          <w:sz w:val="20"/>
          <w:szCs w:val="20"/>
        </w:rPr>
        <w:t>Major Selby was recorded as Commandant, but he had been posted overseas and had, “</w:t>
      </w:r>
      <w:r w:rsidRPr="00631573">
        <w:rPr>
          <w:rFonts w:ascii="Arial" w:hAnsi="Arial" w:cs="Arial"/>
          <w:i/>
          <w:iCs/>
          <w:sz w:val="20"/>
          <w:szCs w:val="20"/>
        </w:rPr>
        <w:t>handed over to the 2i/c Captain Midgeley</w:t>
      </w:r>
      <w:r>
        <w:rPr>
          <w:rFonts w:ascii="Arial" w:hAnsi="Arial" w:cs="Arial"/>
          <w:sz w:val="20"/>
          <w:szCs w:val="20"/>
        </w:rPr>
        <w:t xml:space="preserve">…. </w:t>
      </w:r>
      <w:r w:rsidRPr="00631573">
        <w:rPr>
          <w:rFonts w:ascii="Arial" w:hAnsi="Arial" w:cs="Arial"/>
          <w:i/>
          <w:iCs/>
          <w:sz w:val="20"/>
          <w:szCs w:val="20"/>
        </w:rPr>
        <w:t>The Adjutant, Lt Osborne, is the decisive figure in the camp</w:t>
      </w:r>
      <w:r>
        <w:rPr>
          <w:rFonts w:ascii="Arial" w:hAnsi="Arial" w:cs="Arial"/>
          <w:sz w:val="20"/>
          <w:szCs w:val="20"/>
        </w:rPr>
        <w:t>.”</w:t>
      </w:r>
    </w:p>
    <w:p w14:paraId="4294958F" w14:textId="077811A1" w:rsidR="00631573" w:rsidRPr="00631573" w:rsidRDefault="00631573" w:rsidP="00F631D2">
      <w:pPr>
        <w:jc w:val="both"/>
        <w:rPr>
          <w:rFonts w:ascii="Arial" w:hAnsi="Arial" w:cs="Arial"/>
          <w:sz w:val="12"/>
          <w:szCs w:val="12"/>
        </w:rPr>
      </w:pPr>
    </w:p>
    <w:p w14:paraId="47337B4B" w14:textId="2D605075" w:rsidR="00F631D2" w:rsidRDefault="00F631D2" w:rsidP="00F631D2">
      <w:pPr>
        <w:jc w:val="both"/>
        <w:rPr>
          <w:rFonts w:ascii="Arial" w:hAnsi="Arial" w:cs="Arial"/>
          <w:sz w:val="20"/>
          <w:szCs w:val="20"/>
        </w:rPr>
      </w:pPr>
      <w:r>
        <w:rPr>
          <w:rFonts w:ascii="Arial" w:hAnsi="Arial" w:cs="Arial"/>
          <w:sz w:val="20"/>
          <w:szCs w:val="20"/>
        </w:rPr>
        <w:t>Political screening: A 3  /  B 827. 1000 pows repatriated to date.</w:t>
      </w:r>
      <w:r w:rsidR="00631573">
        <w:rPr>
          <w:rFonts w:ascii="Arial" w:hAnsi="Arial" w:cs="Arial"/>
          <w:sz w:val="20"/>
          <w:szCs w:val="20"/>
        </w:rPr>
        <w:t xml:space="preserve"> Morale remained low for reasons previously stated.</w:t>
      </w:r>
    </w:p>
    <w:p w14:paraId="020D3ECD" w14:textId="77777777" w:rsidR="00722AAB" w:rsidRPr="00722AAB" w:rsidRDefault="00722AAB" w:rsidP="00F631D2">
      <w:pPr>
        <w:jc w:val="both"/>
        <w:rPr>
          <w:rFonts w:ascii="Arial" w:hAnsi="Arial" w:cs="Arial"/>
          <w:sz w:val="12"/>
          <w:szCs w:val="12"/>
        </w:rPr>
      </w:pPr>
    </w:p>
    <w:p w14:paraId="6A3D66A9" w14:textId="24B77E97" w:rsidR="00722AAB" w:rsidRDefault="00722AAB" w:rsidP="00F631D2">
      <w:pPr>
        <w:jc w:val="both"/>
        <w:rPr>
          <w:rFonts w:ascii="Arial" w:hAnsi="Arial" w:cs="Arial"/>
          <w:sz w:val="20"/>
          <w:szCs w:val="20"/>
        </w:rPr>
      </w:pPr>
      <w:r>
        <w:rPr>
          <w:rFonts w:ascii="Arial" w:hAnsi="Arial" w:cs="Arial"/>
          <w:sz w:val="20"/>
          <w:szCs w:val="20"/>
        </w:rPr>
        <w:t>The library had grown to 2888 books. Only YMCA films were being shown as the other suppliers were irregular and more expensive.</w:t>
      </w:r>
    </w:p>
    <w:p w14:paraId="39E7A34B" w14:textId="77777777" w:rsidR="00722AAB" w:rsidRPr="004D41DA" w:rsidRDefault="00722AAB" w:rsidP="00F631D2">
      <w:pPr>
        <w:jc w:val="both"/>
        <w:rPr>
          <w:rFonts w:ascii="Arial" w:hAnsi="Arial" w:cs="Arial"/>
          <w:sz w:val="12"/>
          <w:szCs w:val="12"/>
        </w:rPr>
      </w:pPr>
    </w:p>
    <w:p w14:paraId="36B3836E" w14:textId="7DB8BCD0" w:rsidR="00722AAB" w:rsidRDefault="00722AAB" w:rsidP="00F631D2">
      <w:pPr>
        <w:jc w:val="both"/>
        <w:rPr>
          <w:rFonts w:ascii="Arial" w:hAnsi="Arial" w:cs="Arial"/>
          <w:sz w:val="20"/>
          <w:szCs w:val="20"/>
        </w:rPr>
      </w:pPr>
      <w:r>
        <w:rPr>
          <w:rFonts w:ascii="Arial" w:hAnsi="Arial" w:cs="Arial"/>
          <w:sz w:val="20"/>
          <w:szCs w:val="20"/>
        </w:rPr>
        <w:lastRenderedPageBreak/>
        <w:t>Religion – Further comments on Protestant Padre Kratz – “</w:t>
      </w:r>
      <w:r w:rsidRPr="00722AAB">
        <w:rPr>
          <w:rFonts w:ascii="Arial" w:hAnsi="Arial" w:cs="Arial"/>
          <w:i/>
          <w:iCs/>
          <w:sz w:val="20"/>
          <w:szCs w:val="20"/>
        </w:rPr>
        <w:t>a most unpleasant personality… ordained a short time ago at the YMCA Camp… his grading of B- might be considered too high… [his] recent appointment to the ‘War Criminal Holding Centre’ at Fischbeck, nr Hamburg, can only cause amazement</w:t>
      </w:r>
      <w:r>
        <w:rPr>
          <w:rFonts w:ascii="Arial" w:hAnsi="Arial" w:cs="Arial"/>
          <w:sz w:val="20"/>
          <w:szCs w:val="20"/>
        </w:rPr>
        <w:t xml:space="preserve">.” </w:t>
      </w:r>
      <w:r w:rsidR="004D41DA">
        <w:rPr>
          <w:rFonts w:ascii="Arial" w:hAnsi="Arial" w:cs="Arial"/>
          <w:sz w:val="20"/>
          <w:szCs w:val="20"/>
        </w:rPr>
        <w:t>The YMCA Camp was likely to have been Norton Park Camp 174.</w:t>
      </w:r>
    </w:p>
    <w:p w14:paraId="08481892" w14:textId="77777777" w:rsidR="00722AAB" w:rsidRPr="004D41DA" w:rsidRDefault="00722AAB" w:rsidP="00F631D2">
      <w:pPr>
        <w:jc w:val="both"/>
        <w:rPr>
          <w:rFonts w:ascii="Arial" w:hAnsi="Arial" w:cs="Arial"/>
          <w:sz w:val="12"/>
          <w:szCs w:val="12"/>
        </w:rPr>
      </w:pPr>
    </w:p>
    <w:p w14:paraId="394EE8E5" w14:textId="7170B42F" w:rsidR="00722AAB" w:rsidRDefault="00722AAB" w:rsidP="00F631D2">
      <w:pPr>
        <w:jc w:val="both"/>
        <w:rPr>
          <w:rFonts w:ascii="Arial" w:hAnsi="Arial" w:cs="Arial"/>
          <w:sz w:val="20"/>
          <w:szCs w:val="20"/>
        </w:rPr>
      </w:pPr>
      <w:r>
        <w:rPr>
          <w:rFonts w:ascii="Arial" w:hAnsi="Arial" w:cs="Arial"/>
          <w:sz w:val="20"/>
          <w:szCs w:val="20"/>
        </w:rPr>
        <w:t>Additional outside contacts:</w:t>
      </w:r>
    </w:p>
    <w:p w14:paraId="23CF4C20" w14:textId="77777777" w:rsidR="00C84275" w:rsidRPr="00C84275" w:rsidRDefault="00C84275" w:rsidP="00F631D2">
      <w:pPr>
        <w:jc w:val="both"/>
        <w:rPr>
          <w:rFonts w:ascii="Arial" w:hAnsi="Arial" w:cs="Arial"/>
          <w:sz w:val="8"/>
          <w:szCs w:val="8"/>
        </w:rPr>
      </w:pPr>
    </w:p>
    <w:p w14:paraId="7E48BE31" w14:textId="2110FD3A" w:rsidR="00722AAB" w:rsidRDefault="00722AAB" w:rsidP="00F631D2">
      <w:pPr>
        <w:jc w:val="both"/>
        <w:rPr>
          <w:rFonts w:ascii="Arial" w:hAnsi="Arial" w:cs="Arial"/>
          <w:sz w:val="20"/>
          <w:szCs w:val="20"/>
        </w:rPr>
      </w:pPr>
      <w:r>
        <w:rPr>
          <w:rFonts w:ascii="Arial" w:hAnsi="Arial" w:cs="Arial"/>
          <w:sz w:val="20"/>
          <w:szCs w:val="20"/>
        </w:rPr>
        <w:t>Kendal Labour Party, Pacifist Peace Union and County Council meetings. Chess Club matches.</w:t>
      </w:r>
    </w:p>
    <w:p w14:paraId="3079FD77" w14:textId="4778683B" w:rsidR="00722AAB" w:rsidRDefault="00722AAB" w:rsidP="00F631D2">
      <w:pPr>
        <w:jc w:val="both"/>
        <w:rPr>
          <w:rFonts w:ascii="Arial" w:hAnsi="Arial" w:cs="Arial"/>
          <w:sz w:val="20"/>
          <w:szCs w:val="20"/>
        </w:rPr>
      </w:pPr>
      <w:r>
        <w:rPr>
          <w:rFonts w:ascii="Arial" w:hAnsi="Arial" w:cs="Arial"/>
          <w:sz w:val="20"/>
          <w:szCs w:val="20"/>
        </w:rPr>
        <w:t>Confirmation Club at Beetham.</w:t>
      </w:r>
    </w:p>
    <w:p w14:paraId="477192E4" w14:textId="39266D58" w:rsidR="00722AAB" w:rsidRDefault="00722AAB" w:rsidP="00F631D2">
      <w:pPr>
        <w:jc w:val="both"/>
        <w:rPr>
          <w:rFonts w:ascii="Arial" w:hAnsi="Arial" w:cs="Arial"/>
          <w:sz w:val="20"/>
          <w:szCs w:val="20"/>
        </w:rPr>
      </w:pPr>
      <w:r>
        <w:rPr>
          <w:rFonts w:ascii="Arial" w:hAnsi="Arial" w:cs="Arial"/>
          <w:sz w:val="20"/>
          <w:szCs w:val="20"/>
        </w:rPr>
        <w:t>YMCA at Lancaster and Kendal.</w:t>
      </w:r>
    </w:p>
    <w:p w14:paraId="067A0732" w14:textId="77777777" w:rsidR="00F000DB" w:rsidRPr="004D41DA" w:rsidRDefault="00F000DB" w:rsidP="00F631D2">
      <w:pPr>
        <w:jc w:val="both"/>
        <w:rPr>
          <w:rFonts w:ascii="Arial" w:hAnsi="Arial" w:cs="Arial"/>
          <w:sz w:val="16"/>
          <w:szCs w:val="16"/>
        </w:rPr>
      </w:pPr>
    </w:p>
    <w:p w14:paraId="55438AE8" w14:textId="237EA745" w:rsidR="00A95E9F" w:rsidRDefault="00631573" w:rsidP="00A95E9F">
      <w:pPr>
        <w:jc w:val="both"/>
        <w:rPr>
          <w:rFonts w:ascii="Arial" w:hAnsi="Arial" w:cs="Arial"/>
          <w:sz w:val="20"/>
          <w:szCs w:val="20"/>
        </w:rPr>
      </w:pPr>
      <w:r>
        <w:rPr>
          <w:rFonts w:ascii="Arial" w:hAnsi="Arial" w:cs="Arial"/>
          <w:b/>
          <w:bCs/>
          <w:sz w:val="20"/>
          <w:szCs w:val="20"/>
        </w:rPr>
        <w:t>January 1948</w:t>
      </w:r>
      <w:r w:rsidR="00A95E9F">
        <w:rPr>
          <w:rFonts w:ascii="Arial" w:hAnsi="Arial" w:cs="Arial"/>
          <w:sz w:val="20"/>
          <w:szCs w:val="20"/>
        </w:rPr>
        <w:t xml:space="preserve"> – camp closed, many pows transferred to Merry Thought Camp 76. </w:t>
      </w:r>
    </w:p>
    <w:p w14:paraId="5077F7F8" w14:textId="77777777" w:rsidR="00723F34" w:rsidRDefault="00723F34" w:rsidP="00A95E9F">
      <w:pPr>
        <w:jc w:val="both"/>
        <w:rPr>
          <w:rFonts w:ascii="Arial" w:hAnsi="Arial" w:cs="Arial"/>
          <w:sz w:val="20"/>
          <w:szCs w:val="20"/>
        </w:rPr>
      </w:pPr>
    </w:p>
    <w:p w14:paraId="67B6DE86" w14:textId="4CE3CB92" w:rsidR="00A95E9F" w:rsidRDefault="00A95E9F" w:rsidP="00E62C9B">
      <w:pPr>
        <w:spacing w:line="259" w:lineRule="auto"/>
        <w:rPr>
          <w:rFonts w:ascii="Arial" w:hAnsi="Arial" w:cs="Arial"/>
          <w:sz w:val="20"/>
          <w:szCs w:val="20"/>
        </w:rPr>
      </w:pPr>
      <w:r>
        <w:rPr>
          <w:rFonts w:ascii="Arial" w:hAnsi="Arial" w:cs="Arial"/>
          <w:sz w:val="20"/>
          <w:szCs w:val="20"/>
        </w:rPr>
        <w:t xml:space="preserve">Known </w:t>
      </w:r>
      <w:r w:rsidR="00550D79">
        <w:rPr>
          <w:rFonts w:ascii="Arial" w:hAnsi="Arial" w:cs="Arial"/>
          <w:sz w:val="20"/>
          <w:szCs w:val="20"/>
        </w:rPr>
        <w:t xml:space="preserve">Camp </w:t>
      </w:r>
      <w:r>
        <w:rPr>
          <w:rFonts w:ascii="Arial" w:hAnsi="Arial" w:cs="Arial"/>
          <w:sz w:val="20"/>
          <w:szCs w:val="20"/>
        </w:rPr>
        <w:t>C</w:t>
      </w:r>
      <w:r w:rsidR="00550D79">
        <w:rPr>
          <w:rFonts w:ascii="Arial" w:hAnsi="Arial" w:cs="Arial"/>
          <w:sz w:val="20"/>
          <w:szCs w:val="20"/>
        </w:rPr>
        <w:t>ommandant</w:t>
      </w:r>
      <w:r>
        <w:rPr>
          <w:rFonts w:ascii="Arial" w:hAnsi="Arial" w:cs="Arial"/>
          <w:sz w:val="20"/>
          <w:szCs w:val="20"/>
        </w:rPr>
        <w:t>s</w:t>
      </w:r>
      <w:r w:rsidR="00631573">
        <w:rPr>
          <w:rFonts w:ascii="Arial" w:hAnsi="Arial" w:cs="Arial"/>
          <w:sz w:val="20"/>
          <w:szCs w:val="20"/>
        </w:rPr>
        <w:t>:</w:t>
      </w:r>
      <w:r w:rsidR="00550D79">
        <w:rPr>
          <w:rFonts w:ascii="Arial" w:hAnsi="Arial" w:cs="Arial"/>
          <w:sz w:val="20"/>
          <w:szCs w:val="20"/>
        </w:rPr>
        <w:t xml:space="preserve"> </w:t>
      </w:r>
    </w:p>
    <w:p w14:paraId="0CAD04EB" w14:textId="5E55F5FB" w:rsidR="00550D79" w:rsidRDefault="00550D79" w:rsidP="00550D79">
      <w:pPr>
        <w:rPr>
          <w:rFonts w:ascii="Arial" w:hAnsi="Arial" w:cs="Arial"/>
          <w:sz w:val="20"/>
          <w:szCs w:val="20"/>
        </w:rPr>
      </w:pPr>
      <w:r>
        <w:rPr>
          <w:rFonts w:ascii="Arial" w:hAnsi="Arial" w:cs="Arial"/>
          <w:sz w:val="20"/>
          <w:szCs w:val="20"/>
        </w:rPr>
        <w:t>194</w:t>
      </w:r>
      <w:r w:rsidR="00C84275">
        <w:rPr>
          <w:rFonts w:ascii="Arial" w:hAnsi="Arial" w:cs="Arial"/>
          <w:sz w:val="20"/>
          <w:szCs w:val="20"/>
        </w:rPr>
        <w:t>6/</w:t>
      </w:r>
      <w:r>
        <w:rPr>
          <w:rFonts w:ascii="Arial" w:hAnsi="Arial" w:cs="Arial"/>
          <w:sz w:val="20"/>
          <w:szCs w:val="20"/>
        </w:rPr>
        <w:t xml:space="preserve">7 </w:t>
      </w:r>
      <w:r w:rsidR="00C84275">
        <w:rPr>
          <w:rFonts w:ascii="Arial" w:hAnsi="Arial" w:cs="Arial"/>
          <w:sz w:val="20"/>
          <w:szCs w:val="20"/>
        </w:rPr>
        <w:t xml:space="preserve">- </w:t>
      </w:r>
      <w:r w:rsidRPr="00762E96">
        <w:rPr>
          <w:rFonts w:ascii="Arial" w:hAnsi="Arial" w:cs="Arial"/>
          <w:sz w:val="20"/>
          <w:szCs w:val="20"/>
        </w:rPr>
        <w:t>Major E</w:t>
      </w:r>
      <w:r>
        <w:rPr>
          <w:rFonts w:ascii="Arial" w:hAnsi="Arial" w:cs="Arial"/>
          <w:sz w:val="20"/>
          <w:szCs w:val="20"/>
        </w:rPr>
        <w:t xml:space="preserve"> </w:t>
      </w:r>
      <w:r w:rsidRPr="00762E96">
        <w:rPr>
          <w:rFonts w:ascii="Arial" w:hAnsi="Arial" w:cs="Arial"/>
          <w:sz w:val="20"/>
          <w:szCs w:val="20"/>
        </w:rPr>
        <w:t>Selby.</w:t>
      </w:r>
    </w:p>
    <w:p w14:paraId="64A25C86" w14:textId="77777777" w:rsidR="00550D79" w:rsidRDefault="00550D79" w:rsidP="00550D79">
      <w:pPr>
        <w:jc w:val="both"/>
        <w:rPr>
          <w:rFonts w:ascii="Arial" w:hAnsi="Arial" w:cs="Arial"/>
          <w:color w:val="000000"/>
          <w:sz w:val="20"/>
          <w:szCs w:val="20"/>
        </w:rPr>
      </w:pPr>
    </w:p>
    <w:p w14:paraId="1A0FE78E" w14:textId="77777777" w:rsidR="00550D79" w:rsidRPr="009E71C5" w:rsidRDefault="00550D79" w:rsidP="00550D79">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Site used as an agricultural hostel for displaced persons, then an open prison. 2019 ‘Wings Residential School’.</w:t>
      </w:r>
    </w:p>
    <w:p w14:paraId="6F32F86B" w14:textId="77777777" w:rsidR="00550D79" w:rsidRDefault="00550D79" w:rsidP="00550D79">
      <w:pPr>
        <w:jc w:val="both"/>
        <w:rPr>
          <w:rFonts w:ascii="Arial" w:hAnsi="Arial" w:cs="Arial"/>
          <w:color w:val="000000"/>
          <w:sz w:val="20"/>
          <w:szCs w:val="20"/>
        </w:rPr>
      </w:pPr>
    </w:p>
    <w:p w14:paraId="117105CD" w14:textId="77777777" w:rsidR="00550D79" w:rsidRDefault="00550D79" w:rsidP="00550D79">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37F856B9" w14:textId="77777777" w:rsidR="00550D79" w:rsidRPr="00E62C9B" w:rsidRDefault="00550D79" w:rsidP="00550D79">
      <w:pPr>
        <w:jc w:val="both"/>
        <w:rPr>
          <w:rFonts w:ascii="Arial" w:hAnsi="Arial" w:cs="Arial"/>
          <w:b/>
          <w:bCs/>
          <w:color w:val="000000"/>
          <w:sz w:val="8"/>
          <w:szCs w:val="8"/>
        </w:rPr>
      </w:pPr>
    </w:p>
    <w:p w14:paraId="4D23DB76" w14:textId="4D9892CD" w:rsidR="00550D79" w:rsidRDefault="00550D79" w:rsidP="00550D79">
      <w:pPr>
        <w:jc w:val="both"/>
        <w:rPr>
          <w:rFonts w:ascii="Arial" w:hAnsi="Arial" w:cs="Arial"/>
          <w:sz w:val="20"/>
          <w:szCs w:val="20"/>
        </w:rPr>
      </w:pPr>
      <w:bookmarkStart w:id="3" w:name="_Hlk40035688"/>
      <w:r w:rsidRPr="00B9648B">
        <w:rPr>
          <w:rFonts w:ascii="Arial" w:hAnsi="Arial" w:cs="Arial"/>
          <w:sz w:val="20"/>
          <w:szCs w:val="20"/>
        </w:rPr>
        <w:t>National Archives - FO 1120/2</w:t>
      </w:r>
      <w:r>
        <w:rPr>
          <w:rFonts w:ascii="Arial" w:hAnsi="Arial" w:cs="Arial"/>
          <w:sz w:val="20"/>
          <w:szCs w:val="20"/>
        </w:rPr>
        <w:t>24</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100</w:t>
      </w:r>
      <w:r w:rsidRPr="00B9648B">
        <w:rPr>
          <w:rFonts w:ascii="Arial" w:hAnsi="Arial" w:cs="Arial"/>
          <w:sz w:val="20"/>
          <w:szCs w:val="20"/>
        </w:rPr>
        <w:t xml:space="preserve"> to </w:t>
      </w:r>
      <w:r>
        <w:rPr>
          <w:rFonts w:ascii="Arial" w:hAnsi="Arial" w:cs="Arial"/>
          <w:sz w:val="20"/>
          <w:szCs w:val="20"/>
        </w:rPr>
        <w:t>106</w:t>
      </w:r>
      <w:r w:rsidRPr="00B9648B">
        <w:rPr>
          <w:rFonts w:ascii="Arial" w:hAnsi="Arial" w:cs="Arial"/>
          <w:sz w:val="20"/>
          <w:szCs w:val="20"/>
        </w:rPr>
        <w:t xml:space="preserve">’. </w:t>
      </w:r>
      <w:bookmarkEnd w:id="3"/>
      <w:r w:rsidR="00C56B2E">
        <w:rPr>
          <w:rFonts w:ascii="Arial" w:hAnsi="Arial" w:cs="Arial"/>
          <w:sz w:val="20"/>
          <w:szCs w:val="20"/>
        </w:rPr>
        <w:t>Used above. (FO 939/93 has duplicate documents).</w:t>
      </w:r>
    </w:p>
    <w:p w14:paraId="3BF20199" w14:textId="77777777" w:rsidR="00723F34" w:rsidRPr="00E62C9B" w:rsidRDefault="00723F34" w:rsidP="00550D79">
      <w:pPr>
        <w:jc w:val="both"/>
        <w:rPr>
          <w:rFonts w:ascii="Arial" w:hAnsi="Arial" w:cs="Arial"/>
          <w:sz w:val="8"/>
          <w:szCs w:val="8"/>
        </w:rPr>
      </w:pPr>
    </w:p>
    <w:p w14:paraId="5BAF4B36" w14:textId="5A91C020" w:rsidR="00550D79" w:rsidRDefault="00723F34" w:rsidP="00723F34">
      <w:pPr>
        <w:jc w:val="both"/>
      </w:pPr>
      <w:r>
        <w:rPr>
          <w:rFonts w:ascii="Arial" w:hAnsi="Arial" w:cs="Arial"/>
          <w:sz w:val="20"/>
          <w:szCs w:val="20"/>
        </w:rPr>
        <w:t xml:space="preserve">Camp Magazine – Number 1, </w:t>
      </w:r>
      <w:r w:rsidR="00A75510">
        <w:rPr>
          <w:rFonts w:ascii="Arial" w:hAnsi="Arial" w:cs="Arial"/>
          <w:sz w:val="20"/>
          <w:szCs w:val="20"/>
        </w:rPr>
        <w:t xml:space="preserve">4 </w:t>
      </w:r>
      <w:r>
        <w:rPr>
          <w:rFonts w:ascii="Arial" w:hAnsi="Arial" w:cs="Arial"/>
          <w:sz w:val="20"/>
          <w:szCs w:val="20"/>
        </w:rPr>
        <w:t xml:space="preserve">January 1947 - </w:t>
      </w:r>
      <w:hyperlink r:id="rId10" w:history="1">
        <w:r w:rsidR="00550D79" w:rsidRPr="0014786C">
          <w:rPr>
            <w:rStyle w:val="Hyperlink"/>
            <w:rFonts w:ascii="Arial" w:hAnsi="Arial" w:cs="Arial"/>
            <w:sz w:val="20"/>
            <w:szCs w:val="20"/>
          </w:rPr>
          <w:t xml:space="preserve">Die Neue Zeit : </w:t>
        </w:r>
        <w:proofErr w:type="spellStart"/>
        <w:r w:rsidR="00550D79" w:rsidRPr="0014786C">
          <w:rPr>
            <w:rStyle w:val="Hyperlink"/>
            <w:rFonts w:ascii="Arial" w:hAnsi="Arial" w:cs="Arial"/>
            <w:sz w:val="20"/>
            <w:szCs w:val="20"/>
          </w:rPr>
          <w:t>Beela</w:t>
        </w:r>
        <w:proofErr w:type="spellEnd"/>
        <w:r w:rsidR="00550D79" w:rsidRPr="0014786C">
          <w:rPr>
            <w:rStyle w:val="Hyperlink"/>
            <w:rFonts w:ascii="Arial" w:hAnsi="Arial" w:cs="Arial"/>
            <w:sz w:val="20"/>
            <w:szCs w:val="20"/>
          </w:rPr>
          <w:t xml:space="preserve"> River Camp : Zeitung des Lagers 104 - The Wiener Holocaust Library</w:t>
        </w:r>
      </w:hyperlink>
    </w:p>
    <w:p w14:paraId="3ACDDF01" w14:textId="72BA67B8" w:rsidR="00A652B0" w:rsidRDefault="00A652B0" w:rsidP="00A652B0">
      <w:pPr>
        <w:jc w:val="both"/>
        <w:rPr>
          <w:rFonts w:ascii="Arial" w:hAnsi="Arial" w:cs="Arial"/>
          <w:sz w:val="20"/>
          <w:szCs w:val="20"/>
        </w:rPr>
      </w:pPr>
      <w:r>
        <w:rPr>
          <w:rFonts w:ascii="Arial" w:hAnsi="Arial" w:cs="Arial"/>
          <w:sz w:val="20"/>
          <w:szCs w:val="20"/>
        </w:rPr>
        <w:t xml:space="preserve">                            - “</w:t>
      </w:r>
      <w:r w:rsidRPr="00A652B0">
        <w:rPr>
          <w:rFonts w:ascii="Arial" w:hAnsi="Arial" w:cs="Arial"/>
          <w:sz w:val="20"/>
          <w:szCs w:val="20"/>
        </w:rPr>
        <w:t>Notebook 2</w:t>
      </w:r>
      <w:r>
        <w:rPr>
          <w:rFonts w:ascii="Arial" w:hAnsi="Arial" w:cs="Arial"/>
          <w:sz w:val="20"/>
          <w:szCs w:val="20"/>
        </w:rPr>
        <w:t>”</w:t>
      </w:r>
      <w:r w:rsidRPr="00A652B0">
        <w:rPr>
          <w:rFonts w:ascii="Arial" w:hAnsi="Arial" w:cs="Arial"/>
          <w:sz w:val="20"/>
          <w:szCs w:val="20"/>
        </w:rPr>
        <w:t xml:space="preserve">, </w:t>
      </w:r>
      <w:r>
        <w:rPr>
          <w:rFonts w:ascii="Arial" w:hAnsi="Arial" w:cs="Arial"/>
          <w:sz w:val="20"/>
          <w:szCs w:val="20"/>
        </w:rPr>
        <w:t xml:space="preserve">January 1947 - </w:t>
      </w:r>
      <w:hyperlink r:id="rId11" w:anchor="topDocAnchor" w:history="1">
        <w:r w:rsidRPr="00A652B0">
          <w:rPr>
            <w:rStyle w:val="Hyperlink"/>
            <w:rFonts w:ascii="Arial" w:hAnsi="Arial" w:cs="Arial"/>
            <w:sz w:val="20"/>
            <w:szCs w:val="20"/>
          </w:rPr>
          <w:t xml:space="preserve">Das </w:t>
        </w:r>
        <w:proofErr w:type="spellStart"/>
        <w:r w:rsidRPr="00A652B0">
          <w:rPr>
            <w:rStyle w:val="Hyperlink"/>
            <w:rFonts w:ascii="Arial" w:hAnsi="Arial" w:cs="Arial"/>
            <w:sz w:val="20"/>
            <w:szCs w:val="20"/>
          </w:rPr>
          <w:t>Inselschiff</w:t>
        </w:r>
        <w:proofErr w:type="spellEnd"/>
        <w:r w:rsidRPr="00A652B0">
          <w:rPr>
            <w:rStyle w:val="Hyperlink"/>
            <w:rFonts w:ascii="Arial" w:hAnsi="Arial" w:cs="Arial"/>
            <w:sz w:val="20"/>
            <w:szCs w:val="20"/>
          </w:rPr>
          <w:t xml:space="preserve"> : Zeitung des Camp 104 - The Wiener Holocaust Library</w:t>
        </w:r>
      </w:hyperlink>
    </w:p>
    <w:p w14:paraId="4AF4B448" w14:textId="206890C0" w:rsidR="00A652B0" w:rsidRPr="00A652B0" w:rsidRDefault="00C84275" w:rsidP="00A652B0">
      <w:pPr>
        <w:jc w:val="both"/>
        <w:rPr>
          <w:rFonts w:ascii="Arial" w:hAnsi="Arial" w:cs="Arial"/>
          <w:sz w:val="20"/>
          <w:szCs w:val="20"/>
        </w:rPr>
      </w:pPr>
      <w:r>
        <w:rPr>
          <w:rFonts w:ascii="Arial" w:hAnsi="Arial" w:cs="Arial"/>
          <w:sz w:val="20"/>
          <w:szCs w:val="20"/>
        </w:rPr>
        <w:t>Strange.</w:t>
      </w:r>
      <w:r w:rsidR="00A75510">
        <w:rPr>
          <w:rFonts w:ascii="Arial" w:hAnsi="Arial" w:cs="Arial"/>
          <w:sz w:val="20"/>
          <w:szCs w:val="20"/>
        </w:rPr>
        <w:t xml:space="preserve"> In both copies the editor is noted as </w:t>
      </w:r>
      <w:proofErr w:type="spellStart"/>
      <w:r w:rsidR="00A75510">
        <w:rPr>
          <w:rFonts w:ascii="Arial" w:hAnsi="Arial" w:cs="Arial"/>
          <w:sz w:val="20"/>
          <w:szCs w:val="20"/>
        </w:rPr>
        <w:t>Sehm</w:t>
      </w:r>
      <w:proofErr w:type="spellEnd"/>
      <w:r w:rsidR="00A75510">
        <w:rPr>
          <w:rFonts w:ascii="Arial" w:hAnsi="Arial" w:cs="Arial"/>
          <w:sz w:val="20"/>
          <w:szCs w:val="20"/>
        </w:rPr>
        <w:t xml:space="preserve"> who was recorded as the editor for the magazine at 104.</w:t>
      </w:r>
      <w:r w:rsidR="007E0D12">
        <w:rPr>
          <w:rFonts w:ascii="Arial" w:hAnsi="Arial" w:cs="Arial"/>
          <w:sz w:val="20"/>
          <w:szCs w:val="20"/>
        </w:rPr>
        <w:t xml:space="preserve"> Was ‘Notebook 2’ the news review issued by </w:t>
      </w:r>
      <w:proofErr w:type="spellStart"/>
      <w:r w:rsidR="007E0D12">
        <w:rPr>
          <w:rFonts w:ascii="Arial" w:hAnsi="Arial" w:cs="Arial"/>
          <w:sz w:val="20"/>
          <w:szCs w:val="20"/>
        </w:rPr>
        <w:t>Silecroft</w:t>
      </w:r>
      <w:proofErr w:type="spellEnd"/>
      <w:r w:rsidR="007E0D12">
        <w:rPr>
          <w:rFonts w:ascii="Arial" w:hAnsi="Arial" w:cs="Arial"/>
          <w:sz w:val="20"/>
          <w:szCs w:val="20"/>
        </w:rPr>
        <w:t>?</w:t>
      </w:r>
    </w:p>
    <w:p w14:paraId="1CDF4776" w14:textId="77777777" w:rsidR="00A95E9F" w:rsidRDefault="00A95E9F" w:rsidP="00550D79">
      <w:pPr>
        <w:jc w:val="both"/>
        <w:rPr>
          <w:rFonts w:ascii="Arial" w:hAnsi="Arial" w:cs="Arial"/>
          <w:b/>
          <w:bCs/>
          <w:noProof/>
          <w:sz w:val="12"/>
          <w:szCs w:val="12"/>
        </w:rPr>
      </w:pPr>
    </w:p>
    <w:p w14:paraId="7B4E3A2F" w14:textId="77777777" w:rsidR="00C56B2E" w:rsidRDefault="00C56B2E" w:rsidP="00550D79">
      <w:pPr>
        <w:jc w:val="both"/>
        <w:rPr>
          <w:rFonts w:ascii="Arial" w:hAnsi="Arial" w:cs="Arial"/>
          <w:b/>
          <w:bCs/>
          <w:noProof/>
          <w:sz w:val="12"/>
          <w:szCs w:val="12"/>
        </w:rPr>
      </w:pPr>
    </w:p>
    <w:p w14:paraId="564A47E6" w14:textId="565802B0" w:rsidR="00FA6523" w:rsidRPr="00FC178B" w:rsidRDefault="00FA6523" w:rsidP="00FA6523">
      <w:pPr>
        <w:jc w:val="center"/>
        <w:rPr>
          <w:rFonts w:ascii="Arial" w:hAnsi="Arial" w:cs="Arial"/>
          <w:b/>
          <w:bCs/>
          <w:noProof/>
        </w:rPr>
      </w:pPr>
      <w:r w:rsidRPr="00FC178B">
        <w:rPr>
          <w:rFonts w:ascii="Arial" w:hAnsi="Arial" w:cs="Arial"/>
          <w:b/>
          <w:bCs/>
          <w:noProof/>
        </w:rPr>
        <w:t>POW NUMBERS</w:t>
      </w:r>
    </w:p>
    <w:p w14:paraId="78790463" w14:textId="77777777" w:rsidR="00FA6523" w:rsidRPr="00FA6523" w:rsidRDefault="00FA6523" w:rsidP="00FA6523">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FA6523" w:rsidRPr="00BF3D4C" w14:paraId="085B4826" w14:textId="77777777">
        <w:tc>
          <w:tcPr>
            <w:tcW w:w="1223" w:type="dxa"/>
            <w:shd w:val="clear" w:color="auto" w:fill="E2EFD9" w:themeFill="accent6" w:themeFillTint="33"/>
          </w:tcPr>
          <w:p w14:paraId="20600CA1" w14:textId="77777777" w:rsidR="00FA6523" w:rsidRPr="00BF3D4C" w:rsidRDefault="00FA6523">
            <w:pPr>
              <w:jc w:val="both"/>
              <w:rPr>
                <w:rFonts w:ascii="Arial" w:hAnsi="Arial" w:cs="Arial"/>
                <w:noProof/>
                <w:sz w:val="20"/>
                <w:szCs w:val="20"/>
              </w:rPr>
            </w:pPr>
          </w:p>
        </w:tc>
        <w:tc>
          <w:tcPr>
            <w:tcW w:w="1691" w:type="dxa"/>
          </w:tcPr>
          <w:p w14:paraId="1FD1471F" w14:textId="77777777" w:rsidR="00FA6523" w:rsidRPr="00BF3D4C" w:rsidRDefault="00FA6523">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3AA22071" w14:textId="77777777" w:rsidR="00FA6523" w:rsidRPr="00BF3D4C" w:rsidRDefault="00FA6523">
            <w:pPr>
              <w:jc w:val="both"/>
              <w:rPr>
                <w:rFonts w:ascii="Arial" w:hAnsi="Arial" w:cs="Arial"/>
                <w:noProof/>
                <w:sz w:val="20"/>
                <w:szCs w:val="20"/>
              </w:rPr>
            </w:pPr>
          </w:p>
        </w:tc>
        <w:tc>
          <w:tcPr>
            <w:tcW w:w="1238" w:type="dxa"/>
            <w:shd w:val="clear" w:color="auto" w:fill="DEEAF6" w:themeFill="accent5" w:themeFillTint="33"/>
          </w:tcPr>
          <w:p w14:paraId="78C36105" w14:textId="77777777" w:rsidR="00FA6523" w:rsidRPr="00BF3D4C" w:rsidRDefault="00FA6523">
            <w:pPr>
              <w:jc w:val="both"/>
              <w:rPr>
                <w:rFonts w:ascii="Arial" w:hAnsi="Arial" w:cs="Arial"/>
                <w:noProof/>
                <w:sz w:val="20"/>
                <w:szCs w:val="20"/>
              </w:rPr>
            </w:pPr>
          </w:p>
        </w:tc>
        <w:tc>
          <w:tcPr>
            <w:tcW w:w="2240" w:type="dxa"/>
          </w:tcPr>
          <w:p w14:paraId="7A6DF213" w14:textId="77777777" w:rsidR="00FA6523" w:rsidRPr="00BF3D4C" w:rsidRDefault="00FA6523">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66ECCD71" w14:textId="77777777" w:rsidR="00FA6523" w:rsidRPr="00BF3D4C" w:rsidRDefault="00FA6523">
            <w:pPr>
              <w:jc w:val="both"/>
              <w:rPr>
                <w:rFonts w:ascii="Arial" w:hAnsi="Arial" w:cs="Arial"/>
                <w:noProof/>
                <w:sz w:val="20"/>
                <w:szCs w:val="20"/>
              </w:rPr>
            </w:pPr>
          </w:p>
        </w:tc>
        <w:tc>
          <w:tcPr>
            <w:tcW w:w="1276" w:type="dxa"/>
            <w:shd w:val="clear" w:color="auto" w:fill="FFF2CC" w:themeFill="accent4" w:themeFillTint="33"/>
          </w:tcPr>
          <w:p w14:paraId="259262B6" w14:textId="77777777" w:rsidR="00FA6523" w:rsidRPr="00BF3D4C" w:rsidRDefault="00FA6523">
            <w:pPr>
              <w:jc w:val="both"/>
              <w:rPr>
                <w:rFonts w:ascii="Arial" w:hAnsi="Arial" w:cs="Arial"/>
                <w:noProof/>
                <w:sz w:val="20"/>
                <w:szCs w:val="20"/>
              </w:rPr>
            </w:pPr>
          </w:p>
        </w:tc>
        <w:tc>
          <w:tcPr>
            <w:tcW w:w="2551" w:type="dxa"/>
          </w:tcPr>
          <w:p w14:paraId="7BE1A0DA" w14:textId="77777777" w:rsidR="00FA6523" w:rsidRPr="00BF3D4C" w:rsidRDefault="00FA6523">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19E4C901" w14:textId="77777777" w:rsidR="00FA6523" w:rsidRPr="00BF3D4C" w:rsidRDefault="00FA6523">
            <w:pPr>
              <w:jc w:val="both"/>
              <w:rPr>
                <w:rFonts w:ascii="Arial" w:hAnsi="Arial" w:cs="Arial"/>
                <w:noProof/>
                <w:sz w:val="20"/>
                <w:szCs w:val="20"/>
              </w:rPr>
            </w:pPr>
          </w:p>
        </w:tc>
        <w:tc>
          <w:tcPr>
            <w:tcW w:w="1276" w:type="dxa"/>
            <w:shd w:val="clear" w:color="auto" w:fill="FFCCCC"/>
          </w:tcPr>
          <w:p w14:paraId="78FFDDF0" w14:textId="77777777" w:rsidR="00FA6523" w:rsidRPr="00BF3D4C" w:rsidRDefault="00FA6523">
            <w:pPr>
              <w:jc w:val="both"/>
              <w:rPr>
                <w:rFonts w:ascii="Arial" w:hAnsi="Arial" w:cs="Arial"/>
                <w:noProof/>
                <w:sz w:val="20"/>
                <w:szCs w:val="20"/>
              </w:rPr>
            </w:pPr>
          </w:p>
        </w:tc>
        <w:tc>
          <w:tcPr>
            <w:tcW w:w="2777" w:type="dxa"/>
          </w:tcPr>
          <w:p w14:paraId="0AF23155" w14:textId="77777777" w:rsidR="00FA6523" w:rsidRPr="00BF3D4C" w:rsidRDefault="00FA6523">
            <w:pPr>
              <w:jc w:val="both"/>
              <w:rPr>
                <w:rFonts w:ascii="Arial" w:hAnsi="Arial" w:cs="Arial"/>
                <w:noProof/>
                <w:sz w:val="20"/>
                <w:szCs w:val="20"/>
              </w:rPr>
            </w:pPr>
            <w:r>
              <w:rPr>
                <w:rFonts w:ascii="Arial" w:hAnsi="Arial" w:cs="Arial"/>
                <w:noProof/>
                <w:sz w:val="20"/>
                <w:szCs w:val="20"/>
              </w:rPr>
              <w:t>Not open</w:t>
            </w:r>
          </w:p>
        </w:tc>
      </w:tr>
    </w:tbl>
    <w:p w14:paraId="30EB8B1C" w14:textId="77777777" w:rsidR="00FA6523" w:rsidRPr="00420CB4" w:rsidRDefault="00FA6523" w:rsidP="00FA6523">
      <w:pPr>
        <w:jc w:val="both"/>
        <w:rPr>
          <w:rFonts w:ascii="Arial" w:hAnsi="Arial" w:cs="Arial"/>
          <w:sz w:val="12"/>
          <w:szCs w:val="12"/>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69588A" w14:paraId="06344D7C" w14:textId="554FC132" w:rsidTr="0069588A">
        <w:tc>
          <w:tcPr>
            <w:tcW w:w="2111" w:type="dxa"/>
          </w:tcPr>
          <w:p w14:paraId="57447894" w14:textId="77777777" w:rsidR="0069588A" w:rsidRDefault="0069588A">
            <w:pPr>
              <w:jc w:val="both"/>
              <w:rPr>
                <w:rFonts w:ascii="Arial" w:hAnsi="Arial" w:cs="Arial"/>
                <w:sz w:val="20"/>
                <w:szCs w:val="20"/>
              </w:rPr>
            </w:pPr>
            <w:bookmarkStart w:id="4" w:name="_Hlk187414523"/>
          </w:p>
        </w:tc>
        <w:tc>
          <w:tcPr>
            <w:tcW w:w="1365" w:type="dxa"/>
          </w:tcPr>
          <w:p w14:paraId="78D2A393" w14:textId="77777777" w:rsidR="0069588A" w:rsidRDefault="0069588A">
            <w:pPr>
              <w:jc w:val="center"/>
              <w:rPr>
                <w:rFonts w:ascii="Arial" w:hAnsi="Arial" w:cs="Arial"/>
                <w:sz w:val="20"/>
                <w:szCs w:val="20"/>
              </w:rPr>
            </w:pPr>
            <w:r>
              <w:rPr>
                <w:rFonts w:ascii="Arial" w:hAnsi="Arial" w:cs="Arial"/>
                <w:sz w:val="20"/>
                <w:szCs w:val="20"/>
              </w:rPr>
              <w:t>1943</w:t>
            </w:r>
          </w:p>
        </w:tc>
        <w:tc>
          <w:tcPr>
            <w:tcW w:w="1732" w:type="dxa"/>
          </w:tcPr>
          <w:p w14:paraId="43DA2820" w14:textId="28F4B56B" w:rsidR="0069588A" w:rsidRDefault="0069588A">
            <w:pPr>
              <w:jc w:val="center"/>
              <w:rPr>
                <w:rFonts w:ascii="Arial" w:hAnsi="Arial" w:cs="Arial"/>
                <w:sz w:val="20"/>
                <w:szCs w:val="20"/>
              </w:rPr>
            </w:pPr>
            <w:r>
              <w:rPr>
                <w:rFonts w:ascii="Arial" w:hAnsi="Arial" w:cs="Arial"/>
                <w:sz w:val="20"/>
                <w:szCs w:val="20"/>
              </w:rPr>
              <w:t>8/1946</w:t>
            </w:r>
          </w:p>
        </w:tc>
        <w:tc>
          <w:tcPr>
            <w:tcW w:w="1732" w:type="dxa"/>
          </w:tcPr>
          <w:p w14:paraId="234238DB" w14:textId="2874C401" w:rsidR="0069588A" w:rsidRDefault="0069588A">
            <w:pPr>
              <w:jc w:val="center"/>
              <w:rPr>
                <w:rFonts w:ascii="Arial" w:hAnsi="Arial" w:cs="Arial"/>
                <w:sz w:val="20"/>
                <w:szCs w:val="20"/>
              </w:rPr>
            </w:pPr>
            <w:r>
              <w:rPr>
                <w:rFonts w:ascii="Arial" w:hAnsi="Arial" w:cs="Arial"/>
                <w:sz w:val="20"/>
                <w:szCs w:val="20"/>
              </w:rPr>
              <w:t>1/1947</w:t>
            </w:r>
          </w:p>
        </w:tc>
        <w:tc>
          <w:tcPr>
            <w:tcW w:w="1732" w:type="dxa"/>
          </w:tcPr>
          <w:p w14:paraId="3E8BEC3F" w14:textId="4B9D9A94" w:rsidR="0069588A" w:rsidRDefault="0069588A">
            <w:pPr>
              <w:jc w:val="center"/>
              <w:rPr>
                <w:rFonts w:ascii="Arial" w:hAnsi="Arial" w:cs="Arial"/>
                <w:sz w:val="20"/>
                <w:szCs w:val="20"/>
              </w:rPr>
            </w:pPr>
            <w:r>
              <w:rPr>
                <w:rFonts w:ascii="Arial" w:hAnsi="Arial" w:cs="Arial"/>
                <w:sz w:val="20"/>
                <w:szCs w:val="20"/>
              </w:rPr>
              <w:t>4/1947</w:t>
            </w:r>
          </w:p>
        </w:tc>
        <w:tc>
          <w:tcPr>
            <w:tcW w:w="1732" w:type="dxa"/>
          </w:tcPr>
          <w:p w14:paraId="18F2F9B1" w14:textId="1C59B281" w:rsidR="0069588A" w:rsidRDefault="0069588A">
            <w:pPr>
              <w:jc w:val="center"/>
              <w:rPr>
                <w:rFonts w:ascii="Arial" w:hAnsi="Arial" w:cs="Arial"/>
                <w:sz w:val="20"/>
                <w:szCs w:val="20"/>
              </w:rPr>
            </w:pPr>
            <w:r>
              <w:rPr>
                <w:rFonts w:ascii="Arial" w:hAnsi="Arial" w:cs="Arial"/>
                <w:sz w:val="20"/>
                <w:szCs w:val="20"/>
              </w:rPr>
              <w:t>7/1947</w:t>
            </w:r>
          </w:p>
        </w:tc>
        <w:tc>
          <w:tcPr>
            <w:tcW w:w="1732" w:type="dxa"/>
          </w:tcPr>
          <w:p w14:paraId="3C61B5BF" w14:textId="0016FAF0" w:rsidR="0069588A" w:rsidRDefault="0069588A">
            <w:pPr>
              <w:jc w:val="center"/>
              <w:rPr>
                <w:rFonts w:ascii="Arial" w:hAnsi="Arial" w:cs="Arial"/>
                <w:sz w:val="20"/>
                <w:szCs w:val="20"/>
              </w:rPr>
            </w:pPr>
            <w:r>
              <w:rPr>
                <w:rFonts w:ascii="Arial" w:hAnsi="Arial" w:cs="Arial"/>
                <w:sz w:val="20"/>
                <w:szCs w:val="20"/>
              </w:rPr>
              <w:t>9/1947</w:t>
            </w:r>
          </w:p>
        </w:tc>
        <w:tc>
          <w:tcPr>
            <w:tcW w:w="1626" w:type="dxa"/>
          </w:tcPr>
          <w:p w14:paraId="0B862DF1" w14:textId="533F15F7" w:rsidR="0069588A" w:rsidRDefault="00B93062">
            <w:pPr>
              <w:jc w:val="center"/>
              <w:rPr>
                <w:rFonts w:ascii="Arial" w:hAnsi="Arial" w:cs="Arial"/>
                <w:sz w:val="20"/>
                <w:szCs w:val="20"/>
              </w:rPr>
            </w:pPr>
            <w:r>
              <w:rPr>
                <w:rFonts w:ascii="Arial" w:hAnsi="Arial" w:cs="Arial"/>
                <w:sz w:val="20"/>
                <w:szCs w:val="20"/>
              </w:rPr>
              <w:t>11/1947</w:t>
            </w:r>
          </w:p>
        </w:tc>
        <w:tc>
          <w:tcPr>
            <w:tcW w:w="1626" w:type="dxa"/>
          </w:tcPr>
          <w:p w14:paraId="6FB36BA2" w14:textId="631726C0" w:rsidR="0069588A" w:rsidRDefault="00F631D2">
            <w:pPr>
              <w:jc w:val="center"/>
              <w:rPr>
                <w:rFonts w:ascii="Arial" w:hAnsi="Arial" w:cs="Arial"/>
                <w:sz w:val="20"/>
                <w:szCs w:val="20"/>
              </w:rPr>
            </w:pPr>
            <w:r>
              <w:rPr>
                <w:rFonts w:ascii="Arial" w:hAnsi="Arial" w:cs="Arial"/>
                <w:sz w:val="20"/>
                <w:szCs w:val="20"/>
              </w:rPr>
              <w:t>1/1948</w:t>
            </w:r>
          </w:p>
        </w:tc>
      </w:tr>
      <w:tr w:rsidR="0069588A" w14:paraId="56E1170A" w14:textId="51352933" w:rsidTr="00F631D2">
        <w:tc>
          <w:tcPr>
            <w:tcW w:w="2111" w:type="dxa"/>
          </w:tcPr>
          <w:p w14:paraId="1F8D3589" w14:textId="77777777" w:rsidR="0069588A" w:rsidRDefault="0069588A">
            <w:pPr>
              <w:jc w:val="both"/>
              <w:rPr>
                <w:rFonts w:ascii="Arial" w:hAnsi="Arial" w:cs="Arial"/>
                <w:sz w:val="20"/>
                <w:szCs w:val="20"/>
              </w:rPr>
            </w:pPr>
            <w:r>
              <w:rPr>
                <w:rFonts w:ascii="Arial" w:hAnsi="Arial" w:cs="Arial"/>
                <w:sz w:val="20"/>
                <w:szCs w:val="20"/>
              </w:rPr>
              <w:t>Main</w:t>
            </w:r>
          </w:p>
        </w:tc>
        <w:tc>
          <w:tcPr>
            <w:tcW w:w="1365" w:type="dxa"/>
            <w:shd w:val="clear" w:color="auto" w:fill="E2EFD9" w:themeFill="accent6" w:themeFillTint="33"/>
          </w:tcPr>
          <w:p w14:paraId="074B980C" w14:textId="44759C45" w:rsidR="0069588A" w:rsidRDefault="0069588A">
            <w:pPr>
              <w:jc w:val="center"/>
              <w:rPr>
                <w:rFonts w:ascii="Arial" w:hAnsi="Arial" w:cs="Arial"/>
                <w:sz w:val="20"/>
                <w:szCs w:val="20"/>
              </w:rPr>
            </w:pPr>
            <w:r>
              <w:rPr>
                <w:rFonts w:ascii="Arial" w:hAnsi="Arial" w:cs="Arial"/>
                <w:sz w:val="20"/>
                <w:szCs w:val="20"/>
              </w:rPr>
              <w:t>750 cap.</w:t>
            </w:r>
          </w:p>
        </w:tc>
        <w:tc>
          <w:tcPr>
            <w:tcW w:w="1732" w:type="dxa"/>
            <w:shd w:val="clear" w:color="auto" w:fill="E2EFD9" w:themeFill="accent6" w:themeFillTint="33"/>
          </w:tcPr>
          <w:p w14:paraId="7A14BE93" w14:textId="3B658556" w:rsidR="0069588A" w:rsidRDefault="0069588A">
            <w:pPr>
              <w:jc w:val="center"/>
              <w:rPr>
                <w:rFonts w:ascii="Arial" w:hAnsi="Arial" w:cs="Arial"/>
                <w:sz w:val="20"/>
                <w:szCs w:val="20"/>
              </w:rPr>
            </w:pPr>
            <w:r>
              <w:rPr>
                <w:rFonts w:ascii="Arial" w:hAnsi="Arial" w:cs="Arial"/>
                <w:sz w:val="20"/>
                <w:szCs w:val="20"/>
              </w:rPr>
              <w:t>651</w:t>
            </w:r>
          </w:p>
        </w:tc>
        <w:tc>
          <w:tcPr>
            <w:tcW w:w="1732" w:type="dxa"/>
            <w:shd w:val="clear" w:color="auto" w:fill="E2EFD9" w:themeFill="accent6" w:themeFillTint="33"/>
          </w:tcPr>
          <w:p w14:paraId="08E012C7" w14:textId="16ED04D6" w:rsidR="0069588A" w:rsidRDefault="0069588A">
            <w:pPr>
              <w:jc w:val="center"/>
              <w:rPr>
                <w:rFonts w:ascii="Arial" w:hAnsi="Arial" w:cs="Arial"/>
                <w:sz w:val="20"/>
                <w:szCs w:val="20"/>
              </w:rPr>
            </w:pPr>
            <w:r>
              <w:rPr>
                <w:rFonts w:ascii="Arial" w:hAnsi="Arial" w:cs="Arial"/>
                <w:sz w:val="20"/>
                <w:szCs w:val="20"/>
              </w:rPr>
              <w:t>613</w:t>
            </w:r>
          </w:p>
        </w:tc>
        <w:tc>
          <w:tcPr>
            <w:tcW w:w="1732" w:type="dxa"/>
            <w:shd w:val="clear" w:color="auto" w:fill="E2EFD9" w:themeFill="accent6" w:themeFillTint="33"/>
          </w:tcPr>
          <w:p w14:paraId="173D1C0F" w14:textId="3B385277" w:rsidR="0069588A" w:rsidRDefault="0069588A">
            <w:pPr>
              <w:jc w:val="center"/>
              <w:rPr>
                <w:rFonts w:ascii="Arial" w:hAnsi="Arial" w:cs="Arial"/>
                <w:sz w:val="20"/>
                <w:szCs w:val="20"/>
              </w:rPr>
            </w:pPr>
            <w:r>
              <w:rPr>
                <w:rFonts w:ascii="Arial" w:hAnsi="Arial" w:cs="Arial"/>
                <w:sz w:val="20"/>
                <w:szCs w:val="20"/>
              </w:rPr>
              <w:t>590</w:t>
            </w:r>
          </w:p>
        </w:tc>
        <w:tc>
          <w:tcPr>
            <w:tcW w:w="1732" w:type="dxa"/>
            <w:shd w:val="clear" w:color="auto" w:fill="E2EFD9" w:themeFill="accent6" w:themeFillTint="33"/>
          </w:tcPr>
          <w:p w14:paraId="1E6A3508" w14:textId="06A3E9B9" w:rsidR="0069588A" w:rsidRDefault="0069588A">
            <w:pPr>
              <w:jc w:val="center"/>
              <w:rPr>
                <w:rFonts w:ascii="Arial" w:hAnsi="Arial" w:cs="Arial"/>
                <w:sz w:val="20"/>
                <w:szCs w:val="20"/>
              </w:rPr>
            </w:pPr>
            <w:r>
              <w:rPr>
                <w:rFonts w:ascii="Arial" w:hAnsi="Arial" w:cs="Arial"/>
                <w:sz w:val="20"/>
                <w:szCs w:val="20"/>
              </w:rPr>
              <w:t>596</w:t>
            </w:r>
          </w:p>
        </w:tc>
        <w:tc>
          <w:tcPr>
            <w:tcW w:w="1732" w:type="dxa"/>
            <w:shd w:val="clear" w:color="auto" w:fill="E2EFD9" w:themeFill="accent6" w:themeFillTint="33"/>
          </w:tcPr>
          <w:p w14:paraId="6B81359E" w14:textId="1BC834D1" w:rsidR="0069588A" w:rsidRDefault="0069588A">
            <w:pPr>
              <w:jc w:val="center"/>
              <w:rPr>
                <w:rFonts w:ascii="Arial" w:hAnsi="Arial" w:cs="Arial"/>
                <w:sz w:val="20"/>
                <w:szCs w:val="20"/>
              </w:rPr>
            </w:pPr>
            <w:r>
              <w:rPr>
                <w:rFonts w:ascii="Arial" w:hAnsi="Arial" w:cs="Arial"/>
                <w:sz w:val="20"/>
                <w:szCs w:val="20"/>
              </w:rPr>
              <w:t>493</w:t>
            </w:r>
          </w:p>
        </w:tc>
        <w:tc>
          <w:tcPr>
            <w:tcW w:w="1626" w:type="dxa"/>
            <w:shd w:val="clear" w:color="auto" w:fill="E2EFD9" w:themeFill="accent6" w:themeFillTint="33"/>
          </w:tcPr>
          <w:p w14:paraId="56F2D3B3" w14:textId="675858B4" w:rsidR="0069588A" w:rsidRDefault="00B93062">
            <w:pPr>
              <w:jc w:val="center"/>
              <w:rPr>
                <w:rFonts w:ascii="Arial" w:hAnsi="Arial" w:cs="Arial"/>
                <w:sz w:val="20"/>
                <w:szCs w:val="20"/>
              </w:rPr>
            </w:pPr>
            <w:r>
              <w:rPr>
                <w:rFonts w:ascii="Arial" w:hAnsi="Arial" w:cs="Arial"/>
                <w:sz w:val="20"/>
                <w:szCs w:val="20"/>
              </w:rPr>
              <w:t>508</w:t>
            </w:r>
          </w:p>
        </w:tc>
        <w:tc>
          <w:tcPr>
            <w:tcW w:w="1626" w:type="dxa"/>
            <w:shd w:val="clear" w:color="auto" w:fill="E2EFD9" w:themeFill="accent6" w:themeFillTint="33"/>
          </w:tcPr>
          <w:p w14:paraId="7F7A7366" w14:textId="4CC5ED36" w:rsidR="0069588A" w:rsidRDefault="00F631D2">
            <w:pPr>
              <w:jc w:val="center"/>
              <w:rPr>
                <w:rFonts w:ascii="Arial" w:hAnsi="Arial" w:cs="Arial"/>
                <w:sz w:val="20"/>
                <w:szCs w:val="20"/>
              </w:rPr>
            </w:pPr>
            <w:r>
              <w:rPr>
                <w:rFonts w:ascii="Arial" w:hAnsi="Arial" w:cs="Arial"/>
                <w:sz w:val="20"/>
                <w:szCs w:val="20"/>
              </w:rPr>
              <w:t>629</w:t>
            </w:r>
          </w:p>
        </w:tc>
      </w:tr>
      <w:tr w:rsidR="0069588A" w14:paraId="6D60D8A1" w14:textId="17AA0326" w:rsidTr="00F631D2">
        <w:tc>
          <w:tcPr>
            <w:tcW w:w="2111" w:type="dxa"/>
          </w:tcPr>
          <w:p w14:paraId="143DBBD1" w14:textId="7A5A87BD" w:rsidR="0069588A" w:rsidRDefault="0069588A">
            <w:pPr>
              <w:jc w:val="both"/>
              <w:rPr>
                <w:rFonts w:ascii="Arial" w:hAnsi="Arial" w:cs="Arial"/>
                <w:sz w:val="20"/>
                <w:szCs w:val="20"/>
              </w:rPr>
            </w:pPr>
            <w:r>
              <w:rPr>
                <w:rFonts w:ascii="Arial" w:hAnsi="Arial" w:cs="Arial"/>
                <w:sz w:val="20"/>
                <w:szCs w:val="20"/>
              </w:rPr>
              <w:t>Borwick</w:t>
            </w:r>
          </w:p>
        </w:tc>
        <w:tc>
          <w:tcPr>
            <w:tcW w:w="1365" w:type="dxa"/>
            <w:shd w:val="clear" w:color="auto" w:fill="FFF2CC" w:themeFill="accent4" w:themeFillTint="33"/>
          </w:tcPr>
          <w:p w14:paraId="1F5B0AF5" w14:textId="77777777" w:rsidR="0069588A" w:rsidRDefault="0069588A">
            <w:pPr>
              <w:jc w:val="center"/>
              <w:rPr>
                <w:rFonts w:ascii="Arial" w:hAnsi="Arial" w:cs="Arial"/>
                <w:sz w:val="20"/>
                <w:szCs w:val="20"/>
              </w:rPr>
            </w:pPr>
          </w:p>
        </w:tc>
        <w:tc>
          <w:tcPr>
            <w:tcW w:w="1732" w:type="dxa"/>
            <w:shd w:val="clear" w:color="auto" w:fill="E2EFD9" w:themeFill="accent6" w:themeFillTint="33"/>
          </w:tcPr>
          <w:p w14:paraId="02C01E2B" w14:textId="02598C8D" w:rsidR="0069588A" w:rsidRDefault="0069588A">
            <w:pPr>
              <w:jc w:val="center"/>
              <w:rPr>
                <w:rFonts w:ascii="Arial" w:hAnsi="Arial" w:cs="Arial"/>
                <w:sz w:val="20"/>
                <w:szCs w:val="20"/>
              </w:rPr>
            </w:pPr>
            <w:r>
              <w:rPr>
                <w:rFonts w:ascii="Arial" w:hAnsi="Arial" w:cs="Arial"/>
                <w:sz w:val="20"/>
                <w:szCs w:val="20"/>
              </w:rPr>
              <w:t>142</w:t>
            </w:r>
          </w:p>
        </w:tc>
        <w:tc>
          <w:tcPr>
            <w:tcW w:w="1732" w:type="dxa"/>
            <w:shd w:val="clear" w:color="auto" w:fill="E2EFD9" w:themeFill="accent6" w:themeFillTint="33"/>
          </w:tcPr>
          <w:p w14:paraId="1F51FDD6" w14:textId="429E8C08" w:rsidR="0069588A" w:rsidRDefault="0069588A">
            <w:pPr>
              <w:jc w:val="center"/>
              <w:rPr>
                <w:rFonts w:ascii="Arial" w:hAnsi="Arial" w:cs="Arial"/>
                <w:sz w:val="20"/>
                <w:szCs w:val="20"/>
              </w:rPr>
            </w:pPr>
            <w:r>
              <w:rPr>
                <w:rFonts w:ascii="Arial" w:hAnsi="Arial" w:cs="Arial"/>
                <w:sz w:val="20"/>
                <w:szCs w:val="20"/>
              </w:rPr>
              <w:t>104</w:t>
            </w:r>
          </w:p>
        </w:tc>
        <w:tc>
          <w:tcPr>
            <w:tcW w:w="1732" w:type="dxa"/>
            <w:shd w:val="clear" w:color="auto" w:fill="E2EFD9" w:themeFill="accent6" w:themeFillTint="33"/>
          </w:tcPr>
          <w:p w14:paraId="2783C6A6" w14:textId="42005B18" w:rsidR="0069588A" w:rsidRDefault="0069588A">
            <w:pPr>
              <w:jc w:val="center"/>
              <w:rPr>
                <w:rFonts w:ascii="Arial" w:hAnsi="Arial" w:cs="Arial"/>
                <w:sz w:val="20"/>
                <w:szCs w:val="20"/>
              </w:rPr>
            </w:pPr>
            <w:r>
              <w:rPr>
                <w:rFonts w:ascii="Arial" w:hAnsi="Arial" w:cs="Arial"/>
                <w:sz w:val="20"/>
                <w:szCs w:val="20"/>
              </w:rPr>
              <w:t>89</w:t>
            </w:r>
          </w:p>
        </w:tc>
        <w:tc>
          <w:tcPr>
            <w:tcW w:w="1732" w:type="dxa"/>
            <w:shd w:val="clear" w:color="auto" w:fill="E2EFD9" w:themeFill="accent6" w:themeFillTint="33"/>
          </w:tcPr>
          <w:p w14:paraId="056898DD" w14:textId="1ED55AF5" w:rsidR="0069588A" w:rsidRDefault="0069588A">
            <w:pPr>
              <w:jc w:val="center"/>
              <w:rPr>
                <w:rFonts w:ascii="Arial" w:hAnsi="Arial" w:cs="Arial"/>
                <w:sz w:val="20"/>
                <w:szCs w:val="20"/>
              </w:rPr>
            </w:pPr>
            <w:r>
              <w:rPr>
                <w:rFonts w:ascii="Arial" w:hAnsi="Arial" w:cs="Arial"/>
                <w:sz w:val="20"/>
                <w:szCs w:val="20"/>
              </w:rPr>
              <w:t>116</w:t>
            </w:r>
          </w:p>
        </w:tc>
        <w:tc>
          <w:tcPr>
            <w:tcW w:w="1732" w:type="dxa"/>
            <w:shd w:val="clear" w:color="auto" w:fill="E2EFD9" w:themeFill="accent6" w:themeFillTint="33"/>
          </w:tcPr>
          <w:p w14:paraId="18BCFF80" w14:textId="6FD6EA48" w:rsidR="0069588A" w:rsidRDefault="0069588A">
            <w:pPr>
              <w:jc w:val="center"/>
              <w:rPr>
                <w:rFonts w:ascii="Arial" w:hAnsi="Arial" w:cs="Arial"/>
                <w:sz w:val="20"/>
                <w:szCs w:val="20"/>
              </w:rPr>
            </w:pPr>
            <w:r>
              <w:rPr>
                <w:rFonts w:ascii="Arial" w:hAnsi="Arial" w:cs="Arial"/>
                <w:sz w:val="20"/>
                <w:szCs w:val="20"/>
              </w:rPr>
              <w:t>99</w:t>
            </w:r>
          </w:p>
        </w:tc>
        <w:tc>
          <w:tcPr>
            <w:tcW w:w="1626" w:type="dxa"/>
            <w:shd w:val="clear" w:color="auto" w:fill="E2EFD9" w:themeFill="accent6" w:themeFillTint="33"/>
          </w:tcPr>
          <w:p w14:paraId="25A2813B" w14:textId="67D280FE" w:rsidR="0069588A" w:rsidRDefault="00B93062">
            <w:pPr>
              <w:jc w:val="center"/>
              <w:rPr>
                <w:rFonts w:ascii="Arial" w:hAnsi="Arial" w:cs="Arial"/>
                <w:sz w:val="20"/>
                <w:szCs w:val="20"/>
              </w:rPr>
            </w:pPr>
            <w:r>
              <w:rPr>
                <w:rFonts w:ascii="Arial" w:hAnsi="Arial" w:cs="Arial"/>
                <w:sz w:val="20"/>
                <w:szCs w:val="20"/>
              </w:rPr>
              <w:t>93</w:t>
            </w:r>
          </w:p>
        </w:tc>
        <w:tc>
          <w:tcPr>
            <w:tcW w:w="1626" w:type="dxa"/>
            <w:shd w:val="clear" w:color="auto" w:fill="E2EFD9" w:themeFill="accent6" w:themeFillTint="33"/>
          </w:tcPr>
          <w:p w14:paraId="70477C47" w14:textId="47DFFC2D" w:rsidR="0069588A" w:rsidRDefault="00F631D2">
            <w:pPr>
              <w:jc w:val="center"/>
              <w:rPr>
                <w:rFonts w:ascii="Arial" w:hAnsi="Arial" w:cs="Arial"/>
                <w:sz w:val="20"/>
                <w:szCs w:val="20"/>
              </w:rPr>
            </w:pPr>
            <w:r>
              <w:rPr>
                <w:rFonts w:ascii="Arial" w:hAnsi="Arial" w:cs="Arial"/>
                <w:sz w:val="20"/>
                <w:szCs w:val="20"/>
              </w:rPr>
              <w:t>65</w:t>
            </w:r>
          </w:p>
        </w:tc>
      </w:tr>
      <w:tr w:rsidR="0069588A" w14:paraId="49391AAB" w14:textId="0177A7D5" w:rsidTr="00F631D2">
        <w:tc>
          <w:tcPr>
            <w:tcW w:w="2111" w:type="dxa"/>
          </w:tcPr>
          <w:p w14:paraId="37637A58" w14:textId="2C1DB45A" w:rsidR="0069588A" w:rsidRDefault="0069588A">
            <w:pPr>
              <w:jc w:val="both"/>
              <w:rPr>
                <w:rFonts w:ascii="Arial" w:hAnsi="Arial" w:cs="Arial"/>
                <w:sz w:val="20"/>
                <w:szCs w:val="20"/>
              </w:rPr>
            </w:pPr>
            <w:r>
              <w:rPr>
                <w:rFonts w:ascii="Arial" w:hAnsi="Arial" w:cs="Arial"/>
                <w:sz w:val="20"/>
                <w:szCs w:val="20"/>
              </w:rPr>
              <w:t>Sedbergh</w:t>
            </w:r>
          </w:p>
        </w:tc>
        <w:tc>
          <w:tcPr>
            <w:tcW w:w="1365" w:type="dxa"/>
            <w:shd w:val="clear" w:color="auto" w:fill="FFF2CC" w:themeFill="accent4" w:themeFillTint="33"/>
          </w:tcPr>
          <w:p w14:paraId="7E59647F" w14:textId="77777777" w:rsidR="0069588A" w:rsidRDefault="0069588A">
            <w:pPr>
              <w:jc w:val="center"/>
              <w:rPr>
                <w:rFonts w:ascii="Arial" w:hAnsi="Arial" w:cs="Arial"/>
                <w:sz w:val="20"/>
                <w:szCs w:val="20"/>
              </w:rPr>
            </w:pPr>
          </w:p>
        </w:tc>
        <w:tc>
          <w:tcPr>
            <w:tcW w:w="1732" w:type="dxa"/>
            <w:shd w:val="clear" w:color="auto" w:fill="E2EFD9" w:themeFill="accent6" w:themeFillTint="33"/>
          </w:tcPr>
          <w:p w14:paraId="467156DF" w14:textId="37C7214C" w:rsidR="0069588A" w:rsidRDefault="0069588A">
            <w:pPr>
              <w:jc w:val="center"/>
              <w:rPr>
                <w:rFonts w:ascii="Arial" w:hAnsi="Arial" w:cs="Arial"/>
                <w:sz w:val="20"/>
                <w:szCs w:val="20"/>
              </w:rPr>
            </w:pPr>
            <w:r>
              <w:rPr>
                <w:rFonts w:ascii="Arial" w:hAnsi="Arial" w:cs="Arial"/>
                <w:sz w:val="20"/>
                <w:szCs w:val="20"/>
              </w:rPr>
              <w:t>68</w:t>
            </w:r>
          </w:p>
        </w:tc>
        <w:tc>
          <w:tcPr>
            <w:tcW w:w="1732" w:type="dxa"/>
            <w:shd w:val="clear" w:color="auto" w:fill="E2EFD9" w:themeFill="accent6" w:themeFillTint="33"/>
          </w:tcPr>
          <w:p w14:paraId="051E70DF" w14:textId="31961BA0" w:rsidR="0069588A" w:rsidRDefault="0069588A">
            <w:pPr>
              <w:jc w:val="center"/>
              <w:rPr>
                <w:rFonts w:ascii="Arial" w:hAnsi="Arial" w:cs="Arial"/>
                <w:sz w:val="20"/>
                <w:szCs w:val="20"/>
              </w:rPr>
            </w:pPr>
            <w:r>
              <w:rPr>
                <w:rFonts w:ascii="Arial" w:hAnsi="Arial" w:cs="Arial"/>
                <w:sz w:val="20"/>
                <w:szCs w:val="20"/>
              </w:rPr>
              <w:t>50</w:t>
            </w:r>
          </w:p>
        </w:tc>
        <w:tc>
          <w:tcPr>
            <w:tcW w:w="1732" w:type="dxa"/>
            <w:shd w:val="clear" w:color="auto" w:fill="E2EFD9" w:themeFill="accent6" w:themeFillTint="33"/>
          </w:tcPr>
          <w:p w14:paraId="7BDCD5E7" w14:textId="5C4193D3" w:rsidR="0069588A" w:rsidRDefault="0069588A">
            <w:pPr>
              <w:jc w:val="center"/>
              <w:rPr>
                <w:rFonts w:ascii="Arial" w:hAnsi="Arial" w:cs="Arial"/>
                <w:sz w:val="20"/>
                <w:szCs w:val="20"/>
              </w:rPr>
            </w:pPr>
            <w:r>
              <w:rPr>
                <w:rFonts w:ascii="Arial" w:hAnsi="Arial" w:cs="Arial"/>
                <w:sz w:val="20"/>
                <w:szCs w:val="20"/>
              </w:rPr>
              <w:t>55</w:t>
            </w:r>
          </w:p>
        </w:tc>
        <w:tc>
          <w:tcPr>
            <w:tcW w:w="1732" w:type="dxa"/>
            <w:shd w:val="clear" w:color="auto" w:fill="E2EFD9" w:themeFill="accent6" w:themeFillTint="33"/>
          </w:tcPr>
          <w:p w14:paraId="6206F647" w14:textId="497525FC" w:rsidR="0069588A" w:rsidRDefault="0069588A">
            <w:pPr>
              <w:jc w:val="center"/>
              <w:rPr>
                <w:rFonts w:ascii="Arial" w:hAnsi="Arial" w:cs="Arial"/>
                <w:sz w:val="20"/>
                <w:szCs w:val="20"/>
              </w:rPr>
            </w:pPr>
            <w:r>
              <w:rPr>
                <w:rFonts w:ascii="Arial" w:hAnsi="Arial" w:cs="Arial"/>
                <w:sz w:val="20"/>
                <w:szCs w:val="20"/>
              </w:rPr>
              <w:t>49</w:t>
            </w:r>
          </w:p>
        </w:tc>
        <w:tc>
          <w:tcPr>
            <w:tcW w:w="1732" w:type="dxa"/>
            <w:shd w:val="clear" w:color="auto" w:fill="E2EFD9" w:themeFill="accent6" w:themeFillTint="33"/>
          </w:tcPr>
          <w:p w14:paraId="4022E945" w14:textId="0A9C9E36" w:rsidR="0069588A" w:rsidRDefault="0069588A">
            <w:pPr>
              <w:jc w:val="center"/>
              <w:rPr>
                <w:rFonts w:ascii="Arial" w:hAnsi="Arial" w:cs="Arial"/>
                <w:sz w:val="20"/>
                <w:szCs w:val="20"/>
              </w:rPr>
            </w:pPr>
            <w:r>
              <w:rPr>
                <w:rFonts w:ascii="Arial" w:hAnsi="Arial" w:cs="Arial"/>
                <w:sz w:val="20"/>
                <w:szCs w:val="20"/>
              </w:rPr>
              <w:t>62</w:t>
            </w:r>
          </w:p>
        </w:tc>
        <w:tc>
          <w:tcPr>
            <w:tcW w:w="1626" w:type="dxa"/>
            <w:shd w:val="clear" w:color="auto" w:fill="E2EFD9" w:themeFill="accent6" w:themeFillTint="33"/>
          </w:tcPr>
          <w:p w14:paraId="165BCFFD" w14:textId="788886E7" w:rsidR="0069588A" w:rsidRDefault="00B93062">
            <w:pPr>
              <w:jc w:val="center"/>
              <w:rPr>
                <w:rFonts w:ascii="Arial" w:hAnsi="Arial" w:cs="Arial"/>
                <w:sz w:val="20"/>
                <w:szCs w:val="20"/>
              </w:rPr>
            </w:pPr>
            <w:r>
              <w:rPr>
                <w:rFonts w:ascii="Arial" w:hAnsi="Arial" w:cs="Arial"/>
                <w:sz w:val="20"/>
                <w:szCs w:val="20"/>
              </w:rPr>
              <w:t>54</w:t>
            </w:r>
          </w:p>
        </w:tc>
        <w:tc>
          <w:tcPr>
            <w:tcW w:w="1626" w:type="dxa"/>
            <w:shd w:val="clear" w:color="auto" w:fill="FFCCCC"/>
          </w:tcPr>
          <w:p w14:paraId="666E498E" w14:textId="77777777" w:rsidR="0069588A" w:rsidRDefault="0069588A">
            <w:pPr>
              <w:jc w:val="center"/>
              <w:rPr>
                <w:rFonts w:ascii="Arial" w:hAnsi="Arial" w:cs="Arial"/>
                <w:sz w:val="20"/>
                <w:szCs w:val="20"/>
              </w:rPr>
            </w:pPr>
          </w:p>
        </w:tc>
      </w:tr>
      <w:tr w:rsidR="0069588A" w14:paraId="26DD5901" w14:textId="3008A8C0" w:rsidTr="00F631D2">
        <w:tc>
          <w:tcPr>
            <w:tcW w:w="2111" w:type="dxa"/>
          </w:tcPr>
          <w:p w14:paraId="2EC0E91D" w14:textId="0EE9190E" w:rsidR="0069588A" w:rsidRDefault="0069588A">
            <w:pPr>
              <w:jc w:val="both"/>
              <w:rPr>
                <w:rFonts w:ascii="Arial" w:hAnsi="Arial" w:cs="Arial"/>
                <w:sz w:val="20"/>
                <w:szCs w:val="20"/>
              </w:rPr>
            </w:pPr>
            <w:proofErr w:type="spellStart"/>
            <w:r>
              <w:rPr>
                <w:rFonts w:ascii="Arial" w:hAnsi="Arial" w:cs="Arial"/>
                <w:sz w:val="20"/>
                <w:szCs w:val="20"/>
              </w:rPr>
              <w:t>Silecroft</w:t>
            </w:r>
            <w:proofErr w:type="spellEnd"/>
          </w:p>
        </w:tc>
        <w:tc>
          <w:tcPr>
            <w:tcW w:w="1365" w:type="dxa"/>
            <w:shd w:val="clear" w:color="auto" w:fill="FFF2CC" w:themeFill="accent4" w:themeFillTint="33"/>
          </w:tcPr>
          <w:p w14:paraId="39BBD2F4" w14:textId="77777777" w:rsidR="0069588A" w:rsidRDefault="0069588A">
            <w:pPr>
              <w:jc w:val="center"/>
              <w:rPr>
                <w:rFonts w:ascii="Arial" w:hAnsi="Arial" w:cs="Arial"/>
                <w:sz w:val="20"/>
                <w:szCs w:val="20"/>
              </w:rPr>
            </w:pPr>
          </w:p>
        </w:tc>
        <w:tc>
          <w:tcPr>
            <w:tcW w:w="1732" w:type="dxa"/>
            <w:shd w:val="clear" w:color="auto" w:fill="E2EFD9" w:themeFill="accent6" w:themeFillTint="33"/>
          </w:tcPr>
          <w:p w14:paraId="7598B72D" w14:textId="69ECDB29" w:rsidR="0069588A" w:rsidRDefault="0069588A">
            <w:pPr>
              <w:jc w:val="center"/>
              <w:rPr>
                <w:rFonts w:ascii="Arial" w:hAnsi="Arial" w:cs="Arial"/>
                <w:sz w:val="20"/>
                <w:szCs w:val="20"/>
              </w:rPr>
            </w:pPr>
            <w:r>
              <w:rPr>
                <w:rFonts w:ascii="Arial" w:hAnsi="Arial" w:cs="Arial"/>
                <w:sz w:val="20"/>
                <w:szCs w:val="20"/>
              </w:rPr>
              <w:t>164</w:t>
            </w:r>
          </w:p>
        </w:tc>
        <w:tc>
          <w:tcPr>
            <w:tcW w:w="1732" w:type="dxa"/>
            <w:shd w:val="clear" w:color="auto" w:fill="E2EFD9" w:themeFill="accent6" w:themeFillTint="33"/>
          </w:tcPr>
          <w:p w14:paraId="7EB81FB2" w14:textId="5206BA09" w:rsidR="0069588A" w:rsidRDefault="0069588A">
            <w:pPr>
              <w:jc w:val="center"/>
              <w:rPr>
                <w:rFonts w:ascii="Arial" w:hAnsi="Arial" w:cs="Arial"/>
                <w:sz w:val="20"/>
                <w:szCs w:val="20"/>
              </w:rPr>
            </w:pPr>
            <w:r>
              <w:rPr>
                <w:rFonts w:ascii="Arial" w:hAnsi="Arial" w:cs="Arial"/>
                <w:sz w:val="20"/>
                <w:szCs w:val="20"/>
              </w:rPr>
              <w:t>90</w:t>
            </w:r>
          </w:p>
        </w:tc>
        <w:tc>
          <w:tcPr>
            <w:tcW w:w="1732" w:type="dxa"/>
            <w:shd w:val="clear" w:color="auto" w:fill="E2EFD9" w:themeFill="accent6" w:themeFillTint="33"/>
          </w:tcPr>
          <w:p w14:paraId="78A4F4A9" w14:textId="1E08C92F" w:rsidR="0069588A" w:rsidRDefault="0069588A">
            <w:pPr>
              <w:jc w:val="center"/>
              <w:rPr>
                <w:rFonts w:ascii="Arial" w:hAnsi="Arial" w:cs="Arial"/>
                <w:sz w:val="20"/>
                <w:szCs w:val="20"/>
              </w:rPr>
            </w:pPr>
            <w:r>
              <w:rPr>
                <w:rFonts w:ascii="Arial" w:hAnsi="Arial" w:cs="Arial"/>
                <w:sz w:val="20"/>
                <w:szCs w:val="20"/>
              </w:rPr>
              <w:t>85</w:t>
            </w:r>
          </w:p>
        </w:tc>
        <w:tc>
          <w:tcPr>
            <w:tcW w:w="1732" w:type="dxa"/>
            <w:shd w:val="clear" w:color="auto" w:fill="E2EFD9" w:themeFill="accent6" w:themeFillTint="33"/>
          </w:tcPr>
          <w:p w14:paraId="6B4AE11E" w14:textId="337842FB" w:rsidR="0069588A" w:rsidRDefault="0069588A">
            <w:pPr>
              <w:jc w:val="center"/>
              <w:rPr>
                <w:rFonts w:ascii="Arial" w:hAnsi="Arial" w:cs="Arial"/>
                <w:sz w:val="20"/>
                <w:szCs w:val="20"/>
              </w:rPr>
            </w:pPr>
            <w:r>
              <w:rPr>
                <w:rFonts w:ascii="Arial" w:hAnsi="Arial" w:cs="Arial"/>
                <w:sz w:val="20"/>
                <w:szCs w:val="20"/>
              </w:rPr>
              <w:t>102</w:t>
            </w:r>
          </w:p>
        </w:tc>
        <w:tc>
          <w:tcPr>
            <w:tcW w:w="1732" w:type="dxa"/>
            <w:shd w:val="clear" w:color="auto" w:fill="E2EFD9" w:themeFill="accent6" w:themeFillTint="33"/>
          </w:tcPr>
          <w:p w14:paraId="32AB2121" w14:textId="5EC5DE3E" w:rsidR="0069588A" w:rsidRDefault="0069588A">
            <w:pPr>
              <w:jc w:val="center"/>
              <w:rPr>
                <w:rFonts w:ascii="Arial" w:hAnsi="Arial" w:cs="Arial"/>
                <w:sz w:val="20"/>
                <w:szCs w:val="20"/>
              </w:rPr>
            </w:pPr>
            <w:r>
              <w:rPr>
                <w:rFonts w:ascii="Arial" w:hAnsi="Arial" w:cs="Arial"/>
                <w:sz w:val="20"/>
                <w:szCs w:val="20"/>
              </w:rPr>
              <w:t>88</w:t>
            </w:r>
          </w:p>
        </w:tc>
        <w:tc>
          <w:tcPr>
            <w:tcW w:w="1626" w:type="dxa"/>
            <w:shd w:val="clear" w:color="auto" w:fill="E2EFD9" w:themeFill="accent6" w:themeFillTint="33"/>
          </w:tcPr>
          <w:p w14:paraId="6A22B1BF" w14:textId="728CCEA1" w:rsidR="0069588A" w:rsidRDefault="00B93062">
            <w:pPr>
              <w:jc w:val="center"/>
              <w:rPr>
                <w:rFonts w:ascii="Arial" w:hAnsi="Arial" w:cs="Arial"/>
                <w:sz w:val="20"/>
                <w:szCs w:val="20"/>
              </w:rPr>
            </w:pPr>
            <w:r>
              <w:rPr>
                <w:rFonts w:ascii="Arial" w:hAnsi="Arial" w:cs="Arial"/>
                <w:sz w:val="20"/>
                <w:szCs w:val="20"/>
              </w:rPr>
              <w:t>66</w:t>
            </w:r>
          </w:p>
        </w:tc>
        <w:tc>
          <w:tcPr>
            <w:tcW w:w="1626" w:type="dxa"/>
            <w:shd w:val="clear" w:color="auto" w:fill="E2EFD9" w:themeFill="accent6" w:themeFillTint="33"/>
          </w:tcPr>
          <w:p w14:paraId="573E9CB9" w14:textId="2999D7E3" w:rsidR="0069588A" w:rsidRDefault="00F631D2">
            <w:pPr>
              <w:jc w:val="center"/>
              <w:rPr>
                <w:rFonts w:ascii="Arial" w:hAnsi="Arial" w:cs="Arial"/>
                <w:sz w:val="20"/>
                <w:szCs w:val="20"/>
              </w:rPr>
            </w:pPr>
            <w:r>
              <w:rPr>
                <w:rFonts w:ascii="Arial" w:hAnsi="Arial" w:cs="Arial"/>
                <w:sz w:val="20"/>
                <w:szCs w:val="20"/>
              </w:rPr>
              <w:t>52</w:t>
            </w:r>
          </w:p>
        </w:tc>
      </w:tr>
      <w:bookmarkEnd w:id="4"/>
      <w:tr w:rsidR="0069588A" w14:paraId="037DD655" w14:textId="6EFE822B" w:rsidTr="00F631D2">
        <w:tc>
          <w:tcPr>
            <w:tcW w:w="2111" w:type="dxa"/>
          </w:tcPr>
          <w:p w14:paraId="3E853C3A" w14:textId="77777777" w:rsidR="0069588A" w:rsidRDefault="0069588A">
            <w:pPr>
              <w:jc w:val="both"/>
              <w:rPr>
                <w:rFonts w:ascii="Arial" w:hAnsi="Arial" w:cs="Arial"/>
                <w:sz w:val="20"/>
                <w:szCs w:val="20"/>
              </w:rPr>
            </w:pPr>
            <w:r>
              <w:rPr>
                <w:rFonts w:ascii="Arial" w:hAnsi="Arial" w:cs="Arial"/>
                <w:sz w:val="20"/>
                <w:szCs w:val="20"/>
              </w:rPr>
              <w:t>Billets</w:t>
            </w:r>
          </w:p>
        </w:tc>
        <w:tc>
          <w:tcPr>
            <w:tcW w:w="1365" w:type="dxa"/>
            <w:shd w:val="clear" w:color="auto" w:fill="FFF2CC" w:themeFill="accent4" w:themeFillTint="33"/>
          </w:tcPr>
          <w:p w14:paraId="18644CCC" w14:textId="77777777" w:rsidR="0069588A" w:rsidRDefault="0069588A">
            <w:pPr>
              <w:jc w:val="center"/>
              <w:rPr>
                <w:rFonts w:ascii="Arial" w:hAnsi="Arial" w:cs="Arial"/>
                <w:sz w:val="20"/>
                <w:szCs w:val="20"/>
              </w:rPr>
            </w:pPr>
          </w:p>
        </w:tc>
        <w:tc>
          <w:tcPr>
            <w:tcW w:w="1732" w:type="dxa"/>
            <w:shd w:val="clear" w:color="auto" w:fill="E2EFD9" w:themeFill="accent6" w:themeFillTint="33"/>
          </w:tcPr>
          <w:p w14:paraId="5AE2EBC6" w14:textId="63E783E4" w:rsidR="0069588A" w:rsidRDefault="0069588A">
            <w:pPr>
              <w:jc w:val="center"/>
              <w:rPr>
                <w:rFonts w:ascii="Arial" w:hAnsi="Arial" w:cs="Arial"/>
                <w:sz w:val="20"/>
                <w:szCs w:val="20"/>
              </w:rPr>
            </w:pPr>
            <w:r>
              <w:rPr>
                <w:rFonts w:ascii="Arial" w:hAnsi="Arial" w:cs="Arial"/>
                <w:sz w:val="20"/>
                <w:szCs w:val="20"/>
              </w:rPr>
              <w:t>220</w:t>
            </w:r>
          </w:p>
        </w:tc>
        <w:tc>
          <w:tcPr>
            <w:tcW w:w="1732" w:type="dxa"/>
            <w:shd w:val="clear" w:color="auto" w:fill="E2EFD9" w:themeFill="accent6" w:themeFillTint="33"/>
          </w:tcPr>
          <w:p w14:paraId="4E7BF793" w14:textId="26D33E58" w:rsidR="0069588A" w:rsidRDefault="0069588A">
            <w:pPr>
              <w:jc w:val="center"/>
              <w:rPr>
                <w:rFonts w:ascii="Arial" w:hAnsi="Arial" w:cs="Arial"/>
                <w:sz w:val="20"/>
                <w:szCs w:val="20"/>
              </w:rPr>
            </w:pPr>
            <w:r>
              <w:rPr>
                <w:rFonts w:ascii="Arial" w:hAnsi="Arial" w:cs="Arial"/>
                <w:sz w:val="20"/>
                <w:szCs w:val="20"/>
              </w:rPr>
              <w:t>121</w:t>
            </w:r>
          </w:p>
        </w:tc>
        <w:tc>
          <w:tcPr>
            <w:tcW w:w="1732" w:type="dxa"/>
            <w:shd w:val="clear" w:color="auto" w:fill="E2EFD9" w:themeFill="accent6" w:themeFillTint="33"/>
          </w:tcPr>
          <w:p w14:paraId="04D5AAC8" w14:textId="5D6CE9B6" w:rsidR="0069588A" w:rsidRDefault="0069588A">
            <w:pPr>
              <w:jc w:val="center"/>
              <w:rPr>
                <w:rFonts w:ascii="Arial" w:hAnsi="Arial" w:cs="Arial"/>
                <w:sz w:val="20"/>
                <w:szCs w:val="20"/>
              </w:rPr>
            </w:pPr>
            <w:r>
              <w:rPr>
                <w:rFonts w:ascii="Arial" w:hAnsi="Arial" w:cs="Arial"/>
                <w:sz w:val="20"/>
                <w:szCs w:val="20"/>
              </w:rPr>
              <w:t>114</w:t>
            </w:r>
          </w:p>
        </w:tc>
        <w:tc>
          <w:tcPr>
            <w:tcW w:w="1732" w:type="dxa"/>
            <w:shd w:val="clear" w:color="auto" w:fill="E2EFD9" w:themeFill="accent6" w:themeFillTint="33"/>
          </w:tcPr>
          <w:p w14:paraId="14056F1C" w14:textId="3A5FC363" w:rsidR="0069588A" w:rsidRDefault="0069588A">
            <w:pPr>
              <w:jc w:val="center"/>
              <w:rPr>
                <w:rFonts w:ascii="Arial" w:hAnsi="Arial" w:cs="Arial"/>
                <w:sz w:val="20"/>
                <w:szCs w:val="20"/>
              </w:rPr>
            </w:pPr>
            <w:r>
              <w:rPr>
                <w:rFonts w:ascii="Arial" w:hAnsi="Arial" w:cs="Arial"/>
                <w:sz w:val="20"/>
                <w:szCs w:val="20"/>
              </w:rPr>
              <w:t>190</w:t>
            </w:r>
          </w:p>
        </w:tc>
        <w:tc>
          <w:tcPr>
            <w:tcW w:w="1732" w:type="dxa"/>
            <w:shd w:val="clear" w:color="auto" w:fill="E2EFD9" w:themeFill="accent6" w:themeFillTint="33"/>
          </w:tcPr>
          <w:p w14:paraId="2F843E58" w14:textId="24BE74BD" w:rsidR="0069588A" w:rsidRDefault="0069588A">
            <w:pPr>
              <w:jc w:val="center"/>
              <w:rPr>
                <w:rFonts w:ascii="Arial" w:hAnsi="Arial" w:cs="Arial"/>
                <w:sz w:val="20"/>
                <w:szCs w:val="20"/>
              </w:rPr>
            </w:pPr>
            <w:r>
              <w:rPr>
                <w:rFonts w:ascii="Arial" w:hAnsi="Arial" w:cs="Arial"/>
                <w:sz w:val="20"/>
                <w:szCs w:val="20"/>
              </w:rPr>
              <w:t>165</w:t>
            </w:r>
          </w:p>
        </w:tc>
        <w:tc>
          <w:tcPr>
            <w:tcW w:w="1626" w:type="dxa"/>
            <w:shd w:val="clear" w:color="auto" w:fill="E2EFD9" w:themeFill="accent6" w:themeFillTint="33"/>
          </w:tcPr>
          <w:p w14:paraId="7F588025" w14:textId="25CA1B8F" w:rsidR="0069588A" w:rsidRDefault="00B93062">
            <w:pPr>
              <w:jc w:val="center"/>
              <w:rPr>
                <w:rFonts w:ascii="Arial" w:hAnsi="Arial" w:cs="Arial"/>
                <w:sz w:val="20"/>
                <w:szCs w:val="20"/>
              </w:rPr>
            </w:pPr>
            <w:r>
              <w:rPr>
                <w:rFonts w:ascii="Arial" w:hAnsi="Arial" w:cs="Arial"/>
                <w:sz w:val="20"/>
                <w:szCs w:val="20"/>
              </w:rPr>
              <w:t>143</w:t>
            </w:r>
          </w:p>
        </w:tc>
        <w:tc>
          <w:tcPr>
            <w:tcW w:w="1626" w:type="dxa"/>
            <w:shd w:val="clear" w:color="auto" w:fill="E2EFD9" w:themeFill="accent6" w:themeFillTint="33"/>
          </w:tcPr>
          <w:p w14:paraId="34D4A30F" w14:textId="147B8F53" w:rsidR="0069588A" w:rsidRDefault="00F631D2">
            <w:pPr>
              <w:jc w:val="center"/>
              <w:rPr>
                <w:rFonts w:ascii="Arial" w:hAnsi="Arial" w:cs="Arial"/>
                <w:sz w:val="20"/>
                <w:szCs w:val="20"/>
              </w:rPr>
            </w:pPr>
            <w:r>
              <w:rPr>
                <w:rFonts w:ascii="Arial" w:hAnsi="Arial" w:cs="Arial"/>
                <w:sz w:val="20"/>
                <w:szCs w:val="20"/>
              </w:rPr>
              <w:t>84</w:t>
            </w:r>
          </w:p>
        </w:tc>
      </w:tr>
      <w:tr w:rsidR="0069588A" w14:paraId="6B4E262F" w14:textId="5C803E9B" w:rsidTr="0069588A">
        <w:tc>
          <w:tcPr>
            <w:tcW w:w="2111" w:type="dxa"/>
          </w:tcPr>
          <w:p w14:paraId="0D942824" w14:textId="77777777" w:rsidR="0069588A" w:rsidRDefault="0069588A">
            <w:pPr>
              <w:jc w:val="both"/>
              <w:rPr>
                <w:rFonts w:ascii="Arial" w:hAnsi="Arial" w:cs="Arial"/>
                <w:sz w:val="20"/>
                <w:szCs w:val="20"/>
              </w:rPr>
            </w:pPr>
            <w:r>
              <w:rPr>
                <w:rFonts w:ascii="Arial" w:hAnsi="Arial" w:cs="Arial"/>
                <w:sz w:val="20"/>
                <w:szCs w:val="20"/>
              </w:rPr>
              <w:t>TOTALS</w:t>
            </w:r>
          </w:p>
        </w:tc>
        <w:tc>
          <w:tcPr>
            <w:tcW w:w="1365" w:type="dxa"/>
            <w:shd w:val="clear" w:color="auto" w:fill="FFFFFF" w:themeFill="background1"/>
          </w:tcPr>
          <w:p w14:paraId="07D4A0F7" w14:textId="77777777" w:rsidR="0069588A" w:rsidRDefault="0069588A">
            <w:pPr>
              <w:jc w:val="center"/>
              <w:rPr>
                <w:rFonts w:ascii="Arial" w:hAnsi="Arial" w:cs="Arial"/>
                <w:sz w:val="20"/>
                <w:szCs w:val="20"/>
              </w:rPr>
            </w:pPr>
          </w:p>
        </w:tc>
        <w:tc>
          <w:tcPr>
            <w:tcW w:w="1732" w:type="dxa"/>
          </w:tcPr>
          <w:p w14:paraId="032FDA90" w14:textId="156B225E" w:rsidR="0069588A" w:rsidRDefault="0069588A">
            <w:pPr>
              <w:jc w:val="center"/>
              <w:rPr>
                <w:rFonts w:ascii="Arial" w:hAnsi="Arial" w:cs="Arial"/>
                <w:sz w:val="20"/>
                <w:szCs w:val="20"/>
              </w:rPr>
            </w:pPr>
            <w:r>
              <w:rPr>
                <w:rFonts w:ascii="Arial" w:hAnsi="Arial" w:cs="Arial"/>
                <w:sz w:val="20"/>
                <w:szCs w:val="20"/>
              </w:rPr>
              <w:t>1245</w:t>
            </w:r>
          </w:p>
        </w:tc>
        <w:tc>
          <w:tcPr>
            <w:tcW w:w="1732" w:type="dxa"/>
          </w:tcPr>
          <w:p w14:paraId="5DE08023" w14:textId="0E427B26" w:rsidR="0069588A" w:rsidRDefault="0069588A">
            <w:pPr>
              <w:jc w:val="center"/>
              <w:rPr>
                <w:rFonts w:ascii="Arial" w:hAnsi="Arial" w:cs="Arial"/>
                <w:sz w:val="20"/>
                <w:szCs w:val="20"/>
              </w:rPr>
            </w:pPr>
            <w:r>
              <w:rPr>
                <w:rFonts w:ascii="Arial" w:hAnsi="Arial" w:cs="Arial"/>
                <w:sz w:val="20"/>
                <w:szCs w:val="20"/>
              </w:rPr>
              <w:t>978</w:t>
            </w:r>
          </w:p>
        </w:tc>
        <w:tc>
          <w:tcPr>
            <w:tcW w:w="1732" w:type="dxa"/>
            <w:shd w:val="clear" w:color="auto" w:fill="FFFFFF" w:themeFill="background1"/>
          </w:tcPr>
          <w:p w14:paraId="08A0A91A" w14:textId="2A7FDE0E" w:rsidR="0069588A" w:rsidRDefault="0069588A">
            <w:pPr>
              <w:jc w:val="center"/>
              <w:rPr>
                <w:rFonts w:ascii="Arial" w:hAnsi="Arial" w:cs="Arial"/>
                <w:sz w:val="20"/>
                <w:szCs w:val="20"/>
              </w:rPr>
            </w:pPr>
            <w:r>
              <w:rPr>
                <w:rFonts w:ascii="Arial" w:hAnsi="Arial" w:cs="Arial"/>
                <w:sz w:val="20"/>
                <w:szCs w:val="20"/>
              </w:rPr>
              <w:t>933</w:t>
            </w:r>
          </w:p>
        </w:tc>
        <w:tc>
          <w:tcPr>
            <w:tcW w:w="1732" w:type="dxa"/>
          </w:tcPr>
          <w:p w14:paraId="1683F3BC" w14:textId="6C7E69D9" w:rsidR="0069588A" w:rsidRDefault="0069588A">
            <w:pPr>
              <w:jc w:val="center"/>
              <w:rPr>
                <w:rFonts w:ascii="Arial" w:hAnsi="Arial" w:cs="Arial"/>
                <w:sz w:val="20"/>
                <w:szCs w:val="20"/>
              </w:rPr>
            </w:pPr>
            <w:r>
              <w:rPr>
                <w:rFonts w:ascii="Arial" w:hAnsi="Arial" w:cs="Arial"/>
                <w:sz w:val="20"/>
                <w:szCs w:val="20"/>
              </w:rPr>
              <w:t>1053</w:t>
            </w:r>
          </w:p>
        </w:tc>
        <w:tc>
          <w:tcPr>
            <w:tcW w:w="1732" w:type="dxa"/>
          </w:tcPr>
          <w:p w14:paraId="5F2A29FE" w14:textId="559C6586" w:rsidR="0069588A" w:rsidRDefault="0069588A">
            <w:pPr>
              <w:jc w:val="center"/>
              <w:rPr>
                <w:rFonts w:ascii="Arial" w:hAnsi="Arial" w:cs="Arial"/>
                <w:sz w:val="20"/>
                <w:szCs w:val="20"/>
              </w:rPr>
            </w:pPr>
            <w:r>
              <w:rPr>
                <w:rFonts w:ascii="Arial" w:hAnsi="Arial" w:cs="Arial"/>
                <w:sz w:val="20"/>
                <w:szCs w:val="20"/>
              </w:rPr>
              <w:t>907</w:t>
            </w:r>
          </w:p>
        </w:tc>
        <w:tc>
          <w:tcPr>
            <w:tcW w:w="1626" w:type="dxa"/>
          </w:tcPr>
          <w:p w14:paraId="6F99E60A" w14:textId="0F68BB0D" w:rsidR="0069588A" w:rsidRDefault="00B93062">
            <w:pPr>
              <w:jc w:val="center"/>
              <w:rPr>
                <w:rFonts w:ascii="Arial" w:hAnsi="Arial" w:cs="Arial"/>
                <w:sz w:val="20"/>
                <w:szCs w:val="20"/>
              </w:rPr>
            </w:pPr>
            <w:r>
              <w:rPr>
                <w:rFonts w:ascii="Arial" w:hAnsi="Arial" w:cs="Arial"/>
                <w:sz w:val="20"/>
                <w:szCs w:val="20"/>
              </w:rPr>
              <w:t>861</w:t>
            </w:r>
          </w:p>
        </w:tc>
        <w:tc>
          <w:tcPr>
            <w:tcW w:w="1626" w:type="dxa"/>
          </w:tcPr>
          <w:p w14:paraId="3EEE9713" w14:textId="666DE3B8" w:rsidR="0069588A" w:rsidRDefault="00F631D2">
            <w:pPr>
              <w:jc w:val="center"/>
              <w:rPr>
                <w:rFonts w:ascii="Arial" w:hAnsi="Arial" w:cs="Arial"/>
                <w:sz w:val="20"/>
                <w:szCs w:val="20"/>
              </w:rPr>
            </w:pPr>
            <w:r>
              <w:rPr>
                <w:rFonts w:ascii="Arial" w:hAnsi="Arial" w:cs="Arial"/>
                <w:sz w:val="20"/>
                <w:szCs w:val="20"/>
              </w:rPr>
              <w:t>830</w:t>
            </w:r>
          </w:p>
        </w:tc>
      </w:tr>
    </w:tbl>
    <w:p w14:paraId="62F5644A" w14:textId="352AE69B" w:rsidR="00FA6523" w:rsidRDefault="00FA6523" w:rsidP="008B395D">
      <w:pPr>
        <w:rPr>
          <w:rFonts w:ascii="Arial" w:hAnsi="Arial" w:cs="Arial"/>
          <w:color w:val="222222"/>
          <w:sz w:val="20"/>
          <w:szCs w:val="20"/>
        </w:rPr>
      </w:pPr>
    </w:p>
    <w:p w14:paraId="7C53298C" w14:textId="77777777" w:rsidR="00A33534" w:rsidRDefault="00A33534">
      <w:pPr>
        <w:rPr>
          <w:rFonts w:ascii="Arial" w:hAnsi="Arial" w:cs="Arial"/>
          <w:color w:val="222222"/>
          <w:sz w:val="8"/>
          <w:szCs w:val="8"/>
        </w:rPr>
      </w:pPr>
      <w:r>
        <w:rPr>
          <w:rFonts w:ascii="Arial" w:hAnsi="Arial" w:cs="Arial"/>
          <w:color w:val="222222"/>
          <w:sz w:val="8"/>
          <w:szCs w:val="8"/>
        </w:rPr>
        <w:br w:type="page"/>
      </w:r>
    </w:p>
    <w:p w14:paraId="28062C21" w14:textId="3CB163EC" w:rsidR="008B395D" w:rsidRDefault="00EA324E" w:rsidP="008B395D">
      <w:pPr>
        <w:rPr>
          <w:rFonts w:ascii="Arial" w:hAnsi="Arial" w:cs="Arial"/>
          <w:b/>
          <w:bCs/>
          <w:color w:val="222222"/>
          <w:sz w:val="24"/>
          <w:szCs w:val="24"/>
        </w:rPr>
      </w:pPr>
      <w:r w:rsidRPr="00A95E9F">
        <w:rPr>
          <w:rFonts w:ascii="Arial" w:hAnsi="Arial" w:cs="Arial"/>
          <w:b/>
          <w:bCs/>
          <w:color w:val="222222"/>
          <w:sz w:val="24"/>
          <w:szCs w:val="24"/>
        </w:rPr>
        <w:lastRenderedPageBreak/>
        <w:t>Hostels</w:t>
      </w:r>
    </w:p>
    <w:p w14:paraId="508C2884" w14:textId="77777777" w:rsidR="00A95E9F" w:rsidRPr="008354B4" w:rsidRDefault="00A95E9F" w:rsidP="008B395D">
      <w:pPr>
        <w:rPr>
          <w:rFonts w:ascii="Arial" w:hAnsi="Arial" w:cs="Arial"/>
          <w:b/>
          <w:bCs/>
          <w:color w:val="222222"/>
          <w:sz w:val="12"/>
          <w:szCs w:val="12"/>
        </w:rPr>
      </w:pPr>
    </w:p>
    <w:p w14:paraId="118878D6" w14:textId="7BAC70E4" w:rsidR="00A95E9F" w:rsidRPr="009F0362" w:rsidRDefault="00EA324E" w:rsidP="008B395D">
      <w:pPr>
        <w:rPr>
          <w:rFonts w:ascii="Arial" w:hAnsi="Arial" w:cs="Arial"/>
          <w:b/>
          <w:bCs/>
          <w:color w:val="222222"/>
          <w:sz w:val="20"/>
          <w:szCs w:val="20"/>
        </w:rPr>
      </w:pPr>
      <w:r w:rsidRPr="009F0362">
        <w:rPr>
          <w:rFonts w:ascii="Arial" w:hAnsi="Arial" w:cs="Arial"/>
          <w:b/>
          <w:bCs/>
          <w:color w:val="222222"/>
          <w:sz w:val="20"/>
          <w:szCs w:val="20"/>
        </w:rPr>
        <w:t>Borwick</w:t>
      </w:r>
    </w:p>
    <w:p w14:paraId="6050A1F5" w14:textId="77777777" w:rsidR="00A95E9F" w:rsidRPr="008354B4" w:rsidRDefault="00A95E9F" w:rsidP="008B395D">
      <w:pPr>
        <w:rPr>
          <w:rFonts w:ascii="Arial" w:hAnsi="Arial" w:cs="Arial"/>
          <w:color w:val="222222"/>
          <w:sz w:val="8"/>
          <w:szCs w:val="8"/>
        </w:rPr>
      </w:pPr>
    </w:p>
    <w:p w14:paraId="06CF9AC6" w14:textId="18D7F522" w:rsidR="009F0362" w:rsidRDefault="009F0362" w:rsidP="008B395D">
      <w:pPr>
        <w:rPr>
          <w:rFonts w:ascii="Arial" w:hAnsi="Arial" w:cs="Arial"/>
          <w:color w:val="222222"/>
          <w:sz w:val="20"/>
          <w:szCs w:val="20"/>
        </w:rPr>
      </w:pPr>
      <w:r w:rsidRPr="008354B4">
        <w:rPr>
          <w:rFonts w:ascii="Arial" w:hAnsi="Arial" w:cs="Arial"/>
          <w:b/>
          <w:bCs/>
          <w:color w:val="222222"/>
          <w:sz w:val="20"/>
          <w:szCs w:val="20"/>
        </w:rPr>
        <w:t>8/1946</w:t>
      </w:r>
      <w:r>
        <w:rPr>
          <w:rFonts w:ascii="Arial" w:hAnsi="Arial" w:cs="Arial"/>
          <w:color w:val="222222"/>
          <w:sz w:val="20"/>
          <w:szCs w:val="20"/>
        </w:rPr>
        <w:t xml:space="preserve"> – Hostel leader; St </w:t>
      </w:r>
      <w:proofErr w:type="spellStart"/>
      <w:r>
        <w:rPr>
          <w:rFonts w:ascii="Arial" w:hAnsi="Arial" w:cs="Arial"/>
          <w:color w:val="222222"/>
          <w:sz w:val="20"/>
          <w:szCs w:val="20"/>
        </w:rPr>
        <w:t>O.Steuerm</w:t>
      </w:r>
      <w:proofErr w:type="spellEnd"/>
      <w:r>
        <w:rPr>
          <w:rFonts w:ascii="Arial" w:hAnsi="Arial" w:cs="Arial"/>
          <w:color w:val="222222"/>
          <w:sz w:val="20"/>
          <w:szCs w:val="20"/>
        </w:rPr>
        <w:t>. Vierling (B-) – regarded as an unsuitable leader and due to be replaced.</w:t>
      </w:r>
    </w:p>
    <w:p w14:paraId="2D2E0490" w14:textId="77777777" w:rsidR="00392005" w:rsidRPr="008354B4" w:rsidRDefault="00392005" w:rsidP="008B395D">
      <w:pPr>
        <w:rPr>
          <w:rFonts w:ascii="Arial" w:hAnsi="Arial" w:cs="Arial"/>
          <w:color w:val="222222"/>
          <w:sz w:val="8"/>
          <w:szCs w:val="8"/>
        </w:rPr>
      </w:pPr>
    </w:p>
    <w:p w14:paraId="3D264D98" w14:textId="5FB0190B" w:rsidR="00392005" w:rsidRDefault="00392005" w:rsidP="008B395D">
      <w:pPr>
        <w:rPr>
          <w:rFonts w:ascii="Arial" w:hAnsi="Arial" w:cs="Arial"/>
          <w:color w:val="222222"/>
          <w:sz w:val="20"/>
          <w:szCs w:val="20"/>
        </w:rPr>
      </w:pPr>
      <w:r w:rsidRPr="008354B4">
        <w:rPr>
          <w:rFonts w:ascii="Arial" w:hAnsi="Arial" w:cs="Arial"/>
          <w:b/>
          <w:bCs/>
          <w:color w:val="222222"/>
          <w:sz w:val="20"/>
          <w:szCs w:val="20"/>
        </w:rPr>
        <w:t>1/1947</w:t>
      </w:r>
      <w:r>
        <w:rPr>
          <w:rFonts w:ascii="Arial" w:hAnsi="Arial" w:cs="Arial"/>
          <w:color w:val="222222"/>
          <w:sz w:val="20"/>
          <w:szCs w:val="20"/>
        </w:rPr>
        <w:t xml:space="preserve"> – Hostel leader; </w:t>
      </w:r>
      <w:proofErr w:type="spellStart"/>
      <w:r>
        <w:rPr>
          <w:rFonts w:ascii="Arial" w:hAnsi="Arial" w:cs="Arial"/>
          <w:color w:val="222222"/>
          <w:sz w:val="20"/>
          <w:szCs w:val="20"/>
        </w:rPr>
        <w:t>St.O</w:t>
      </w:r>
      <w:proofErr w:type="spellEnd"/>
      <w:r>
        <w:rPr>
          <w:rFonts w:ascii="Arial" w:hAnsi="Arial" w:cs="Arial"/>
          <w:color w:val="222222"/>
          <w:sz w:val="20"/>
          <w:szCs w:val="20"/>
        </w:rPr>
        <w:t>/</w:t>
      </w:r>
      <w:proofErr w:type="spellStart"/>
      <w:r>
        <w:rPr>
          <w:rFonts w:ascii="Arial" w:hAnsi="Arial" w:cs="Arial"/>
          <w:color w:val="222222"/>
          <w:sz w:val="20"/>
          <w:szCs w:val="20"/>
        </w:rPr>
        <w:t>Fw</w:t>
      </w:r>
      <w:proofErr w:type="spellEnd"/>
      <w:r>
        <w:rPr>
          <w:rFonts w:ascii="Arial" w:hAnsi="Arial" w:cs="Arial"/>
          <w:color w:val="222222"/>
          <w:sz w:val="20"/>
          <w:szCs w:val="20"/>
        </w:rPr>
        <w:t xml:space="preserve"> Renken (A)</w:t>
      </w:r>
      <w:r w:rsidR="00795AEF">
        <w:rPr>
          <w:rFonts w:ascii="Arial" w:hAnsi="Arial" w:cs="Arial"/>
          <w:color w:val="222222"/>
          <w:sz w:val="20"/>
          <w:szCs w:val="20"/>
        </w:rPr>
        <w:t>. Classes for maths, French and history.</w:t>
      </w:r>
      <w:r w:rsidR="001334FB">
        <w:rPr>
          <w:rFonts w:ascii="Arial" w:hAnsi="Arial" w:cs="Arial"/>
          <w:color w:val="222222"/>
          <w:sz w:val="20"/>
          <w:szCs w:val="20"/>
        </w:rPr>
        <w:t xml:space="preserve"> Had a small orchestra. A pow choir performed at the local church.</w:t>
      </w:r>
    </w:p>
    <w:p w14:paraId="6D51D1B1" w14:textId="77777777" w:rsidR="009F0362" w:rsidRPr="008354B4" w:rsidRDefault="009F0362" w:rsidP="008B395D">
      <w:pPr>
        <w:rPr>
          <w:rFonts w:ascii="Arial" w:hAnsi="Arial" w:cs="Arial"/>
          <w:color w:val="222222"/>
          <w:sz w:val="8"/>
          <w:szCs w:val="8"/>
        </w:rPr>
      </w:pPr>
    </w:p>
    <w:p w14:paraId="4FC7890D" w14:textId="6EB5BD2E" w:rsidR="00E62C9B" w:rsidRDefault="00E62C9B" w:rsidP="008B395D">
      <w:pPr>
        <w:rPr>
          <w:rFonts w:ascii="Arial" w:hAnsi="Arial" w:cs="Arial"/>
          <w:color w:val="222222"/>
          <w:sz w:val="20"/>
          <w:szCs w:val="20"/>
        </w:rPr>
      </w:pPr>
      <w:r w:rsidRPr="008354B4">
        <w:rPr>
          <w:rFonts w:ascii="Arial" w:hAnsi="Arial" w:cs="Arial"/>
          <w:b/>
          <w:bCs/>
          <w:color w:val="222222"/>
          <w:sz w:val="20"/>
          <w:szCs w:val="20"/>
        </w:rPr>
        <w:t>4/1947</w:t>
      </w:r>
      <w:r>
        <w:rPr>
          <w:rFonts w:ascii="Arial" w:hAnsi="Arial" w:cs="Arial"/>
          <w:color w:val="222222"/>
          <w:sz w:val="20"/>
          <w:szCs w:val="20"/>
        </w:rPr>
        <w:t xml:space="preserve"> – Hostel leader; Plate (B-)</w:t>
      </w:r>
      <w:r w:rsidR="008B7E92">
        <w:rPr>
          <w:rFonts w:ascii="Arial" w:hAnsi="Arial" w:cs="Arial"/>
          <w:color w:val="222222"/>
          <w:sz w:val="20"/>
          <w:szCs w:val="20"/>
        </w:rPr>
        <w:t>; had been a member of the Nazi Party, but was considered to be “</w:t>
      </w:r>
      <w:r w:rsidR="008B7E92" w:rsidRPr="008354B4">
        <w:rPr>
          <w:rFonts w:ascii="Arial" w:hAnsi="Arial" w:cs="Arial"/>
          <w:i/>
          <w:iCs/>
          <w:color w:val="222222"/>
          <w:sz w:val="20"/>
          <w:szCs w:val="20"/>
        </w:rPr>
        <w:t>good and trustworthy</w:t>
      </w:r>
      <w:r w:rsidR="008B7E92">
        <w:rPr>
          <w:rFonts w:ascii="Arial" w:hAnsi="Arial" w:cs="Arial"/>
          <w:color w:val="222222"/>
          <w:sz w:val="20"/>
          <w:szCs w:val="20"/>
        </w:rPr>
        <w:t>.”</w:t>
      </w:r>
      <w:r w:rsidR="00736CBC">
        <w:rPr>
          <w:rFonts w:ascii="Arial" w:hAnsi="Arial" w:cs="Arial"/>
          <w:color w:val="222222"/>
          <w:sz w:val="20"/>
          <w:szCs w:val="20"/>
        </w:rPr>
        <w:t xml:space="preserve"> Had a ‘fine’ information room.</w:t>
      </w:r>
    </w:p>
    <w:p w14:paraId="2FCB3C60" w14:textId="77777777" w:rsidR="00782D35" w:rsidRPr="008354B4" w:rsidRDefault="00782D35" w:rsidP="008B395D">
      <w:pPr>
        <w:rPr>
          <w:rFonts w:ascii="Arial" w:hAnsi="Arial" w:cs="Arial"/>
          <w:color w:val="222222"/>
          <w:sz w:val="8"/>
          <w:szCs w:val="8"/>
        </w:rPr>
      </w:pPr>
    </w:p>
    <w:p w14:paraId="083DCE8E" w14:textId="397E22C5" w:rsidR="00782D35" w:rsidRDefault="00782D35" w:rsidP="008B395D">
      <w:pPr>
        <w:rPr>
          <w:rFonts w:ascii="Arial" w:hAnsi="Arial" w:cs="Arial"/>
          <w:color w:val="222222"/>
          <w:sz w:val="20"/>
          <w:szCs w:val="20"/>
        </w:rPr>
      </w:pPr>
      <w:r w:rsidRPr="008354B4">
        <w:rPr>
          <w:rFonts w:ascii="Arial" w:hAnsi="Arial" w:cs="Arial"/>
          <w:b/>
          <w:bCs/>
          <w:color w:val="222222"/>
          <w:sz w:val="20"/>
          <w:szCs w:val="20"/>
        </w:rPr>
        <w:t>7/1947</w:t>
      </w:r>
      <w:r>
        <w:rPr>
          <w:rFonts w:ascii="Arial" w:hAnsi="Arial" w:cs="Arial"/>
          <w:color w:val="222222"/>
          <w:sz w:val="20"/>
          <w:szCs w:val="20"/>
        </w:rPr>
        <w:t xml:space="preserve"> – Hostel leader; </w:t>
      </w:r>
      <w:proofErr w:type="spellStart"/>
      <w:r>
        <w:rPr>
          <w:rFonts w:ascii="Arial" w:hAnsi="Arial" w:cs="Arial"/>
          <w:color w:val="222222"/>
          <w:sz w:val="20"/>
          <w:szCs w:val="20"/>
        </w:rPr>
        <w:t>Uffz</w:t>
      </w:r>
      <w:proofErr w:type="spellEnd"/>
      <w:r>
        <w:rPr>
          <w:rFonts w:ascii="Arial" w:hAnsi="Arial" w:cs="Arial"/>
          <w:color w:val="222222"/>
          <w:sz w:val="20"/>
          <w:szCs w:val="20"/>
        </w:rPr>
        <w:t xml:space="preserve"> </w:t>
      </w:r>
      <w:proofErr w:type="spellStart"/>
      <w:r>
        <w:rPr>
          <w:rFonts w:ascii="Arial" w:hAnsi="Arial" w:cs="Arial"/>
          <w:color w:val="222222"/>
          <w:sz w:val="20"/>
          <w:szCs w:val="20"/>
        </w:rPr>
        <w:t>Ganninger</w:t>
      </w:r>
      <w:proofErr w:type="spellEnd"/>
      <w:r>
        <w:rPr>
          <w:rFonts w:ascii="Arial" w:hAnsi="Arial" w:cs="Arial"/>
          <w:color w:val="222222"/>
          <w:sz w:val="20"/>
          <w:szCs w:val="20"/>
        </w:rPr>
        <w:t xml:space="preserve"> (B)</w:t>
      </w:r>
      <w:r w:rsidR="0069588A">
        <w:rPr>
          <w:rFonts w:ascii="Arial" w:hAnsi="Arial" w:cs="Arial"/>
          <w:color w:val="222222"/>
          <w:sz w:val="20"/>
          <w:szCs w:val="20"/>
        </w:rPr>
        <w:t xml:space="preserve">  </w:t>
      </w:r>
      <w:r w:rsidR="009E6786" w:rsidRPr="008354B4">
        <w:rPr>
          <w:rFonts w:ascii="Arial" w:hAnsi="Arial" w:cs="Arial"/>
          <w:b/>
          <w:bCs/>
          <w:color w:val="222222"/>
          <w:sz w:val="20"/>
          <w:szCs w:val="20"/>
        </w:rPr>
        <w:t>11</w:t>
      </w:r>
      <w:r w:rsidR="0069588A" w:rsidRPr="008354B4">
        <w:rPr>
          <w:rFonts w:ascii="Arial" w:hAnsi="Arial" w:cs="Arial"/>
          <w:b/>
          <w:bCs/>
          <w:color w:val="222222"/>
          <w:sz w:val="20"/>
          <w:szCs w:val="20"/>
        </w:rPr>
        <w:t>/1947</w:t>
      </w:r>
      <w:r w:rsidR="0069588A">
        <w:rPr>
          <w:rFonts w:ascii="Arial" w:hAnsi="Arial" w:cs="Arial"/>
          <w:color w:val="222222"/>
          <w:sz w:val="20"/>
          <w:szCs w:val="20"/>
        </w:rPr>
        <w:t xml:space="preserve"> – same leader.</w:t>
      </w:r>
      <w:r w:rsidR="00F6368D">
        <w:rPr>
          <w:rFonts w:ascii="Arial" w:hAnsi="Arial" w:cs="Arial"/>
          <w:color w:val="222222"/>
          <w:sz w:val="20"/>
          <w:szCs w:val="20"/>
        </w:rPr>
        <w:t xml:space="preserve"> The hostel had its own cabaret group.</w:t>
      </w:r>
    </w:p>
    <w:p w14:paraId="5DB55B76" w14:textId="77777777" w:rsidR="00F631D2" w:rsidRPr="008354B4" w:rsidRDefault="00F631D2" w:rsidP="008B395D">
      <w:pPr>
        <w:rPr>
          <w:rFonts w:ascii="Arial" w:hAnsi="Arial" w:cs="Arial"/>
          <w:color w:val="222222"/>
          <w:sz w:val="8"/>
          <w:szCs w:val="8"/>
        </w:rPr>
      </w:pPr>
    </w:p>
    <w:p w14:paraId="21E9626B" w14:textId="586ED69E" w:rsidR="00F631D2" w:rsidRDefault="00F631D2" w:rsidP="008B395D">
      <w:pPr>
        <w:rPr>
          <w:rFonts w:ascii="Arial" w:hAnsi="Arial" w:cs="Arial"/>
          <w:color w:val="222222"/>
          <w:sz w:val="20"/>
          <w:szCs w:val="20"/>
        </w:rPr>
      </w:pPr>
      <w:r w:rsidRPr="008354B4">
        <w:rPr>
          <w:rFonts w:ascii="Arial" w:hAnsi="Arial" w:cs="Arial"/>
          <w:b/>
          <w:bCs/>
          <w:color w:val="222222"/>
          <w:sz w:val="20"/>
          <w:szCs w:val="20"/>
        </w:rPr>
        <w:t>1/1948</w:t>
      </w:r>
      <w:r>
        <w:rPr>
          <w:rFonts w:ascii="Arial" w:hAnsi="Arial" w:cs="Arial"/>
          <w:color w:val="222222"/>
          <w:sz w:val="20"/>
          <w:szCs w:val="20"/>
        </w:rPr>
        <w:t xml:space="preserve"> – Hostel leader; </w:t>
      </w:r>
      <w:proofErr w:type="spellStart"/>
      <w:r>
        <w:rPr>
          <w:rFonts w:ascii="Arial" w:hAnsi="Arial" w:cs="Arial"/>
          <w:color w:val="222222"/>
          <w:sz w:val="20"/>
          <w:szCs w:val="20"/>
        </w:rPr>
        <w:t>Feldw</w:t>
      </w:r>
      <w:proofErr w:type="spellEnd"/>
      <w:r>
        <w:rPr>
          <w:rFonts w:ascii="Arial" w:hAnsi="Arial" w:cs="Arial"/>
          <w:color w:val="222222"/>
          <w:sz w:val="20"/>
          <w:szCs w:val="20"/>
        </w:rPr>
        <w:t xml:space="preserve"> Wulf</w:t>
      </w:r>
    </w:p>
    <w:p w14:paraId="76871A1E" w14:textId="77777777" w:rsidR="00F631D2" w:rsidRPr="008354B4" w:rsidRDefault="00F631D2" w:rsidP="008B395D">
      <w:pPr>
        <w:rPr>
          <w:rFonts w:ascii="Arial" w:hAnsi="Arial" w:cs="Arial"/>
          <w:color w:val="222222"/>
          <w:sz w:val="8"/>
          <w:szCs w:val="8"/>
        </w:rPr>
      </w:pPr>
    </w:p>
    <w:p w14:paraId="2C943C2C" w14:textId="3E3A2DFB" w:rsidR="00A95E9F" w:rsidRDefault="008354B4" w:rsidP="008B395D">
      <w:pPr>
        <w:rPr>
          <w:rFonts w:ascii="Arial" w:hAnsi="Arial" w:cs="Arial"/>
          <w:color w:val="222222"/>
          <w:sz w:val="20"/>
          <w:szCs w:val="20"/>
        </w:rPr>
      </w:pPr>
      <w:r w:rsidRPr="008354B4">
        <w:rPr>
          <w:rFonts w:ascii="Arial" w:hAnsi="Arial" w:cs="Arial"/>
          <w:b/>
          <w:bCs/>
          <w:color w:val="222222"/>
          <w:sz w:val="20"/>
          <w:szCs w:val="20"/>
        </w:rPr>
        <w:t>January 1948</w:t>
      </w:r>
      <w:r>
        <w:rPr>
          <w:rFonts w:ascii="Arial" w:hAnsi="Arial" w:cs="Arial"/>
          <w:color w:val="222222"/>
          <w:sz w:val="20"/>
          <w:szCs w:val="20"/>
        </w:rPr>
        <w:t xml:space="preserve"> – Administration t</w:t>
      </w:r>
      <w:r w:rsidR="00A95E9F">
        <w:rPr>
          <w:rFonts w:ascii="Arial" w:hAnsi="Arial" w:cs="Arial"/>
          <w:color w:val="222222"/>
          <w:sz w:val="20"/>
          <w:szCs w:val="20"/>
        </w:rPr>
        <w:t xml:space="preserve">ransferred to Merrythought Camp 76. </w:t>
      </w:r>
    </w:p>
    <w:p w14:paraId="6A729D38" w14:textId="77777777" w:rsidR="00A33534" w:rsidRPr="00A33534" w:rsidRDefault="00A33534" w:rsidP="008B395D">
      <w:pPr>
        <w:rPr>
          <w:rFonts w:ascii="Arial" w:hAnsi="Arial" w:cs="Arial"/>
          <w:color w:val="222222"/>
          <w:sz w:val="8"/>
          <w:szCs w:val="8"/>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A33534" w14:paraId="7AD95C42" w14:textId="77777777">
        <w:tc>
          <w:tcPr>
            <w:tcW w:w="2111" w:type="dxa"/>
          </w:tcPr>
          <w:p w14:paraId="0FF8E15F" w14:textId="77777777" w:rsidR="00A33534" w:rsidRDefault="00A33534">
            <w:pPr>
              <w:jc w:val="both"/>
              <w:rPr>
                <w:rFonts w:ascii="Arial" w:hAnsi="Arial" w:cs="Arial"/>
                <w:sz w:val="20"/>
                <w:szCs w:val="20"/>
              </w:rPr>
            </w:pPr>
          </w:p>
        </w:tc>
        <w:tc>
          <w:tcPr>
            <w:tcW w:w="1365" w:type="dxa"/>
          </w:tcPr>
          <w:p w14:paraId="59EAAB30" w14:textId="77777777" w:rsidR="00A33534" w:rsidRDefault="00A33534">
            <w:pPr>
              <w:jc w:val="center"/>
              <w:rPr>
                <w:rFonts w:ascii="Arial" w:hAnsi="Arial" w:cs="Arial"/>
                <w:sz w:val="20"/>
                <w:szCs w:val="20"/>
              </w:rPr>
            </w:pPr>
            <w:r>
              <w:rPr>
                <w:rFonts w:ascii="Arial" w:hAnsi="Arial" w:cs="Arial"/>
                <w:sz w:val="20"/>
                <w:szCs w:val="20"/>
              </w:rPr>
              <w:t>1943</w:t>
            </w:r>
          </w:p>
        </w:tc>
        <w:tc>
          <w:tcPr>
            <w:tcW w:w="1732" w:type="dxa"/>
          </w:tcPr>
          <w:p w14:paraId="1AB63AB0" w14:textId="77777777" w:rsidR="00A33534" w:rsidRDefault="00A33534">
            <w:pPr>
              <w:jc w:val="center"/>
              <w:rPr>
                <w:rFonts w:ascii="Arial" w:hAnsi="Arial" w:cs="Arial"/>
                <w:sz w:val="20"/>
                <w:szCs w:val="20"/>
              </w:rPr>
            </w:pPr>
            <w:r>
              <w:rPr>
                <w:rFonts w:ascii="Arial" w:hAnsi="Arial" w:cs="Arial"/>
                <w:sz w:val="20"/>
                <w:szCs w:val="20"/>
              </w:rPr>
              <w:t>8/1946</w:t>
            </w:r>
          </w:p>
        </w:tc>
        <w:tc>
          <w:tcPr>
            <w:tcW w:w="1732" w:type="dxa"/>
          </w:tcPr>
          <w:p w14:paraId="5BF63B24" w14:textId="77777777" w:rsidR="00A33534" w:rsidRDefault="00A33534">
            <w:pPr>
              <w:jc w:val="center"/>
              <w:rPr>
                <w:rFonts w:ascii="Arial" w:hAnsi="Arial" w:cs="Arial"/>
                <w:sz w:val="20"/>
                <w:szCs w:val="20"/>
              </w:rPr>
            </w:pPr>
            <w:r>
              <w:rPr>
                <w:rFonts w:ascii="Arial" w:hAnsi="Arial" w:cs="Arial"/>
                <w:sz w:val="20"/>
                <w:szCs w:val="20"/>
              </w:rPr>
              <w:t>1/1947</w:t>
            </w:r>
          </w:p>
        </w:tc>
        <w:tc>
          <w:tcPr>
            <w:tcW w:w="1732" w:type="dxa"/>
          </w:tcPr>
          <w:p w14:paraId="1047BFAE" w14:textId="77777777" w:rsidR="00A33534" w:rsidRDefault="00A33534">
            <w:pPr>
              <w:jc w:val="center"/>
              <w:rPr>
                <w:rFonts w:ascii="Arial" w:hAnsi="Arial" w:cs="Arial"/>
                <w:sz w:val="20"/>
                <w:szCs w:val="20"/>
              </w:rPr>
            </w:pPr>
            <w:r>
              <w:rPr>
                <w:rFonts w:ascii="Arial" w:hAnsi="Arial" w:cs="Arial"/>
                <w:sz w:val="20"/>
                <w:szCs w:val="20"/>
              </w:rPr>
              <w:t>4/1947</w:t>
            </w:r>
          </w:p>
        </w:tc>
        <w:tc>
          <w:tcPr>
            <w:tcW w:w="1732" w:type="dxa"/>
          </w:tcPr>
          <w:p w14:paraId="2B912365" w14:textId="77777777" w:rsidR="00A33534" w:rsidRDefault="00A33534">
            <w:pPr>
              <w:jc w:val="center"/>
              <w:rPr>
                <w:rFonts w:ascii="Arial" w:hAnsi="Arial" w:cs="Arial"/>
                <w:sz w:val="20"/>
                <w:szCs w:val="20"/>
              </w:rPr>
            </w:pPr>
            <w:r>
              <w:rPr>
                <w:rFonts w:ascii="Arial" w:hAnsi="Arial" w:cs="Arial"/>
                <w:sz w:val="20"/>
                <w:szCs w:val="20"/>
              </w:rPr>
              <w:t>7/1947</w:t>
            </w:r>
          </w:p>
        </w:tc>
        <w:tc>
          <w:tcPr>
            <w:tcW w:w="1732" w:type="dxa"/>
          </w:tcPr>
          <w:p w14:paraId="7A07A178" w14:textId="77777777" w:rsidR="00A33534" w:rsidRDefault="00A33534">
            <w:pPr>
              <w:jc w:val="center"/>
              <w:rPr>
                <w:rFonts w:ascii="Arial" w:hAnsi="Arial" w:cs="Arial"/>
                <w:sz w:val="20"/>
                <w:szCs w:val="20"/>
              </w:rPr>
            </w:pPr>
            <w:r>
              <w:rPr>
                <w:rFonts w:ascii="Arial" w:hAnsi="Arial" w:cs="Arial"/>
                <w:sz w:val="20"/>
                <w:szCs w:val="20"/>
              </w:rPr>
              <w:t>9/1947</w:t>
            </w:r>
          </w:p>
        </w:tc>
        <w:tc>
          <w:tcPr>
            <w:tcW w:w="1626" w:type="dxa"/>
          </w:tcPr>
          <w:p w14:paraId="11CA7940" w14:textId="77777777" w:rsidR="00A33534" w:rsidRDefault="00A33534">
            <w:pPr>
              <w:jc w:val="center"/>
              <w:rPr>
                <w:rFonts w:ascii="Arial" w:hAnsi="Arial" w:cs="Arial"/>
                <w:sz w:val="20"/>
                <w:szCs w:val="20"/>
              </w:rPr>
            </w:pPr>
            <w:r>
              <w:rPr>
                <w:rFonts w:ascii="Arial" w:hAnsi="Arial" w:cs="Arial"/>
                <w:sz w:val="20"/>
                <w:szCs w:val="20"/>
              </w:rPr>
              <w:t>11/1947</w:t>
            </w:r>
          </w:p>
        </w:tc>
        <w:tc>
          <w:tcPr>
            <w:tcW w:w="1626" w:type="dxa"/>
          </w:tcPr>
          <w:p w14:paraId="1F9A3B15" w14:textId="77777777" w:rsidR="00A33534" w:rsidRDefault="00A33534">
            <w:pPr>
              <w:jc w:val="center"/>
              <w:rPr>
                <w:rFonts w:ascii="Arial" w:hAnsi="Arial" w:cs="Arial"/>
                <w:sz w:val="20"/>
                <w:szCs w:val="20"/>
              </w:rPr>
            </w:pPr>
            <w:r>
              <w:rPr>
                <w:rFonts w:ascii="Arial" w:hAnsi="Arial" w:cs="Arial"/>
                <w:sz w:val="20"/>
                <w:szCs w:val="20"/>
              </w:rPr>
              <w:t>1/1948</w:t>
            </w:r>
          </w:p>
        </w:tc>
      </w:tr>
      <w:tr w:rsidR="00A33534" w14:paraId="02B6DFB9" w14:textId="77777777">
        <w:tc>
          <w:tcPr>
            <w:tcW w:w="2111" w:type="dxa"/>
          </w:tcPr>
          <w:p w14:paraId="028AF4E0" w14:textId="77777777" w:rsidR="00A33534" w:rsidRDefault="00A33534">
            <w:pPr>
              <w:jc w:val="both"/>
              <w:rPr>
                <w:rFonts w:ascii="Arial" w:hAnsi="Arial" w:cs="Arial"/>
                <w:sz w:val="20"/>
                <w:szCs w:val="20"/>
              </w:rPr>
            </w:pPr>
            <w:r>
              <w:rPr>
                <w:rFonts w:ascii="Arial" w:hAnsi="Arial" w:cs="Arial"/>
                <w:sz w:val="20"/>
                <w:szCs w:val="20"/>
              </w:rPr>
              <w:t>Borwick</w:t>
            </w:r>
          </w:p>
        </w:tc>
        <w:tc>
          <w:tcPr>
            <w:tcW w:w="1365" w:type="dxa"/>
            <w:shd w:val="clear" w:color="auto" w:fill="FFF2CC" w:themeFill="accent4" w:themeFillTint="33"/>
          </w:tcPr>
          <w:p w14:paraId="27E0EC60" w14:textId="77777777" w:rsidR="00A33534" w:rsidRDefault="00A33534">
            <w:pPr>
              <w:jc w:val="center"/>
              <w:rPr>
                <w:rFonts w:ascii="Arial" w:hAnsi="Arial" w:cs="Arial"/>
                <w:sz w:val="20"/>
                <w:szCs w:val="20"/>
              </w:rPr>
            </w:pPr>
          </w:p>
        </w:tc>
        <w:tc>
          <w:tcPr>
            <w:tcW w:w="1732" w:type="dxa"/>
            <w:shd w:val="clear" w:color="auto" w:fill="E2EFD9" w:themeFill="accent6" w:themeFillTint="33"/>
          </w:tcPr>
          <w:p w14:paraId="7AD8DECA" w14:textId="77777777" w:rsidR="00A33534" w:rsidRDefault="00A33534">
            <w:pPr>
              <w:jc w:val="center"/>
              <w:rPr>
                <w:rFonts w:ascii="Arial" w:hAnsi="Arial" w:cs="Arial"/>
                <w:sz w:val="20"/>
                <w:szCs w:val="20"/>
              </w:rPr>
            </w:pPr>
            <w:r>
              <w:rPr>
                <w:rFonts w:ascii="Arial" w:hAnsi="Arial" w:cs="Arial"/>
                <w:sz w:val="20"/>
                <w:szCs w:val="20"/>
              </w:rPr>
              <w:t>142</w:t>
            </w:r>
          </w:p>
        </w:tc>
        <w:tc>
          <w:tcPr>
            <w:tcW w:w="1732" w:type="dxa"/>
            <w:shd w:val="clear" w:color="auto" w:fill="E2EFD9" w:themeFill="accent6" w:themeFillTint="33"/>
          </w:tcPr>
          <w:p w14:paraId="6CE7D9E6" w14:textId="77777777" w:rsidR="00A33534" w:rsidRDefault="00A33534">
            <w:pPr>
              <w:jc w:val="center"/>
              <w:rPr>
                <w:rFonts w:ascii="Arial" w:hAnsi="Arial" w:cs="Arial"/>
                <w:sz w:val="20"/>
                <w:szCs w:val="20"/>
              </w:rPr>
            </w:pPr>
            <w:r>
              <w:rPr>
                <w:rFonts w:ascii="Arial" w:hAnsi="Arial" w:cs="Arial"/>
                <w:sz w:val="20"/>
                <w:szCs w:val="20"/>
              </w:rPr>
              <w:t>104</w:t>
            </w:r>
          </w:p>
        </w:tc>
        <w:tc>
          <w:tcPr>
            <w:tcW w:w="1732" w:type="dxa"/>
            <w:shd w:val="clear" w:color="auto" w:fill="E2EFD9" w:themeFill="accent6" w:themeFillTint="33"/>
          </w:tcPr>
          <w:p w14:paraId="159F49C3" w14:textId="77777777" w:rsidR="00A33534" w:rsidRDefault="00A33534">
            <w:pPr>
              <w:jc w:val="center"/>
              <w:rPr>
                <w:rFonts w:ascii="Arial" w:hAnsi="Arial" w:cs="Arial"/>
                <w:sz w:val="20"/>
                <w:szCs w:val="20"/>
              </w:rPr>
            </w:pPr>
            <w:r>
              <w:rPr>
                <w:rFonts w:ascii="Arial" w:hAnsi="Arial" w:cs="Arial"/>
                <w:sz w:val="20"/>
                <w:szCs w:val="20"/>
              </w:rPr>
              <w:t>89</w:t>
            </w:r>
          </w:p>
        </w:tc>
        <w:tc>
          <w:tcPr>
            <w:tcW w:w="1732" w:type="dxa"/>
            <w:shd w:val="clear" w:color="auto" w:fill="E2EFD9" w:themeFill="accent6" w:themeFillTint="33"/>
          </w:tcPr>
          <w:p w14:paraId="1ADD8566" w14:textId="77777777" w:rsidR="00A33534" w:rsidRDefault="00A33534">
            <w:pPr>
              <w:jc w:val="center"/>
              <w:rPr>
                <w:rFonts w:ascii="Arial" w:hAnsi="Arial" w:cs="Arial"/>
                <w:sz w:val="20"/>
                <w:szCs w:val="20"/>
              </w:rPr>
            </w:pPr>
            <w:r>
              <w:rPr>
                <w:rFonts w:ascii="Arial" w:hAnsi="Arial" w:cs="Arial"/>
                <w:sz w:val="20"/>
                <w:szCs w:val="20"/>
              </w:rPr>
              <w:t>116</w:t>
            </w:r>
          </w:p>
        </w:tc>
        <w:tc>
          <w:tcPr>
            <w:tcW w:w="1732" w:type="dxa"/>
            <w:shd w:val="clear" w:color="auto" w:fill="E2EFD9" w:themeFill="accent6" w:themeFillTint="33"/>
          </w:tcPr>
          <w:p w14:paraId="3F535F70" w14:textId="77777777" w:rsidR="00A33534" w:rsidRDefault="00A33534">
            <w:pPr>
              <w:jc w:val="center"/>
              <w:rPr>
                <w:rFonts w:ascii="Arial" w:hAnsi="Arial" w:cs="Arial"/>
                <w:sz w:val="20"/>
                <w:szCs w:val="20"/>
              </w:rPr>
            </w:pPr>
            <w:r>
              <w:rPr>
                <w:rFonts w:ascii="Arial" w:hAnsi="Arial" w:cs="Arial"/>
                <w:sz w:val="20"/>
                <w:szCs w:val="20"/>
              </w:rPr>
              <w:t>99</w:t>
            </w:r>
          </w:p>
        </w:tc>
        <w:tc>
          <w:tcPr>
            <w:tcW w:w="1626" w:type="dxa"/>
            <w:shd w:val="clear" w:color="auto" w:fill="E2EFD9" w:themeFill="accent6" w:themeFillTint="33"/>
          </w:tcPr>
          <w:p w14:paraId="7C812D2A" w14:textId="77777777" w:rsidR="00A33534" w:rsidRDefault="00A33534">
            <w:pPr>
              <w:jc w:val="center"/>
              <w:rPr>
                <w:rFonts w:ascii="Arial" w:hAnsi="Arial" w:cs="Arial"/>
                <w:sz w:val="20"/>
                <w:szCs w:val="20"/>
              </w:rPr>
            </w:pPr>
            <w:r>
              <w:rPr>
                <w:rFonts w:ascii="Arial" w:hAnsi="Arial" w:cs="Arial"/>
                <w:sz w:val="20"/>
                <w:szCs w:val="20"/>
              </w:rPr>
              <w:t>93</w:t>
            </w:r>
          </w:p>
        </w:tc>
        <w:tc>
          <w:tcPr>
            <w:tcW w:w="1626" w:type="dxa"/>
            <w:shd w:val="clear" w:color="auto" w:fill="E2EFD9" w:themeFill="accent6" w:themeFillTint="33"/>
          </w:tcPr>
          <w:p w14:paraId="02AEB087" w14:textId="77777777" w:rsidR="00A33534" w:rsidRDefault="00A33534">
            <w:pPr>
              <w:jc w:val="center"/>
              <w:rPr>
                <w:rFonts w:ascii="Arial" w:hAnsi="Arial" w:cs="Arial"/>
                <w:sz w:val="20"/>
                <w:szCs w:val="20"/>
              </w:rPr>
            </w:pPr>
            <w:r>
              <w:rPr>
                <w:rFonts w:ascii="Arial" w:hAnsi="Arial" w:cs="Arial"/>
                <w:sz w:val="20"/>
                <w:szCs w:val="20"/>
              </w:rPr>
              <w:t>65</w:t>
            </w:r>
          </w:p>
        </w:tc>
      </w:tr>
    </w:tbl>
    <w:p w14:paraId="71A2DCAE" w14:textId="77777777" w:rsidR="00A33534" w:rsidRDefault="00A33534" w:rsidP="008B395D">
      <w:pPr>
        <w:rPr>
          <w:rFonts w:ascii="Arial" w:hAnsi="Arial" w:cs="Arial"/>
          <w:color w:val="222222"/>
          <w:sz w:val="20"/>
          <w:szCs w:val="20"/>
        </w:rPr>
      </w:pPr>
    </w:p>
    <w:p w14:paraId="733D6CE4" w14:textId="77777777" w:rsidR="00E62C9B" w:rsidRDefault="00E62C9B" w:rsidP="008B395D">
      <w:pPr>
        <w:rPr>
          <w:rFonts w:ascii="Arial" w:hAnsi="Arial" w:cs="Arial"/>
          <w:color w:val="222222"/>
          <w:sz w:val="20"/>
          <w:szCs w:val="20"/>
        </w:rPr>
      </w:pPr>
    </w:p>
    <w:p w14:paraId="65BD5B3E" w14:textId="199D8ABE" w:rsidR="007E564F" w:rsidRDefault="007E564F" w:rsidP="008B395D">
      <w:pPr>
        <w:rPr>
          <w:rFonts w:ascii="Arial" w:hAnsi="Arial" w:cs="Arial"/>
          <w:color w:val="222222"/>
          <w:sz w:val="20"/>
          <w:szCs w:val="20"/>
        </w:rPr>
      </w:pPr>
    </w:p>
    <w:p w14:paraId="5324B13C" w14:textId="67EDB016" w:rsidR="007E564F" w:rsidRPr="009F0362" w:rsidRDefault="007E564F" w:rsidP="008B395D">
      <w:pPr>
        <w:rPr>
          <w:rFonts w:ascii="Arial" w:hAnsi="Arial" w:cs="Arial"/>
          <w:b/>
          <w:bCs/>
          <w:color w:val="222222"/>
          <w:sz w:val="20"/>
          <w:szCs w:val="20"/>
        </w:rPr>
      </w:pPr>
      <w:r w:rsidRPr="009F0362">
        <w:rPr>
          <w:rFonts w:ascii="Arial" w:hAnsi="Arial" w:cs="Arial"/>
          <w:b/>
          <w:bCs/>
          <w:color w:val="222222"/>
          <w:sz w:val="20"/>
          <w:szCs w:val="20"/>
        </w:rPr>
        <w:t>Sedbergh</w:t>
      </w:r>
    </w:p>
    <w:p w14:paraId="3A849923" w14:textId="77777777" w:rsidR="007E564F" w:rsidRPr="00A33534" w:rsidRDefault="007E564F" w:rsidP="008B395D">
      <w:pPr>
        <w:rPr>
          <w:rFonts w:ascii="Arial" w:hAnsi="Arial" w:cs="Arial"/>
          <w:color w:val="222222"/>
          <w:sz w:val="8"/>
          <w:szCs w:val="8"/>
        </w:rPr>
      </w:pPr>
    </w:p>
    <w:p w14:paraId="42D4C0A3" w14:textId="09A126E2" w:rsidR="009F0362" w:rsidRDefault="009F0362" w:rsidP="009F0362">
      <w:pPr>
        <w:rPr>
          <w:rFonts w:ascii="Arial" w:hAnsi="Arial" w:cs="Arial"/>
          <w:color w:val="222222"/>
          <w:sz w:val="20"/>
          <w:szCs w:val="20"/>
        </w:rPr>
      </w:pPr>
      <w:r w:rsidRPr="00A33534">
        <w:rPr>
          <w:rFonts w:ascii="Arial" w:hAnsi="Arial" w:cs="Arial"/>
          <w:b/>
          <w:bCs/>
          <w:color w:val="222222"/>
          <w:sz w:val="20"/>
          <w:szCs w:val="20"/>
        </w:rPr>
        <w:t>8/1946</w:t>
      </w:r>
      <w:r>
        <w:rPr>
          <w:rFonts w:ascii="Arial" w:hAnsi="Arial" w:cs="Arial"/>
          <w:color w:val="222222"/>
          <w:sz w:val="20"/>
          <w:szCs w:val="20"/>
        </w:rPr>
        <w:t xml:space="preserve"> – Hostel leader; </w:t>
      </w:r>
      <w:proofErr w:type="spellStart"/>
      <w:r>
        <w:rPr>
          <w:rFonts w:ascii="Arial" w:hAnsi="Arial" w:cs="Arial"/>
          <w:color w:val="222222"/>
          <w:sz w:val="20"/>
          <w:szCs w:val="20"/>
        </w:rPr>
        <w:t>O.Verw.Faehnr</w:t>
      </w:r>
      <w:proofErr w:type="spellEnd"/>
      <w:r>
        <w:rPr>
          <w:rFonts w:ascii="Arial" w:hAnsi="Arial" w:cs="Arial"/>
          <w:color w:val="222222"/>
          <w:sz w:val="20"/>
          <w:szCs w:val="20"/>
        </w:rPr>
        <w:t>. Reinecke (A) – an “</w:t>
      </w:r>
      <w:r w:rsidRPr="008E6EFC">
        <w:rPr>
          <w:rFonts w:ascii="Arial" w:hAnsi="Arial" w:cs="Arial"/>
          <w:i/>
          <w:iCs/>
          <w:color w:val="222222"/>
          <w:sz w:val="20"/>
          <w:szCs w:val="20"/>
        </w:rPr>
        <w:t>outstanding personality.”</w:t>
      </w:r>
    </w:p>
    <w:p w14:paraId="3BB8AB75" w14:textId="77777777" w:rsidR="00254D16" w:rsidRPr="00A33534" w:rsidRDefault="00254D16" w:rsidP="009F0362">
      <w:pPr>
        <w:rPr>
          <w:rFonts w:ascii="Arial" w:hAnsi="Arial" w:cs="Arial"/>
          <w:color w:val="222222"/>
          <w:sz w:val="8"/>
          <w:szCs w:val="8"/>
        </w:rPr>
      </w:pPr>
    </w:p>
    <w:p w14:paraId="487F4C89" w14:textId="74E2BF7E" w:rsidR="00254D16" w:rsidRPr="003B0D2A" w:rsidRDefault="00254D16" w:rsidP="009F0362">
      <w:pPr>
        <w:rPr>
          <w:rFonts w:ascii="Arial" w:hAnsi="Arial" w:cs="Arial"/>
          <w:color w:val="222222"/>
          <w:sz w:val="20"/>
          <w:szCs w:val="20"/>
        </w:rPr>
      </w:pPr>
      <w:r w:rsidRPr="00A33534">
        <w:rPr>
          <w:rFonts w:ascii="Arial" w:hAnsi="Arial" w:cs="Arial"/>
          <w:b/>
          <w:bCs/>
          <w:color w:val="222222"/>
          <w:sz w:val="20"/>
          <w:szCs w:val="20"/>
        </w:rPr>
        <w:t>1/1947</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Storm (B). The hostel held its own discussion group.</w:t>
      </w:r>
      <w:r w:rsidR="00E62C9B">
        <w:rPr>
          <w:rFonts w:ascii="Arial" w:hAnsi="Arial" w:cs="Arial"/>
          <w:color w:val="222222"/>
          <w:sz w:val="20"/>
          <w:szCs w:val="20"/>
        </w:rPr>
        <w:t xml:space="preserve">  </w:t>
      </w:r>
      <w:r w:rsidR="00E62C9B" w:rsidRPr="00A33534">
        <w:rPr>
          <w:rFonts w:ascii="Arial" w:hAnsi="Arial" w:cs="Arial"/>
          <w:b/>
          <w:bCs/>
          <w:color w:val="222222"/>
          <w:sz w:val="20"/>
          <w:szCs w:val="20"/>
        </w:rPr>
        <w:t>4/1947</w:t>
      </w:r>
      <w:r w:rsidR="00E62C9B">
        <w:rPr>
          <w:rFonts w:ascii="Arial" w:hAnsi="Arial" w:cs="Arial"/>
          <w:color w:val="222222"/>
          <w:sz w:val="20"/>
          <w:szCs w:val="20"/>
        </w:rPr>
        <w:t xml:space="preserve"> – same leader.</w:t>
      </w:r>
      <w:r w:rsidR="00736CBC">
        <w:rPr>
          <w:rFonts w:ascii="Arial" w:hAnsi="Arial" w:cs="Arial"/>
          <w:color w:val="222222"/>
          <w:sz w:val="20"/>
          <w:szCs w:val="20"/>
        </w:rPr>
        <w:t xml:space="preserve"> About 50% of the pows were ‘youth.’</w:t>
      </w:r>
      <w:r w:rsidR="00782D35">
        <w:rPr>
          <w:rFonts w:ascii="Arial" w:hAnsi="Arial" w:cs="Arial"/>
          <w:color w:val="222222"/>
          <w:sz w:val="20"/>
          <w:szCs w:val="20"/>
        </w:rPr>
        <w:t xml:space="preserve">  </w:t>
      </w:r>
      <w:r w:rsidR="00782D35" w:rsidRPr="00A33534">
        <w:rPr>
          <w:rFonts w:ascii="Arial" w:hAnsi="Arial" w:cs="Arial"/>
          <w:b/>
          <w:bCs/>
          <w:color w:val="222222"/>
          <w:sz w:val="20"/>
          <w:szCs w:val="20"/>
        </w:rPr>
        <w:t>7/1947</w:t>
      </w:r>
      <w:r w:rsidR="00782D35">
        <w:rPr>
          <w:rFonts w:ascii="Arial" w:hAnsi="Arial" w:cs="Arial"/>
          <w:color w:val="222222"/>
          <w:sz w:val="20"/>
          <w:szCs w:val="20"/>
        </w:rPr>
        <w:t xml:space="preserve"> – same leader.</w:t>
      </w:r>
      <w:r w:rsidR="001D6217">
        <w:rPr>
          <w:rFonts w:ascii="Arial" w:hAnsi="Arial" w:cs="Arial"/>
          <w:color w:val="222222"/>
          <w:sz w:val="20"/>
          <w:szCs w:val="20"/>
        </w:rPr>
        <w:t xml:space="preserve"> The hostel was entertained by the Methodist Community.</w:t>
      </w:r>
      <w:r w:rsidR="0069588A">
        <w:rPr>
          <w:rFonts w:ascii="Arial" w:hAnsi="Arial" w:cs="Arial"/>
          <w:color w:val="222222"/>
          <w:sz w:val="20"/>
          <w:szCs w:val="20"/>
        </w:rPr>
        <w:t xml:space="preserve">  </w:t>
      </w:r>
      <w:r w:rsidR="009E6786" w:rsidRPr="00A33534">
        <w:rPr>
          <w:rFonts w:ascii="Arial" w:hAnsi="Arial" w:cs="Arial"/>
          <w:b/>
          <w:bCs/>
          <w:color w:val="222222"/>
          <w:sz w:val="20"/>
          <w:szCs w:val="20"/>
        </w:rPr>
        <w:t>11</w:t>
      </w:r>
      <w:r w:rsidR="0069588A" w:rsidRPr="00A33534">
        <w:rPr>
          <w:rFonts w:ascii="Arial" w:hAnsi="Arial" w:cs="Arial"/>
          <w:b/>
          <w:bCs/>
          <w:color w:val="222222"/>
          <w:sz w:val="20"/>
          <w:szCs w:val="20"/>
        </w:rPr>
        <w:t>/1947</w:t>
      </w:r>
      <w:r w:rsidR="0069588A">
        <w:rPr>
          <w:rFonts w:ascii="Arial" w:hAnsi="Arial" w:cs="Arial"/>
          <w:color w:val="222222"/>
          <w:sz w:val="20"/>
          <w:szCs w:val="20"/>
        </w:rPr>
        <w:t xml:space="preserve"> – same leader.</w:t>
      </w:r>
    </w:p>
    <w:p w14:paraId="4B8F6E84" w14:textId="77777777" w:rsidR="009F0362" w:rsidRPr="00A33534" w:rsidRDefault="009F0362" w:rsidP="008B395D">
      <w:pPr>
        <w:rPr>
          <w:rFonts w:ascii="Arial" w:hAnsi="Arial" w:cs="Arial"/>
          <w:color w:val="222222"/>
          <w:sz w:val="8"/>
          <w:szCs w:val="8"/>
        </w:rPr>
      </w:pPr>
    </w:p>
    <w:p w14:paraId="237A3208" w14:textId="16CE90D9" w:rsidR="009F0362" w:rsidRDefault="00631573" w:rsidP="008B395D">
      <w:pPr>
        <w:rPr>
          <w:rFonts w:ascii="Arial" w:hAnsi="Arial" w:cs="Arial"/>
          <w:color w:val="222222"/>
          <w:sz w:val="20"/>
          <w:szCs w:val="20"/>
        </w:rPr>
      </w:pPr>
      <w:r w:rsidRPr="00A33534">
        <w:rPr>
          <w:rFonts w:ascii="Arial" w:hAnsi="Arial" w:cs="Arial"/>
          <w:b/>
          <w:bCs/>
          <w:color w:val="222222"/>
          <w:sz w:val="20"/>
          <w:szCs w:val="20"/>
        </w:rPr>
        <w:t>5/1/1948</w:t>
      </w:r>
      <w:r>
        <w:rPr>
          <w:rFonts w:ascii="Arial" w:hAnsi="Arial" w:cs="Arial"/>
          <w:color w:val="222222"/>
          <w:sz w:val="20"/>
          <w:szCs w:val="20"/>
        </w:rPr>
        <w:t xml:space="preserve"> – Hostel closed.</w:t>
      </w:r>
    </w:p>
    <w:p w14:paraId="4A9DAEAD" w14:textId="77777777" w:rsidR="008E6EFC" w:rsidRPr="008E6EFC" w:rsidRDefault="008E6EFC" w:rsidP="008B395D">
      <w:pPr>
        <w:rPr>
          <w:rFonts w:ascii="Arial" w:hAnsi="Arial" w:cs="Arial"/>
          <w:color w:val="222222"/>
          <w:sz w:val="12"/>
          <w:szCs w:val="12"/>
        </w:rPr>
      </w:pPr>
    </w:p>
    <w:p w14:paraId="5397FCBA" w14:textId="16258A1B" w:rsidR="008E6EFC" w:rsidRPr="001322B3" w:rsidRDefault="008E6EFC" w:rsidP="008E6EFC">
      <w:pPr>
        <w:jc w:val="both"/>
        <w:rPr>
          <w:rFonts w:ascii="Arial" w:hAnsi="Arial" w:cs="Arial"/>
          <w:color w:val="222222"/>
          <w:sz w:val="20"/>
          <w:szCs w:val="20"/>
        </w:rPr>
      </w:pPr>
      <w:r w:rsidRPr="001322B3">
        <w:rPr>
          <w:rFonts w:ascii="Arial" w:hAnsi="Arial" w:cs="Arial"/>
          <w:i/>
          <w:iCs/>
          <w:color w:val="222222"/>
          <w:sz w:val="20"/>
          <w:szCs w:val="20"/>
        </w:rPr>
        <w:t>“MEMORIES OF A FORMER PRISONER OF WAR IN SEDBERGH - Alfred HARTMAN</w:t>
      </w:r>
      <w:r w:rsidR="001322B3">
        <w:rPr>
          <w:rFonts w:ascii="Arial" w:hAnsi="Arial" w:cs="Arial"/>
          <w:i/>
          <w:iCs/>
          <w:color w:val="222222"/>
          <w:sz w:val="20"/>
          <w:szCs w:val="20"/>
        </w:rPr>
        <w:t>…</w:t>
      </w:r>
      <w:r w:rsidRPr="001322B3">
        <w:rPr>
          <w:rFonts w:ascii="Arial" w:hAnsi="Arial" w:cs="Arial"/>
          <w:i/>
          <w:iCs/>
          <w:color w:val="222222"/>
          <w:sz w:val="20"/>
          <w:szCs w:val="20"/>
        </w:rPr>
        <w:t xml:space="preserve"> </w:t>
      </w:r>
      <w:r w:rsidR="001322B3">
        <w:rPr>
          <w:rFonts w:ascii="Arial" w:hAnsi="Arial" w:cs="Arial"/>
          <w:color w:val="222222"/>
          <w:sz w:val="20"/>
          <w:szCs w:val="20"/>
        </w:rPr>
        <w:t>[abridged]</w:t>
      </w:r>
    </w:p>
    <w:p w14:paraId="08C74DF4" w14:textId="77777777" w:rsidR="008E6EFC" w:rsidRPr="001322B3" w:rsidRDefault="008E6EFC" w:rsidP="008E6EFC">
      <w:pPr>
        <w:jc w:val="both"/>
        <w:rPr>
          <w:rFonts w:ascii="Arial" w:hAnsi="Arial" w:cs="Arial"/>
          <w:i/>
          <w:iCs/>
          <w:color w:val="222222"/>
          <w:sz w:val="8"/>
          <w:szCs w:val="8"/>
        </w:rPr>
      </w:pPr>
    </w:p>
    <w:p w14:paraId="46033DBE" w14:textId="6CC88CAA" w:rsidR="008E6EFC" w:rsidRPr="001322B3" w:rsidRDefault="008E6EFC" w:rsidP="008E6EFC">
      <w:pPr>
        <w:jc w:val="both"/>
        <w:rPr>
          <w:rFonts w:ascii="Arial" w:hAnsi="Arial" w:cs="Arial"/>
          <w:i/>
          <w:iCs/>
          <w:color w:val="222222"/>
          <w:sz w:val="20"/>
          <w:szCs w:val="20"/>
        </w:rPr>
      </w:pPr>
      <w:r w:rsidRPr="001322B3">
        <w:rPr>
          <w:rFonts w:ascii="Arial" w:hAnsi="Arial" w:cs="Arial"/>
          <w:i/>
          <w:iCs/>
          <w:color w:val="222222"/>
          <w:sz w:val="20"/>
          <w:szCs w:val="20"/>
        </w:rPr>
        <w:t>…they were sent to a big camp at Milnthorpe [</w:t>
      </w:r>
      <w:proofErr w:type="spellStart"/>
      <w:r w:rsidRPr="001322B3">
        <w:rPr>
          <w:rFonts w:ascii="Arial" w:hAnsi="Arial" w:cs="Arial"/>
          <w:color w:val="222222"/>
          <w:sz w:val="20"/>
          <w:szCs w:val="20"/>
        </w:rPr>
        <w:t>Beela</w:t>
      </w:r>
      <w:proofErr w:type="spellEnd"/>
      <w:r w:rsidRPr="001322B3">
        <w:rPr>
          <w:rFonts w:ascii="Arial" w:hAnsi="Arial" w:cs="Arial"/>
          <w:color w:val="222222"/>
          <w:sz w:val="20"/>
          <w:szCs w:val="20"/>
        </w:rPr>
        <w:t xml:space="preserve"> River Camp]</w:t>
      </w:r>
      <w:r w:rsidRPr="001322B3">
        <w:rPr>
          <w:rFonts w:ascii="Arial" w:hAnsi="Arial" w:cs="Arial"/>
          <w:i/>
          <w:iCs/>
          <w:color w:val="222222"/>
          <w:sz w:val="20"/>
          <w:szCs w:val="20"/>
        </w:rPr>
        <w:t xml:space="preserve"> from where about fifty came on to Sedbergh where they were billeted in the </w:t>
      </w:r>
      <w:r w:rsidRPr="001322B3">
        <w:rPr>
          <w:rFonts w:ascii="Arial" w:hAnsi="Arial" w:cs="Arial"/>
          <w:i/>
          <w:iCs/>
          <w:color w:val="222222"/>
          <w:sz w:val="20"/>
          <w:szCs w:val="20"/>
          <w:u w:val="single"/>
        </w:rPr>
        <w:t>old workhouse on Loftus Hill</w:t>
      </w:r>
      <w:r w:rsidRPr="001322B3">
        <w:rPr>
          <w:rFonts w:ascii="Arial" w:hAnsi="Arial" w:cs="Arial"/>
          <w:i/>
          <w:iCs/>
          <w:color w:val="222222"/>
          <w:sz w:val="20"/>
          <w:szCs w:val="20"/>
        </w:rPr>
        <w:t>. Food was sent from Milnthorpe and if medical treatment was needed this was administered at or from Milnthorpe also. Dental treatment was from a trailer or caravan in Sedbergh.</w:t>
      </w:r>
      <w:r w:rsidR="001322B3">
        <w:rPr>
          <w:rFonts w:ascii="Arial" w:hAnsi="Arial" w:cs="Arial"/>
          <w:i/>
          <w:iCs/>
          <w:color w:val="222222"/>
          <w:sz w:val="20"/>
          <w:szCs w:val="20"/>
        </w:rPr>
        <w:t xml:space="preserve"> T</w:t>
      </w:r>
      <w:r w:rsidRPr="001322B3">
        <w:rPr>
          <w:rFonts w:ascii="Arial" w:hAnsi="Arial" w:cs="Arial"/>
          <w:i/>
          <w:iCs/>
          <w:color w:val="222222"/>
          <w:sz w:val="20"/>
          <w:szCs w:val="20"/>
        </w:rPr>
        <w:t>hey had no guards and were allowed to fraternise with the local people in Sedbergh but not with</w:t>
      </w:r>
      <w:r w:rsidRPr="001322B3">
        <w:rPr>
          <w:i/>
          <w:iCs/>
        </w:rPr>
        <w:t xml:space="preserve"> </w:t>
      </w:r>
      <w:r w:rsidRPr="001322B3">
        <w:rPr>
          <w:rFonts w:ascii="Arial" w:hAnsi="Arial" w:cs="Arial"/>
          <w:i/>
          <w:iCs/>
          <w:color w:val="222222"/>
          <w:sz w:val="20"/>
          <w:szCs w:val="20"/>
        </w:rPr>
        <w:t>those in Milntho</w:t>
      </w:r>
      <w:r w:rsidR="001322B3">
        <w:rPr>
          <w:rFonts w:ascii="Arial" w:hAnsi="Arial" w:cs="Arial"/>
          <w:i/>
          <w:iCs/>
          <w:color w:val="222222"/>
          <w:sz w:val="20"/>
          <w:szCs w:val="20"/>
        </w:rPr>
        <w:t>rpe</w:t>
      </w:r>
      <w:r w:rsidRPr="001322B3">
        <w:rPr>
          <w:rFonts w:ascii="Arial" w:hAnsi="Arial" w:cs="Arial"/>
          <w:i/>
          <w:iCs/>
          <w:color w:val="222222"/>
          <w:sz w:val="20"/>
          <w:szCs w:val="20"/>
        </w:rPr>
        <w:t xml:space="preserve"> and were permitted to walk up to five miles out of Sedbergh; also, they were allowed into the Golden Lion (now the </w:t>
      </w:r>
      <w:proofErr w:type="spellStart"/>
      <w:r w:rsidRPr="001322B3">
        <w:rPr>
          <w:rFonts w:ascii="Arial" w:hAnsi="Arial" w:cs="Arial"/>
          <w:i/>
          <w:iCs/>
          <w:color w:val="222222"/>
          <w:sz w:val="20"/>
          <w:szCs w:val="20"/>
        </w:rPr>
        <w:t>Dalesman</w:t>
      </w:r>
      <w:proofErr w:type="spellEnd"/>
      <w:r w:rsidRPr="001322B3">
        <w:rPr>
          <w:rFonts w:ascii="Arial" w:hAnsi="Arial" w:cs="Arial"/>
          <w:i/>
          <w:iCs/>
          <w:color w:val="222222"/>
          <w:sz w:val="20"/>
          <w:szCs w:val="20"/>
        </w:rPr>
        <w:t xml:space="preserve">). </w:t>
      </w:r>
    </w:p>
    <w:p w14:paraId="7C6C0DE2" w14:textId="77777777" w:rsidR="008E6EFC" w:rsidRPr="001322B3" w:rsidRDefault="008E6EFC" w:rsidP="008E6EFC">
      <w:pPr>
        <w:jc w:val="both"/>
        <w:rPr>
          <w:rFonts w:ascii="Arial" w:hAnsi="Arial" w:cs="Arial"/>
          <w:i/>
          <w:iCs/>
          <w:color w:val="222222"/>
          <w:sz w:val="8"/>
          <w:szCs w:val="8"/>
        </w:rPr>
      </w:pPr>
    </w:p>
    <w:p w14:paraId="1868A9C2" w14:textId="6A197923" w:rsidR="008E6EFC" w:rsidRPr="001322B3" w:rsidRDefault="001322B3" w:rsidP="008E6EFC">
      <w:pPr>
        <w:jc w:val="both"/>
        <w:rPr>
          <w:rFonts w:ascii="Arial" w:hAnsi="Arial" w:cs="Arial"/>
          <w:i/>
          <w:iCs/>
          <w:color w:val="222222"/>
          <w:sz w:val="20"/>
          <w:szCs w:val="20"/>
        </w:rPr>
      </w:pPr>
      <w:r>
        <w:rPr>
          <w:rFonts w:ascii="Arial" w:hAnsi="Arial" w:cs="Arial"/>
          <w:i/>
          <w:iCs/>
          <w:color w:val="222222"/>
          <w:sz w:val="20"/>
          <w:szCs w:val="20"/>
        </w:rPr>
        <w:t>T</w:t>
      </w:r>
      <w:r w:rsidR="008E6EFC" w:rsidRPr="001322B3">
        <w:rPr>
          <w:rFonts w:ascii="Arial" w:hAnsi="Arial" w:cs="Arial"/>
          <w:i/>
          <w:iCs/>
          <w:color w:val="222222"/>
          <w:sz w:val="20"/>
          <w:szCs w:val="20"/>
        </w:rPr>
        <w:t xml:space="preserve">hey were issued with a type of overall but with a triangular piece cut out front and back and a different type of material inserted in the gap. They slept in bunks and were issued with ‘camp money’ which was enough to buy six Woodbines or toothpaste and other necessities. </w:t>
      </w:r>
    </w:p>
    <w:p w14:paraId="368FD625" w14:textId="77777777" w:rsidR="008E6EFC" w:rsidRPr="001322B3" w:rsidRDefault="008E6EFC" w:rsidP="008E6EFC">
      <w:pPr>
        <w:jc w:val="both"/>
        <w:rPr>
          <w:rFonts w:ascii="Arial" w:hAnsi="Arial" w:cs="Arial"/>
          <w:i/>
          <w:iCs/>
          <w:color w:val="222222"/>
          <w:sz w:val="8"/>
          <w:szCs w:val="8"/>
        </w:rPr>
      </w:pPr>
    </w:p>
    <w:p w14:paraId="5B9DA1C1" w14:textId="09D95B28" w:rsidR="008E6EFC" w:rsidRPr="001322B3" w:rsidRDefault="008E6EFC" w:rsidP="008E6EFC">
      <w:pPr>
        <w:jc w:val="both"/>
        <w:rPr>
          <w:rFonts w:ascii="Arial" w:hAnsi="Arial" w:cs="Arial"/>
          <w:i/>
          <w:iCs/>
          <w:color w:val="222222"/>
          <w:sz w:val="20"/>
          <w:szCs w:val="20"/>
        </w:rPr>
      </w:pPr>
      <w:r w:rsidRPr="001322B3">
        <w:rPr>
          <w:rFonts w:ascii="Arial" w:hAnsi="Arial" w:cs="Arial"/>
          <w:i/>
          <w:iCs/>
          <w:color w:val="222222"/>
          <w:sz w:val="20"/>
          <w:szCs w:val="20"/>
        </w:rPr>
        <w:t xml:space="preserve">They worked at Kirkby Stephen where they were usually taken by truck but, during a blizzard in the very hard winter of 1946-1947 they taken to </w:t>
      </w:r>
      <w:proofErr w:type="spellStart"/>
      <w:r w:rsidRPr="001322B3">
        <w:rPr>
          <w:rFonts w:ascii="Arial" w:hAnsi="Arial" w:cs="Arial"/>
          <w:i/>
          <w:iCs/>
          <w:color w:val="222222"/>
          <w:sz w:val="20"/>
          <w:szCs w:val="20"/>
        </w:rPr>
        <w:t>Rawthey</w:t>
      </w:r>
      <w:proofErr w:type="spellEnd"/>
      <w:r w:rsidRPr="001322B3">
        <w:rPr>
          <w:rFonts w:ascii="Arial" w:hAnsi="Arial" w:cs="Arial"/>
          <w:i/>
          <w:iCs/>
          <w:color w:val="222222"/>
          <w:sz w:val="20"/>
          <w:szCs w:val="20"/>
        </w:rPr>
        <w:t xml:space="preserve"> Bridge and told to walk but got stuck and had to be picked up again after sheltering in snow holes they had made. They helped the local farmers to bury the sheep which had died in the severe weather, in pits. During this winter food was very scarce as supplies could not get through from</w:t>
      </w:r>
      <w:r w:rsidRPr="001322B3">
        <w:rPr>
          <w:i/>
          <w:iCs/>
        </w:rPr>
        <w:t xml:space="preserve"> </w:t>
      </w:r>
      <w:r w:rsidRPr="001322B3">
        <w:rPr>
          <w:rFonts w:ascii="Arial" w:hAnsi="Arial" w:cs="Arial"/>
          <w:i/>
          <w:iCs/>
          <w:color w:val="222222"/>
          <w:sz w:val="20"/>
          <w:szCs w:val="20"/>
        </w:rPr>
        <w:t>Milnthorpe so, when the prisoners managed to find a dying sheep this helped a bit. It was so cold that the pipes froze and they had no fuel to light a fire in so they used to visit the rubbish heap where Mounsey’s Garage was and take things back to Loftus Hill to burn in the fireplace to keep warm.</w:t>
      </w:r>
    </w:p>
    <w:p w14:paraId="1DD432EE" w14:textId="77777777" w:rsidR="008E6EFC" w:rsidRPr="001322B3" w:rsidRDefault="008E6EFC" w:rsidP="008E6EFC">
      <w:pPr>
        <w:jc w:val="both"/>
        <w:rPr>
          <w:rFonts w:ascii="Arial" w:hAnsi="Arial" w:cs="Arial"/>
          <w:i/>
          <w:iCs/>
          <w:color w:val="222222"/>
          <w:sz w:val="8"/>
          <w:szCs w:val="8"/>
        </w:rPr>
      </w:pPr>
    </w:p>
    <w:p w14:paraId="5A47C2F4" w14:textId="6A0F26B0" w:rsidR="008E6EFC" w:rsidRPr="001322B3" w:rsidRDefault="008E6EFC" w:rsidP="008E6EFC">
      <w:pPr>
        <w:jc w:val="both"/>
        <w:rPr>
          <w:rFonts w:ascii="Arial" w:hAnsi="Arial" w:cs="Arial"/>
          <w:i/>
          <w:iCs/>
          <w:color w:val="222222"/>
          <w:sz w:val="20"/>
          <w:szCs w:val="20"/>
        </w:rPr>
      </w:pPr>
      <w:r w:rsidRPr="001322B3">
        <w:rPr>
          <w:rFonts w:ascii="Arial" w:hAnsi="Arial" w:cs="Arial"/>
          <w:i/>
          <w:iCs/>
          <w:color w:val="222222"/>
          <w:sz w:val="20"/>
          <w:szCs w:val="20"/>
        </w:rPr>
        <w:t xml:space="preserve">In the summer, Alfred hay-timed for the Raws at Killington Hall and also worked for Mr Fishwick, Marjory’s father. Jack Moxham was the labour officer for the camp and they jokingly called him, ‘the slave driver;’ he worked for the West Riding Agricultural Committee. Tom Mason was the foreman in charge of Alfred’s working group... </w:t>
      </w:r>
    </w:p>
    <w:p w14:paraId="710BDE8E" w14:textId="77777777" w:rsidR="008E6EFC" w:rsidRPr="001322B3" w:rsidRDefault="008E6EFC" w:rsidP="008E6EFC">
      <w:pPr>
        <w:jc w:val="both"/>
        <w:rPr>
          <w:rFonts w:ascii="Arial" w:hAnsi="Arial" w:cs="Arial"/>
          <w:i/>
          <w:iCs/>
          <w:color w:val="222222"/>
          <w:sz w:val="8"/>
          <w:szCs w:val="8"/>
        </w:rPr>
      </w:pPr>
    </w:p>
    <w:p w14:paraId="1EE67483" w14:textId="7B43FD33" w:rsidR="008E6EFC" w:rsidRPr="001322B3" w:rsidRDefault="008E6EFC" w:rsidP="008E6EFC">
      <w:pPr>
        <w:jc w:val="both"/>
        <w:rPr>
          <w:rFonts w:ascii="Arial" w:hAnsi="Arial" w:cs="Arial"/>
          <w:i/>
          <w:iCs/>
          <w:color w:val="222222"/>
          <w:sz w:val="20"/>
          <w:szCs w:val="20"/>
        </w:rPr>
      </w:pPr>
      <w:r w:rsidRPr="001322B3">
        <w:rPr>
          <w:rFonts w:ascii="Arial" w:hAnsi="Arial" w:cs="Arial"/>
          <w:i/>
          <w:iCs/>
          <w:color w:val="222222"/>
          <w:sz w:val="20"/>
          <w:szCs w:val="20"/>
        </w:rPr>
        <w:t xml:space="preserve">Provision was made for the welfare of the prisoners: Mrs Alice Robinson of the Oaks, whom they called ‘Mum’ and Mr Max Goodwin of </w:t>
      </w:r>
      <w:proofErr w:type="spellStart"/>
      <w:r w:rsidRPr="001322B3">
        <w:rPr>
          <w:rFonts w:ascii="Arial" w:hAnsi="Arial" w:cs="Arial"/>
          <w:i/>
          <w:iCs/>
          <w:color w:val="222222"/>
          <w:sz w:val="20"/>
          <w:szCs w:val="20"/>
        </w:rPr>
        <w:t>Holmecroft</w:t>
      </w:r>
      <w:proofErr w:type="spellEnd"/>
      <w:r w:rsidRPr="001322B3">
        <w:rPr>
          <w:rFonts w:ascii="Arial" w:hAnsi="Arial" w:cs="Arial"/>
          <w:i/>
          <w:iCs/>
          <w:color w:val="222222"/>
          <w:sz w:val="20"/>
          <w:szCs w:val="20"/>
        </w:rPr>
        <w:t xml:space="preserve"> visited twice a week to look after prisoners needs and see if they required anything. Mrs Robinson helped to look after a sick prisoner, Fritz Neuhaus, and said she wished to ‘treat him as I would wish my son would be treated if he were a prisoner</w:t>
      </w:r>
      <w:r w:rsidR="001322B3">
        <w:rPr>
          <w:rFonts w:ascii="Arial" w:hAnsi="Arial" w:cs="Arial"/>
          <w:i/>
          <w:iCs/>
          <w:color w:val="222222"/>
          <w:sz w:val="20"/>
          <w:szCs w:val="20"/>
        </w:rPr>
        <w:t>.</w:t>
      </w:r>
      <w:r w:rsidRPr="001322B3">
        <w:rPr>
          <w:rFonts w:ascii="Arial" w:hAnsi="Arial" w:cs="Arial"/>
          <w:i/>
          <w:iCs/>
          <w:color w:val="222222"/>
          <w:sz w:val="20"/>
          <w:szCs w:val="20"/>
        </w:rPr>
        <w:t xml:space="preserve">’ </w:t>
      </w:r>
    </w:p>
    <w:p w14:paraId="377F7623" w14:textId="77777777" w:rsidR="008E6EFC" w:rsidRPr="001322B3" w:rsidRDefault="008E6EFC" w:rsidP="008E6EFC">
      <w:pPr>
        <w:jc w:val="both"/>
        <w:rPr>
          <w:rFonts w:ascii="Arial" w:hAnsi="Arial" w:cs="Arial"/>
          <w:i/>
          <w:iCs/>
          <w:color w:val="222222"/>
          <w:sz w:val="8"/>
          <w:szCs w:val="8"/>
        </w:rPr>
      </w:pPr>
    </w:p>
    <w:p w14:paraId="58456DF2" w14:textId="77777777" w:rsidR="008E6EFC" w:rsidRPr="001322B3" w:rsidRDefault="008E6EFC" w:rsidP="008E6EFC">
      <w:pPr>
        <w:jc w:val="both"/>
        <w:rPr>
          <w:rFonts w:ascii="Arial" w:hAnsi="Arial" w:cs="Arial"/>
          <w:i/>
          <w:iCs/>
          <w:color w:val="222222"/>
          <w:sz w:val="20"/>
          <w:szCs w:val="20"/>
        </w:rPr>
      </w:pPr>
      <w:r w:rsidRPr="001322B3">
        <w:rPr>
          <w:rFonts w:ascii="Arial" w:hAnsi="Arial" w:cs="Arial"/>
          <w:i/>
          <w:iCs/>
          <w:color w:val="222222"/>
          <w:sz w:val="20"/>
          <w:szCs w:val="20"/>
        </w:rPr>
        <w:t>Alfred had contact with home and letters were exchanged; there were no food parcels as the family had nothing to send but they knew where he was and were happy for him to be here as there was no</w:t>
      </w:r>
      <w:r w:rsidRPr="001322B3">
        <w:rPr>
          <w:i/>
          <w:iCs/>
        </w:rPr>
        <w:t xml:space="preserve"> </w:t>
      </w:r>
      <w:r w:rsidRPr="001322B3">
        <w:rPr>
          <w:rFonts w:ascii="Arial" w:hAnsi="Arial" w:cs="Arial"/>
          <w:i/>
          <w:iCs/>
          <w:color w:val="222222"/>
          <w:sz w:val="20"/>
          <w:szCs w:val="20"/>
        </w:rPr>
        <w:t xml:space="preserve">food or employment at home. The prisoners were not bothered to try to escape. </w:t>
      </w:r>
    </w:p>
    <w:p w14:paraId="2AC08AF9" w14:textId="77777777" w:rsidR="008E6EFC" w:rsidRPr="001322B3" w:rsidRDefault="008E6EFC" w:rsidP="008E6EFC">
      <w:pPr>
        <w:jc w:val="both"/>
        <w:rPr>
          <w:rFonts w:ascii="Arial" w:hAnsi="Arial" w:cs="Arial"/>
          <w:i/>
          <w:iCs/>
          <w:color w:val="222222"/>
          <w:sz w:val="8"/>
          <w:szCs w:val="8"/>
        </w:rPr>
      </w:pPr>
    </w:p>
    <w:p w14:paraId="61065012" w14:textId="2BD61CA2" w:rsidR="008E6EFC" w:rsidRPr="001322B3" w:rsidRDefault="008E6EFC" w:rsidP="008E6EFC">
      <w:pPr>
        <w:jc w:val="both"/>
        <w:rPr>
          <w:rFonts w:ascii="Arial" w:hAnsi="Arial" w:cs="Arial"/>
          <w:i/>
          <w:iCs/>
          <w:color w:val="222222"/>
          <w:sz w:val="20"/>
          <w:szCs w:val="20"/>
        </w:rPr>
      </w:pPr>
      <w:r w:rsidRPr="001322B3">
        <w:rPr>
          <w:rFonts w:ascii="Arial" w:hAnsi="Arial" w:cs="Arial"/>
          <w:i/>
          <w:iCs/>
          <w:color w:val="222222"/>
          <w:sz w:val="20"/>
          <w:szCs w:val="20"/>
        </w:rPr>
        <w:t>The prisoners were invited to one of the ‘Sedbergh Evangelistic Meetings’ at the Masonic Hall in July 1947, where they were served tea by local ladies… Later in 1947 the prisoners were finally discharged or ‘freed’ and could have been repatriated, but Alfred chose to stay and he was not alone in this.”</w:t>
      </w:r>
    </w:p>
    <w:p w14:paraId="4A3AB8DA" w14:textId="77777777" w:rsidR="008E6EFC" w:rsidRPr="008E6EFC" w:rsidRDefault="008E6EFC" w:rsidP="008E6EFC">
      <w:pPr>
        <w:rPr>
          <w:rFonts w:ascii="Arial" w:hAnsi="Arial" w:cs="Arial"/>
          <w:color w:val="222222"/>
          <w:sz w:val="8"/>
          <w:szCs w:val="8"/>
        </w:rPr>
      </w:pPr>
    </w:p>
    <w:p w14:paraId="08FEF378" w14:textId="3E65675B" w:rsidR="008E6EFC" w:rsidRDefault="008E6EFC" w:rsidP="008B395D">
      <w:pPr>
        <w:rPr>
          <w:rFonts w:ascii="Arial" w:hAnsi="Arial" w:cs="Arial"/>
          <w:color w:val="222222"/>
          <w:sz w:val="20"/>
          <w:szCs w:val="20"/>
        </w:rPr>
      </w:pPr>
      <w:hyperlink r:id="rId12" w:history="1">
        <w:r w:rsidRPr="002A1BE2">
          <w:rPr>
            <w:rStyle w:val="Hyperlink"/>
            <w:rFonts w:ascii="Arial" w:hAnsi="Arial" w:cs="Arial"/>
            <w:sz w:val="20"/>
            <w:szCs w:val="20"/>
          </w:rPr>
          <w:t>https://sedberghlookaround.org.uk/issues/215%20September%202004.pdf</w:t>
        </w:r>
      </w:hyperlink>
      <w:r>
        <w:rPr>
          <w:rFonts w:ascii="Arial" w:hAnsi="Arial" w:cs="Arial"/>
          <w:color w:val="222222"/>
          <w:sz w:val="20"/>
          <w:szCs w:val="20"/>
        </w:rPr>
        <w:t xml:space="preserve"> (Sedbergh &amp; District ‘</w:t>
      </w:r>
      <w:proofErr w:type="spellStart"/>
      <w:r>
        <w:rPr>
          <w:rFonts w:ascii="Arial" w:hAnsi="Arial" w:cs="Arial"/>
          <w:color w:val="222222"/>
          <w:sz w:val="20"/>
          <w:szCs w:val="20"/>
        </w:rPr>
        <w:t>Lookaround</w:t>
      </w:r>
      <w:proofErr w:type="spellEnd"/>
      <w:r>
        <w:rPr>
          <w:rFonts w:ascii="Arial" w:hAnsi="Arial" w:cs="Arial"/>
          <w:color w:val="222222"/>
          <w:sz w:val="20"/>
          <w:szCs w:val="20"/>
        </w:rPr>
        <w:t>’ – September 2004).</w:t>
      </w:r>
    </w:p>
    <w:p w14:paraId="143E7272" w14:textId="77777777" w:rsidR="008E6EFC" w:rsidRDefault="008E6EFC" w:rsidP="008B395D">
      <w:pPr>
        <w:rPr>
          <w:rFonts w:ascii="Arial" w:hAnsi="Arial" w:cs="Arial"/>
          <w:color w:val="222222"/>
          <w:sz w:val="8"/>
          <w:szCs w:val="8"/>
        </w:rPr>
      </w:pPr>
    </w:p>
    <w:p w14:paraId="3FFCE72A" w14:textId="77777777" w:rsidR="001322B3" w:rsidRDefault="001322B3" w:rsidP="008B395D">
      <w:pPr>
        <w:rPr>
          <w:rFonts w:ascii="Arial" w:hAnsi="Arial" w:cs="Arial"/>
          <w:color w:val="222222"/>
          <w:sz w:val="8"/>
          <w:szCs w:val="8"/>
        </w:rPr>
      </w:pPr>
    </w:p>
    <w:p w14:paraId="1679D6EE" w14:textId="7BF21279" w:rsidR="001322B3" w:rsidRDefault="001322B3" w:rsidP="008B395D">
      <w:pPr>
        <w:rPr>
          <w:rFonts w:ascii="Arial" w:hAnsi="Arial" w:cs="Arial"/>
          <w:color w:val="222222"/>
          <w:sz w:val="20"/>
          <w:szCs w:val="20"/>
        </w:rPr>
      </w:pPr>
      <w:r>
        <w:rPr>
          <w:rFonts w:ascii="Arial" w:hAnsi="Arial" w:cs="Arial"/>
          <w:color w:val="222222"/>
          <w:sz w:val="20"/>
          <w:szCs w:val="20"/>
        </w:rPr>
        <w:t>It seems another site in Sedbergh was also used, from an entry in Hansard;</w:t>
      </w:r>
    </w:p>
    <w:p w14:paraId="0DEAAAF2" w14:textId="77777777" w:rsidR="001322B3" w:rsidRPr="001322B3" w:rsidRDefault="001322B3" w:rsidP="008B395D">
      <w:pPr>
        <w:rPr>
          <w:rFonts w:ascii="Arial" w:hAnsi="Arial" w:cs="Arial"/>
          <w:color w:val="222222"/>
          <w:sz w:val="8"/>
          <w:szCs w:val="8"/>
        </w:rPr>
      </w:pPr>
    </w:p>
    <w:p w14:paraId="1B827F8D" w14:textId="77777777" w:rsidR="001322B3" w:rsidRPr="001322B3" w:rsidRDefault="001322B3" w:rsidP="001322B3">
      <w:pPr>
        <w:rPr>
          <w:rFonts w:ascii="Arial" w:hAnsi="Arial" w:cs="Arial"/>
          <w:i/>
          <w:iCs/>
          <w:color w:val="222222"/>
          <w:sz w:val="20"/>
          <w:szCs w:val="20"/>
        </w:rPr>
      </w:pPr>
      <w:r w:rsidRPr="001322B3">
        <w:rPr>
          <w:rFonts w:ascii="Arial" w:hAnsi="Arial" w:cs="Arial"/>
          <w:i/>
          <w:iCs/>
          <w:color w:val="222222"/>
          <w:sz w:val="20"/>
          <w:szCs w:val="20"/>
        </w:rPr>
        <w:t>Mr. Drayson - asked the Secretary of State for War why the 150 Polish troops who recently arrived in the Sedbergh area have been billeted in Baliol school and not Ingmire Hall military camp, which has accommodation for 300 men and is at present only occupied by 40.</w:t>
      </w:r>
    </w:p>
    <w:p w14:paraId="78640D80" w14:textId="77777777" w:rsidR="001322B3" w:rsidRPr="001322B3" w:rsidRDefault="001322B3" w:rsidP="001322B3">
      <w:pPr>
        <w:rPr>
          <w:rFonts w:ascii="Arial" w:hAnsi="Arial" w:cs="Arial"/>
          <w:i/>
          <w:iCs/>
          <w:color w:val="222222"/>
          <w:sz w:val="8"/>
          <w:szCs w:val="8"/>
        </w:rPr>
      </w:pPr>
    </w:p>
    <w:p w14:paraId="3166DA11" w14:textId="77777777" w:rsidR="001322B3" w:rsidRPr="001322B3" w:rsidRDefault="001322B3" w:rsidP="001322B3">
      <w:pPr>
        <w:rPr>
          <w:rFonts w:ascii="Arial" w:hAnsi="Arial" w:cs="Arial"/>
          <w:i/>
          <w:iCs/>
          <w:color w:val="222222"/>
          <w:sz w:val="20"/>
          <w:szCs w:val="20"/>
        </w:rPr>
      </w:pPr>
      <w:r w:rsidRPr="001322B3">
        <w:rPr>
          <w:rFonts w:ascii="Arial" w:hAnsi="Arial" w:cs="Arial"/>
          <w:i/>
          <w:iCs/>
          <w:color w:val="222222"/>
          <w:sz w:val="20"/>
          <w:szCs w:val="20"/>
        </w:rPr>
        <w:t>Mr. Lawson - The spare accommodation at Ingmire Hall Camp is about to be used for German prisoners of war required locally for harvesting.</w:t>
      </w:r>
    </w:p>
    <w:p w14:paraId="51C88DAD" w14:textId="77777777" w:rsidR="001322B3" w:rsidRPr="001322B3" w:rsidRDefault="001322B3" w:rsidP="001322B3">
      <w:pPr>
        <w:rPr>
          <w:rFonts w:ascii="Arial" w:hAnsi="Arial" w:cs="Arial"/>
          <w:color w:val="222222"/>
          <w:sz w:val="8"/>
          <w:szCs w:val="8"/>
        </w:rPr>
      </w:pPr>
    </w:p>
    <w:p w14:paraId="45424CA0" w14:textId="05D55B92" w:rsidR="001322B3" w:rsidRPr="006C26B5" w:rsidRDefault="001322B3" w:rsidP="006C26B5">
      <w:pPr>
        <w:jc w:val="both"/>
        <w:rPr>
          <w:rFonts w:ascii="Arial" w:hAnsi="Arial" w:cs="Arial"/>
          <w:color w:val="222222"/>
          <w:sz w:val="18"/>
          <w:szCs w:val="18"/>
        </w:rPr>
      </w:pPr>
      <w:r>
        <w:rPr>
          <w:rFonts w:ascii="Arial" w:hAnsi="Arial" w:cs="Arial"/>
          <w:color w:val="222222"/>
          <w:sz w:val="20"/>
          <w:szCs w:val="20"/>
        </w:rPr>
        <w:t xml:space="preserve">Hansard; </w:t>
      </w:r>
      <w:r w:rsidRPr="006161CF">
        <w:rPr>
          <w:rFonts w:ascii="Arial" w:hAnsi="Arial" w:cs="Arial"/>
          <w:color w:val="222222"/>
          <w:sz w:val="20"/>
          <w:szCs w:val="20"/>
        </w:rPr>
        <w:t>Vol 425: Monday 22 July 1946</w:t>
      </w:r>
      <w:r>
        <w:rPr>
          <w:rFonts w:ascii="Arial" w:hAnsi="Arial" w:cs="Arial"/>
          <w:color w:val="222222"/>
          <w:sz w:val="20"/>
          <w:szCs w:val="20"/>
        </w:rPr>
        <w:t>.</w:t>
      </w:r>
      <w:r w:rsidR="006C26B5" w:rsidRPr="006C26B5">
        <w:t xml:space="preserve"> </w:t>
      </w:r>
      <w:hyperlink r:id="rId13" w:history="1">
        <w:r w:rsidR="006C26B5" w:rsidRPr="0072649B">
          <w:rPr>
            <w:rStyle w:val="Hyperlink"/>
            <w:rFonts w:ascii="Arial" w:hAnsi="Arial" w:cs="Arial"/>
            <w:sz w:val="18"/>
            <w:szCs w:val="18"/>
          </w:rPr>
          <w:t>https://hansard.parliament.uk/Commons/1946-07-22/debates/3f5ffe90-1e81-4d60-bf7c-6c87613b4b50/BaliolSchoolSedbergh(Use)</w:t>
        </w:r>
      </w:hyperlink>
    </w:p>
    <w:p w14:paraId="6B34E37F" w14:textId="77777777" w:rsidR="001322B3" w:rsidRPr="008E6EFC" w:rsidRDefault="001322B3" w:rsidP="008B395D">
      <w:pPr>
        <w:rPr>
          <w:rFonts w:ascii="Arial" w:hAnsi="Arial" w:cs="Arial"/>
          <w:color w:val="222222"/>
          <w:sz w:val="8"/>
          <w:szCs w:val="8"/>
        </w:rPr>
      </w:pPr>
    </w:p>
    <w:p w14:paraId="612CB9FE" w14:textId="658DCC80" w:rsidR="009F0362" w:rsidRPr="00A33534" w:rsidRDefault="009F0362" w:rsidP="008B395D">
      <w:pPr>
        <w:rPr>
          <w:rFonts w:ascii="Arial" w:hAnsi="Arial" w:cs="Arial"/>
          <w:color w:val="222222"/>
          <w:sz w:val="8"/>
          <w:szCs w:val="8"/>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A33534" w14:paraId="674EC30B" w14:textId="77777777">
        <w:tc>
          <w:tcPr>
            <w:tcW w:w="2111" w:type="dxa"/>
          </w:tcPr>
          <w:p w14:paraId="71718440" w14:textId="77777777" w:rsidR="00A33534" w:rsidRDefault="00A33534">
            <w:pPr>
              <w:jc w:val="both"/>
              <w:rPr>
                <w:rFonts w:ascii="Arial" w:hAnsi="Arial" w:cs="Arial"/>
                <w:sz w:val="20"/>
                <w:szCs w:val="20"/>
              </w:rPr>
            </w:pPr>
          </w:p>
        </w:tc>
        <w:tc>
          <w:tcPr>
            <w:tcW w:w="1365" w:type="dxa"/>
          </w:tcPr>
          <w:p w14:paraId="2AEB6E02" w14:textId="77777777" w:rsidR="00A33534" w:rsidRDefault="00A33534">
            <w:pPr>
              <w:jc w:val="center"/>
              <w:rPr>
                <w:rFonts w:ascii="Arial" w:hAnsi="Arial" w:cs="Arial"/>
                <w:sz w:val="20"/>
                <w:szCs w:val="20"/>
              </w:rPr>
            </w:pPr>
            <w:r>
              <w:rPr>
                <w:rFonts w:ascii="Arial" w:hAnsi="Arial" w:cs="Arial"/>
                <w:sz w:val="20"/>
                <w:szCs w:val="20"/>
              </w:rPr>
              <w:t>1943</w:t>
            </w:r>
          </w:p>
        </w:tc>
        <w:tc>
          <w:tcPr>
            <w:tcW w:w="1732" w:type="dxa"/>
          </w:tcPr>
          <w:p w14:paraId="24E805CA" w14:textId="77777777" w:rsidR="00A33534" w:rsidRDefault="00A33534">
            <w:pPr>
              <w:jc w:val="center"/>
              <w:rPr>
                <w:rFonts w:ascii="Arial" w:hAnsi="Arial" w:cs="Arial"/>
                <w:sz w:val="20"/>
                <w:szCs w:val="20"/>
              </w:rPr>
            </w:pPr>
            <w:r>
              <w:rPr>
                <w:rFonts w:ascii="Arial" w:hAnsi="Arial" w:cs="Arial"/>
                <w:sz w:val="20"/>
                <w:szCs w:val="20"/>
              </w:rPr>
              <w:t>8/1946</w:t>
            </w:r>
          </w:p>
        </w:tc>
        <w:tc>
          <w:tcPr>
            <w:tcW w:w="1732" w:type="dxa"/>
          </w:tcPr>
          <w:p w14:paraId="7432DFA9" w14:textId="77777777" w:rsidR="00A33534" w:rsidRDefault="00A33534">
            <w:pPr>
              <w:jc w:val="center"/>
              <w:rPr>
                <w:rFonts w:ascii="Arial" w:hAnsi="Arial" w:cs="Arial"/>
                <w:sz w:val="20"/>
                <w:szCs w:val="20"/>
              </w:rPr>
            </w:pPr>
            <w:r>
              <w:rPr>
                <w:rFonts w:ascii="Arial" w:hAnsi="Arial" w:cs="Arial"/>
                <w:sz w:val="20"/>
                <w:szCs w:val="20"/>
              </w:rPr>
              <w:t>1/1947</w:t>
            </w:r>
          </w:p>
        </w:tc>
        <w:tc>
          <w:tcPr>
            <w:tcW w:w="1732" w:type="dxa"/>
          </w:tcPr>
          <w:p w14:paraId="5EBB48F5" w14:textId="77777777" w:rsidR="00A33534" w:rsidRDefault="00A33534">
            <w:pPr>
              <w:jc w:val="center"/>
              <w:rPr>
                <w:rFonts w:ascii="Arial" w:hAnsi="Arial" w:cs="Arial"/>
                <w:sz w:val="20"/>
                <w:szCs w:val="20"/>
              </w:rPr>
            </w:pPr>
            <w:r>
              <w:rPr>
                <w:rFonts w:ascii="Arial" w:hAnsi="Arial" w:cs="Arial"/>
                <w:sz w:val="20"/>
                <w:szCs w:val="20"/>
              </w:rPr>
              <w:t>4/1947</w:t>
            </w:r>
          </w:p>
        </w:tc>
        <w:tc>
          <w:tcPr>
            <w:tcW w:w="1732" w:type="dxa"/>
          </w:tcPr>
          <w:p w14:paraId="51EAD4DE" w14:textId="77777777" w:rsidR="00A33534" w:rsidRDefault="00A33534">
            <w:pPr>
              <w:jc w:val="center"/>
              <w:rPr>
                <w:rFonts w:ascii="Arial" w:hAnsi="Arial" w:cs="Arial"/>
                <w:sz w:val="20"/>
                <w:szCs w:val="20"/>
              </w:rPr>
            </w:pPr>
            <w:r>
              <w:rPr>
                <w:rFonts w:ascii="Arial" w:hAnsi="Arial" w:cs="Arial"/>
                <w:sz w:val="20"/>
                <w:szCs w:val="20"/>
              </w:rPr>
              <w:t>7/1947</w:t>
            </w:r>
          </w:p>
        </w:tc>
        <w:tc>
          <w:tcPr>
            <w:tcW w:w="1732" w:type="dxa"/>
          </w:tcPr>
          <w:p w14:paraId="38F517C6" w14:textId="77777777" w:rsidR="00A33534" w:rsidRDefault="00A33534">
            <w:pPr>
              <w:jc w:val="center"/>
              <w:rPr>
                <w:rFonts w:ascii="Arial" w:hAnsi="Arial" w:cs="Arial"/>
                <w:sz w:val="20"/>
                <w:szCs w:val="20"/>
              </w:rPr>
            </w:pPr>
            <w:r>
              <w:rPr>
                <w:rFonts w:ascii="Arial" w:hAnsi="Arial" w:cs="Arial"/>
                <w:sz w:val="20"/>
                <w:szCs w:val="20"/>
              </w:rPr>
              <w:t>9/1947</w:t>
            </w:r>
          </w:p>
        </w:tc>
        <w:tc>
          <w:tcPr>
            <w:tcW w:w="1626" w:type="dxa"/>
          </w:tcPr>
          <w:p w14:paraId="2D9DD994" w14:textId="77777777" w:rsidR="00A33534" w:rsidRDefault="00A33534">
            <w:pPr>
              <w:jc w:val="center"/>
              <w:rPr>
                <w:rFonts w:ascii="Arial" w:hAnsi="Arial" w:cs="Arial"/>
                <w:sz w:val="20"/>
                <w:szCs w:val="20"/>
              </w:rPr>
            </w:pPr>
            <w:r>
              <w:rPr>
                <w:rFonts w:ascii="Arial" w:hAnsi="Arial" w:cs="Arial"/>
                <w:sz w:val="20"/>
                <w:szCs w:val="20"/>
              </w:rPr>
              <w:t>11/1947</w:t>
            </w:r>
          </w:p>
        </w:tc>
        <w:tc>
          <w:tcPr>
            <w:tcW w:w="1626" w:type="dxa"/>
          </w:tcPr>
          <w:p w14:paraId="1BB0C3A8" w14:textId="77777777" w:rsidR="00A33534" w:rsidRDefault="00A33534">
            <w:pPr>
              <w:jc w:val="center"/>
              <w:rPr>
                <w:rFonts w:ascii="Arial" w:hAnsi="Arial" w:cs="Arial"/>
                <w:sz w:val="20"/>
                <w:szCs w:val="20"/>
              </w:rPr>
            </w:pPr>
            <w:r>
              <w:rPr>
                <w:rFonts w:ascii="Arial" w:hAnsi="Arial" w:cs="Arial"/>
                <w:sz w:val="20"/>
                <w:szCs w:val="20"/>
              </w:rPr>
              <w:t>1/1948</w:t>
            </w:r>
          </w:p>
        </w:tc>
      </w:tr>
      <w:tr w:rsidR="00A33534" w14:paraId="5DCA4144" w14:textId="77777777">
        <w:tc>
          <w:tcPr>
            <w:tcW w:w="2111" w:type="dxa"/>
          </w:tcPr>
          <w:p w14:paraId="02895818" w14:textId="77777777" w:rsidR="00A33534" w:rsidRDefault="00A33534">
            <w:pPr>
              <w:jc w:val="both"/>
              <w:rPr>
                <w:rFonts w:ascii="Arial" w:hAnsi="Arial" w:cs="Arial"/>
                <w:sz w:val="20"/>
                <w:szCs w:val="20"/>
              </w:rPr>
            </w:pPr>
            <w:r>
              <w:rPr>
                <w:rFonts w:ascii="Arial" w:hAnsi="Arial" w:cs="Arial"/>
                <w:sz w:val="20"/>
                <w:szCs w:val="20"/>
              </w:rPr>
              <w:t>Sedbergh</w:t>
            </w:r>
          </w:p>
        </w:tc>
        <w:tc>
          <w:tcPr>
            <w:tcW w:w="1365" w:type="dxa"/>
            <w:shd w:val="clear" w:color="auto" w:fill="FFF2CC" w:themeFill="accent4" w:themeFillTint="33"/>
          </w:tcPr>
          <w:p w14:paraId="6A0544F1" w14:textId="77777777" w:rsidR="00A33534" w:rsidRDefault="00A33534">
            <w:pPr>
              <w:jc w:val="center"/>
              <w:rPr>
                <w:rFonts w:ascii="Arial" w:hAnsi="Arial" w:cs="Arial"/>
                <w:sz w:val="20"/>
                <w:szCs w:val="20"/>
              </w:rPr>
            </w:pPr>
          </w:p>
        </w:tc>
        <w:tc>
          <w:tcPr>
            <w:tcW w:w="1732" w:type="dxa"/>
            <w:shd w:val="clear" w:color="auto" w:fill="E2EFD9" w:themeFill="accent6" w:themeFillTint="33"/>
          </w:tcPr>
          <w:p w14:paraId="6732C28B" w14:textId="77777777" w:rsidR="00A33534" w:rsidRDefault="00A33534">
            <w:pPr>
              <w:jc w:val="center"/>
              <w:rPr>
                <w:rFonts w:ascii="Arial" w:hAnsi="Arial" w:cs="Arial"/>
                <w:sz w:val="20"/>
                <w:szCs w:val="20"/>
              </w:rPr>
            </w:pPr>
            <w:r>
              <w:rPr>
                <w:rFonts w:ascii="Arial" w:hAnsi="Arial" w:cs="Arial"/>
                <w:sz w:val="20"/>
                <w:szCs w:val="20"/>
              </w:rPr>
              <w:t>68</w:t>
            </w:r>
          </w:p>
        </w:tc>
        <w:tc>
          <w:tcPr>
            <w:tcW w:w="1732" w:type="dxa"/>
            <w:shd w:val="clear" w:color="auto" w:fill="E2EFD9" w:themeFill="accent6" w:themeFillTint="33"/>
          </w:tcPr>
          <w:p w14:paraId="215E3C0B" w14:textId="77777777" w:rsidR="00A33534" w:rsidRDefault="00A33534">
            <w:pPr>
              <w:jc w:val="center"/>
              <w:rPr>
                <w:rFonts w:ascii="Arial" w:hAnsi="Arial" w:cs="Arial"/>
                <w:sz w:val="20"/>
                <w:szCs w:val="20"/>
              </w:rPr>
            </w:pPr>
            <w:r>
              <w:rPr>
                <w:rFonts w:ascii="Arial" w:hAnsi="Arial" w:cs="Arial"/>
                <w:sz w:val="20"/>
                <w:szCs w:val="20"/>
              </w:rPr>
              <w:t>50</w:t>
            </w:r>
          </w:p>
        </w:tc>
        <w:tc>
          <w:tcPr>
            <w:tcW w:w="1732" w:type="dxa"/>
            <w:shd w:val="clear" w:color="auto" w:fill="E2EFD9" w:themeFill="accent6" w:themeFillTint="33"/>
          </w:tcPr>
          <w:p w14:paraId="37323AE7" w14:textId="77777777" w:rsidR="00A33534" w:rsidRDefault="00A33534">
            <w:pPr>
              <w:jc w:val="center"/>
              <w:rPr>
                <w:rFonts w:ascii="Arial" w:hAnsi="Arial" w:cs="Arial"/>
                <w:sz w:val="20"/>
                <w:szCs w:val="20"/>
              </w:rPr>
            </w:pPr>
            <w:r>
              <w:rPr>
                <w:rFonts w:ascii="Arial" w:hAnsi="Arial" w:cs="Arial"/>
                <w:sz w:val="20"/>
                <w:szCs w:val="20"/>
              </w:rPr>
              <w:t>55</w:t>
            </w:r>
          </w:p>
        </w:tc>
        <w:tc>
          <w:tcPr>
            <w:tcW w:w="1732" w:type="dxa"/>
            <w:shd w:val="clear" w:color="auto" w:fill="E2EFD9" w:themeFill="accent6" w:themeFillTint="33"/>
          </w:tcPr>
          <w:p w14:paraId="1D0A7FA5" w14:textId="77777777" w:rsidR="00A33534" w:rsidRDefault="00A33534">
            <w:pPr>
              <w:jc w:val="center"/>
              <w:rPr>
                <w:rFonts w:ascii="Arial" w:hAnsi="Arial" w:cs="Arial"/>
                <w:sz w:val="20"/>
                <w:szCs w:val="20"/>
              </w:rPr>
            </w:pPr>
            <w:r>
              <w:rPr>
                <w:rFonts w:ascii="Arial" w:hAnsi="Arial" w:cs="Arial"/>
                <w:sz w:val="20"/>
                <w:szCs w:val="20"/>
              </w:rPr>
              <w:t>49</w:t>
            </w:r>
          </w:p>
        </w:tc>
        <w:tc>
          <w:tcPr>
            <w:tcW w:w="1732" w:type="dxa"/>
            <w:shd w:val="clear" w:color="auto" w:fill="E2EFD9" w:themeFill="accent6" w:themeFillTint="33"/>
          </w:tcPr>
          <w:p w14:paraId="36CF9A9C" w14:textId="77777777" w:rsidR="00A33534" w:rsidRDefault="00A33534">
            <w:pPr>
              <w:jc w:val="center"/>
              <w:rPr>
                <w:rFonts w:ascii="Arial" w:hAnsi="Arial" w:cs="Arial"/>
                <w:sz w:val="20"/>
                <w:szCs w:val="20"/>
              </w:rPr>
            </w:pPr>
            <w:r>
              <w:rPr>
                <w:rFonts w:ascii="Arial" w:hAnsi="Arial" w:cs="Arial"/>
                <w:sz w:val="20"/>
                <w:szCs w:val="20"/>
              </w:rPr>
              <w:t>62</w:t>
            </w:r>
          </w:p>
        </w:tc>
        <w:tc>
          <w:tcPr>
            <w:tcW w:w="1626" w:type="dxa"/>
            <w:shd w:val="clear" w:color="auto" w:fill="E2EFD9" w:themeFill="accent6" w:themeFillTint="33"/>
          </w:tcPr>
          <w:p w14:paraId="556B18F4" w14:textId="77777777" w:rsidR="00A33534" w:rsidRDefault="00A33534">
            <w:pPr>
              <w:jc w:val="center"/>
              <w:rPr>
                <w:rFonts w:ascii="Arial" w:hAnsi="Arial" w:cs="Arial"/>
                <w:sz w:val="20"/>
                <w:szCs w:val="20"/>
              </w:rPr>
            </w:pPr>
            <w:r>
              <w:rPr>
                <w:rFonts w:ascii="Arial" w:hAnsi="Arial" w:cs="Arial"/>
                <w:sz w:val="20"/>
                <w:szCs w:val="20"/>
              </w:rPr>
              <w:t>54</w:t>
            </w:r>
          </w:p>
        </w:tc>
        <w:tc>
          <w:tcPr>
            <w:tcW w:w="1626" w:type="dxa"/>
            <w:shd w:val="clear" w:color="auto" w:fill="FFCCCC"/>
          </w:tcPr>
          <w:p w14:paraId="08A93105" w14:textId="77777777" w:rsidR="00A33534" w:rsidRDefault="00A33534">
            <w:pPr>
              <w:jc w:val="center"/>
              <w:rPr>
                <w:rFonts w:ascii="Arial" w:hAnsi="Arial" w:cs="Arial"/>
                <w:sz w:val="20"/>
                <w:szCs w:val="20"/>
              </w:rPr>
            </w:pPr>
          </w:p>
        </w:tc>
      </w:tr>
    </w:tbl>
    <w:p w14:paraId="18C0FE65" w14:textId="77777777" w:rsidR="006161CF" w:rsidRDefault="006161CF" w:rsidP="008B395D">
      <w:pPr>
        <w:rPr>
          <w:rFonts w:ascii="Arial" w:hAnsi="Arial" w:cs="Arial"/>
          <w:color w:val="222222"/>
          <w:sz w:val="20"/>
          <w:szCs w:val="20"/>
        </w:rPr>
      </w:pPr>
    </w:p>
    <w:p w14:paraId="52BF5DF5" w14:textId="77777777" w:rsidR="007E564F" w:rsidRDefault="007E564F" w:rsidP="008B395D">
      <w:pPr>
        <w:rPr>
          <w:rFonts w:ascii="Arial" w:hAnsi="Arial" w:cs="Arial"/>
          <w:color w:val="222222"/>
          <w:sz w:val="20"/>
          <w:szCs w:val="20"/>
        </w:rPr>
      </w:pPr>
    </w:p>
    <w:p w14:paraId="79918F7C" w14:textId="2857354D" w:rsidR="007E564F" w:rsidRPr="009F0362" w:rsidRDefault="007E564F" w:rsidP="008B395D">
      <w:pPr>
        <w:rPr>
          <w:rFonts w:ascii="Arial" w:hAnsi="Arial" w:cs="Arial"/>
          <w:b/>
          <w:bCs/>
          <w:color w:val="222222"/>
          <w:sz w:val="20"/>
          <w:szCs w:val="20"/>
        </w:rPr>
      </w:pPr>
      <w:proofErr w:type="spellStart"/>
      <w:r w:rsidRPr="009F0362">
        <w:rPr>
          <w:rFonts w:ascii="Arial" w:hAnsi="Arial" w:cs="Arial"/>
          <w:b/>
          <w:bCs/>
          <w:color w:val="222222"/>
          <w:sz w:val="20"/>
          <w:szCs w:val="20"/>
        </w:rPr>
        <w:t>Silecroft</w:t>
      </w:r>
      <w:proofErr w:type="spellEnd"/>
    </w:p>
    <w:p w14:paraId="387C22E4" w14:textId="77777777" w:rsidR="009F0362" w:rsidRPr="006C26B5" w:rsidRDefault="009F0362" w:rsidP="008B395D">
      <w:pPr>
        <w:rPr>
          <w:rFonts w:ascii="Arial" w:hAnsi="Arial" w:cs="Arial"/>
          <w:color w:val="222222"/>
          <w:sz w:val="8"/>
          <w:szCs w:val="8"/>
        </w:rPr>
      </w:pPr>
    </w:p>
    <w:p w14:paraId="384F0822" w14:textId="34997E1C" w:rsidR="009F0362" w:rsidRDefault="009F0362" w:rsidP="009F0362">
      <w:pPr>
        <w:rPr>
          <w:rFonts w:ascii="Arial" w:hAnsi="Arial" w:cs="Arial"/>
          <w:color w:val="222222"/>
          <w:sz w:val="20"/>
          <w:szCs w:val="20"/>
        </w:rPr>
      </w:pPr>
      <w:r w:rsidRPr="006C26B5">
        <w:rPr>
          <w:rFonts w:ascii="Arial" w:hAnsi="Arial" w:cs="Arial"/>
          <w:b/>
          <w:bCs/>
          <w:color w:val="222222"/>
          <w:sz w:val="20"/>
          <w:szCs w:val="20"/>
        </w:rPr>
        <w:t>8/1946</w:t>
      </w:r>
      <w:r>
        <w:rPr>
          <w:rFonts w:ascii="Arial" w:hAnsi="Arial" w:cs="Arial"/>
          <w:color w:val="222222"/>
          <w:sz w:val="20"/>
          <w:szCs w:val="20"/>
        </w:rPr>
        <w:t xml:space="preserve"> – Hostel leader; </w:t>
      </w:r>
      <w:proofErr w:type="spellStart"/>
      <w:r>
        <w:rPr>
          <w:rFonts w:ascii="Arial" w:hAnsi="Arial" w:cs="Arial"/>
          <w:color w:val="222222"/>
          <w:sz w:val="20"/>
          <w:szCs w:val="20"/>
        </w:rPr>
        <w:t>O.Feldw</w:t>
      </w:r>
      <w:proofErr w:type="spellEnd"/>
      <w:r>
        <w:rPr>
          <w:rFonts w:ascii="Arial" w:hAnsi="Arial" w:cs="Arial"/>
          <w:color w:val="222222"/>
          <w:sz w:val="20"/>
          <w:szCs w:val="20"/>
        </w:rPr>
        <w:t xml:space="preserve"> </w:t>
      </w:r>
      <w:proofErr w:type="spellStart"/>
      <w:r>
        <w:rPr>
          <w:rFonts w:ascii="Arial" w:hAnsi="Arial" w:cs="Arial"/>
          <w:color w:val="222222"/>
          <w:sz w:val="20"/>
          <w:szCs w:val="20"/>
        </w:rPr>
        <w:t>Steuernthal</w:t>
      </w:r>
      <w:proofErr w:type="spellEnd"/>
      <w:r>
        <w:rPr>
          <w:rFonts w:ascii="Arial" w:hAnsi="Arial" w:cs="Arial"/>
          <w:color w:val="222222"/>
          <w:sz w:val="20"/>
          <w:szCs w:val="20"/>
        </w:rPr>
        <w:t xml:space="preserve"> (B)</w:t>
      </w:r>
      <w:r w:rsidR="00254D16">
        <w:rPr>
          <w:rFonts w:ascii="Arial" w:hAnsi="Arial" w:cs="Arial"/>
          <w:color w:val="222222"/>
          <w:sz w:val="20"/>
          <w:szCs w:val="20"/>
        </w:rPr>
        <w:t xml:space="preserve">.   </w:t>
      </w:r>
      <w:r w:rsidR="00254D16" w:rsidRPr="006C26B5">
        <w:rPr>
          <w:rFonts w:ascii="Arial" w:hAnsi="Arial" w:cs="Arial"/>
          <w:b/>
          <w:bCs/>
          <w:color w:val="222222"/>
          <w:sz w:val="20"/>
          <w:szCs w:val="20"/>
        </w:rPr>
        <w:t>1/1947</w:t>
      </w:r>
      <w:r w:rsidR="00254D16">
        <w:rPr>
          <w:rFonts w:ascii="Arial" w:hAnsi="Arial" w:cs="Arial"/>
          <w:color w:val="222222"/>
          <w:sz w:val="20"/>
          <w:szCs w:val="20"/>
        </w:rPr>
        <w:t xml:space="preserve"> – Same leader.</w:t>
      </w:r>
      <w:r w:rsidR="00795AEF">
        <w:rPr>
          <w:rFonts w:ascii="Arial" w:hAnsi="Arial" w:cs="Arial"/>
          <w:color w:val="222222"/>
          <w:sz w:val="20"/>
          <w:szCs w:val="20"/>
        </w:rPr>
        <w:t xml:space="preserve"> A weekly news review of 20 pages published weekly.</w:t>
      </w:r>
      <w:r w:rsidR="001334FB">
        <w:rPr>
          <w:rFonts w:ascii="Arial" w:hAnsi="Arial" w:cs="Arial"/>
          <w:color w:val="222222"/>
          <w:sz w:val="20"/>
          <w:szCs w:val="20"/>
        </w:rPr>
        <w:t xml:space="preserve"> Had a small orchestra. Had its own theatre. </w:t>
      </w:r>
    </w:p>
    <w:p w14:paraId="54187E7B" w14:textId="77777777" w:rsidR="00E62C9B" w:rsidRPr="006C26B5" w:rsidRDefault="00E62C9B" w:rsidP="009F0362">
      <w:pPr>
        <w:rPr>
          <w:rFonts w:ascii="Arial" w:hAnsi="Arial" w:cs="Arial"/>
          <w:color w:val="222222"/>
          <w:sz w:val="8"/>
          <w:szCs w:val="8"/>
        </w:rPr>
      </w:pPr>
    </w:p>
    <w:p w14:paraId="3AD9008C" w14:textId="0137A402" w:rsidR="00E62C9B" w:rsidRPr="0069588A" w:rsidRDefault="00E62C9B" w:rsidP="006C26B5">
      <w:pPr>
        <w:jc w:val="both"/>
        <w:rPr>
          <w:rFonts w:ascii="Arial" w:hAnsi="Arial" w:cs="Arial"/>
          <w:color w:val="222222"/>
          <w:sz w:val="20"/>
          <w:szCs w:val="20"/>
        </w:rPr>
      </w:pPr>
      <w:r w:rsidRPr="006C26B5">
        <w:rPr>
          <w:rFonts w:ascii="Arial" w:hAnsi="Arial" w:cs="Arial"/>
          <w:b/>
          <w:bCs/>
          <w:color w:val="222222"/>
          <w:sz w:val="20"/>
          <w:szCs w:val="20"/>
        </w:rPr>
        <w:t>4/1947</w:t>
      </w:r>
      <w:r>
        <w:rPr>
          <w:rFonts w:ascii="Arial" w:hAnsi="Arial" w:cs="Arial"/>
          <w:color w:val="222222"/>
          <w:sz w:val="20"/>
          <w:szCs w:val="20"/>
        </w:rPr>
        <w:t xml:space="preserve"> – Hostel leader; Feld </w:t>
      </w:r>
      <w:proofErr w:type="spellStart"/>
      <w:r>
        <w:rPr>
          <w:rFonts w:ascii="Arial" w:hAnsi="Arial" w:cs="Arial"/>
          <w:color w:val="222222"/>
          <w:sz w:val="20"/>
          <w:szCs w:val="20"/>
        </w:rPr>
        <w:t>Zschippang</w:t>
      </w:r>
      <w:proofErr w:type="spellEnd"/>
      <w:r>
        <w:rPr>
          <w:rFonts w:ascii="Arial" w:hAnsi="Arial" w:cs="Arial"/>
          <w:color w:val="222222"/>
          <w:sz w:val="20"/>
          <w:szCs w:val="20"/>
        </w:rPr>
        <w:t xml:space="preserve"> (B) </w:t>
      </w:r>
      <w:r w:rsidR="00782D35">
        <w:rPr>
          <w:rFonts w:ascii="Arial" w:hAnsi="Arial" w:cs="Arial"/>
          <w:color w:val="222222"/>
          <w:sz w:val="20"/>
          <w:szCs w:val="20"/>
        </w:rPr>
        <w:t xml:space="preserve">  </w:t>
      </w:r>
      <w:r w:rsidR="00782D35" w:rsidRPr="006C26B5">
        <w:rPr>
          <w:rFonts w:ascii="Arial" w:hAnsi="Arial" w:cs="Arial"/>
          <w:b/>
          <w:bCs/>
          <w:color w:val="222222"/>
          <w:sz w:val="20"/>
          <w:szCs w:val="20"/>
        </w:rPr>
        <w:t xml:space="preserve">7/1947 </w:t>
      </w:r>
      <w:r w:rsidR="00782D35">
        <w:rPr>
          <w:rFonts w:ascii="Arial" w:hAnsi="Arial" w:cs="Arial"/>
          <w:color w:val="222222"/>
          <w:sz w:val="20"/>
          <w:szCs w:val="20"/>
        </w:rPr>
        <w:t>– same leader.</w:t>
      </w:r>
      <w:r w:rsidR="001D6217">
        <w:rPr>
          <w:rFonts w:ascii="Arial" w:hAnsi="Arial" w:cs="Arial"/>
          <w:color w:val="222222"/>
          <w:sz w:val="20"/>
          <w:szCs w:val="20"/>
        </w:rPr>
        <w:t xml:space="preserve"> “</w:t>
      </w:r>
      <w:r w:rsidR="001D6217" w:rsidRPr="001D6217">
        <w:rPr>
          <w:rFonts w:ascii="Arial" w:hAnsi="Arial" w:cs="Arial"/>
          <w:i/>
          <w:iCs/>
          <w:color w:val="222222"/>
          <w:sz w:val="20"/>
          <w:szCs w:val="20"/>
        </w:rPr>
        <w:t>The population, influenced by the local policeman, is unfriendly.”</w:t>
      </w:r>
      <w:r w:rsidR="0069588A">
        <w:rPr>
          <w:rFonts w:ascii="Arial" w:hAnsi="Arial" w:cs="Arial"/>
          <w:color w:val="222222"/>
          <w:sz w:val="20"/>
          <w:szCs w:val="20"/>
        </w:rPr>
        <w:t xml:space="preserve">  </w:t>
      </w:r>
      <w:r w:rsidR="0069588A" w:rsidRPr="006C26B5">
        <w:rPr>
          <w:rFonts w:ascii="Arial" w:hAnsi="Arial" w:cs="Arial"/>
          <w:b/>
          <w:bCs/>
          <w:color w:val="222222"/>
          <w:sz w:val="20"/>
          <w:szCs w:val="20"/>
        </w:rPr>
        <w:t>9/1947</w:t>
      </w:r>
      <w:r w:rsidR="0069588A">
        <w:rPr>
          <w:rFonts w:ascii="Arial" w:hAnsi="Arial" w:cs="Arial"/>
          <w:color w:val="222222"/>
          <w:sz w:val="20"/>
          <w:szCs w:val="20"/>
        </w:rPr>
        <w:t xml:space="preserve"> – same leader.</w:t>
      </w:r>
      <w:r w:rsidR="00CF543F">
        <w:rPr>
          <w:rFonts w:ascii="Arial" w:hAnsi="Arial" w:cs="Arial"/>
          <w:color w:val="222222"/>
          <w:sz w:val="20"/>
          <w:szCs w:val="20"/>
        </w:rPr>
        <w:t xml:space="preserve"> 50% were ‘youth.’</w:t>
      </w:r>
      <w:r w:rsidR="00211E91">
        <w:rPr>
          <w:rFonts w:ascii="Arial" w:hAnsi="Arial" w:cs="Arial"/>
          <w:color w:val="222222"/>
          <w:sz w:val="20"/>
          <w:szCs w:val="20"/>
        </w:rPr>
        <w:t xml:space="preserve"> The orchestra continued to perform. Held very popular dancing classes.</w:t>
      </w:r>
      <w:r w:rsidR="009E6786">
        <w:rPr>
          <w:rFonts w:ascii="Arial" w:hAnsi="Arial" w:cs="Arial"/>
          <w:color w:val="222222"/>
          <w:sz w:val="20"/>
          <w:szCs w:val="20"/>
        </w:rPr>
        <w:t xml:space="preserve">  </w:t>
      </w:r>
      <w:r w:rsidR="009E6786" w:rsidRPr="006C26B5">
        <w:rPr>
          <w:rFonts w:ascii="Arial" w:hAnsi="Arial" w:cs="Arial"/>
          <w:b/>
          <w:bCs/>
          <w:color w:val="222222"/>
          <w:sz w:val="20"/>
          <w:szCs w:val="20"/>
        </w:rPr>
        <w:t>1/194</w:t>
      </w:r>
      <w:r w:rsidR="00F631D2" w:rsidRPr="006C26B5">
        <w:rPr>
          <w:rFonts w:ascii="Arial" w:hAnsi="Arial" w:cs="Arial"/>
          <w:b/>
          <w:bCs/>
          <w:color w:val="222222"/>
          <w:sz w:val="20"/>
          <w:szCs w:val="20"/>
        </w:rPr>
        <w:t>8</w:t>
      </w:r>
      <w:r w:rsidR="009E6786">
        <w:rPr>
          <w:rFonts w:ascii="Arial" w:hAnsi="Arial" w:cs="Arial"/>
          <w:color w:val="222222"/>
          <w:sz w:val="20"/>
          <w:szCs w:val="20"/>
        </w:rPr>
        <w:t xml:space="preserve"> – same leader.</w:t>
      </w:r>
    </w:p>
    <w:p w14:paraId="6DCBA392" w14:textId="77777777" w:rsidR="009F0362" w:rsidRDefault="009F0362" w:rsidP="008B395D">
      <w:pPr>
        <w:rPr>
          <w:rFonts w:ascii="Arial" w:hAnsi="Arial" w:cs="Arial"/>
          <w:color w:val="222222"/>
          <w:sz w:val="20"/>
          <w:szCs w:val="20"/>
        </w:rPr>
      </w:pPr>
    </w:p>
    <w:sectPr w:rsidR="009F0362" w:rsidSect="00152508">
      <w:footerReference w:type="default" r:id="rId14"/>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A77D1" w14:textId="77777777" w:rsidR="00F2573F" w:rsidRDefault="00F2573F" w:rsidP="00152508">
      <w:r>
        <w:separator/>
      </w:r>
    </w:p>
  </w:endnote>
  <w:endnote w:type="continuationSeparator" w:id="0">
    <w:p w14:paraId="08734A51" w14:textId="77777777" w:rsidR="00F2573F" w:rsidRDefault="00F2573F"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72099B" w:rsidRDefault="0072099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2099B" w:rsidRDefault="00720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8974B" w14:textId="77777777" w:rsidR="00F2573F" w:rsidRDefault="00F2573F" w:rsidP="00152508">
      <w:r>
        <w:separator/>
      </w:r>
    </w:p>
  </w:footnote>
  <w:footnote w:type="continuationSeparator" w:id="0">
    <w:p w14:paraId="48A7BAEF" w14:textId="77777777" w:rsidR="00F2573F" w:rsidRDefault="00F2573F"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5"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A5732"/>
    <w:multiLevelType w:val="hybridMultilevel"/>
    <w:tmpl w:val="31A02474"/>
    <w:lvl w:ilvl="0" w:tplc="9536BB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8"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5A2F4C"/>
    <w:multiLevelType w:val="hybridMultilevel"/>
    <w:tmpl w:val="CF9C1AC8"/>
    <w:lvl w:ilvl="0" w:tplc="B72EF0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6310B"/>
    <w:multiLevelType w:val="hybridMultilevel"/>
    <w:tmpl w:val="A1804A50"/>
    <w:lvl w:ilvl="0" w:tplc="E13C71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D5768C"/>
    <w:multiLevelType w:val="hybridMultilevel"/>
    <w:tmpl w:val="3E9659EC"/>
    <w:lvl w:ilvl="0" w:tplc="7C76445E">
      <w:numFmt w:val="bullet"/>
      <w:lvlText w:val="-"/>
      <w:lvlJc w:val="left"/>
      <w:pPr>
        <w:ind w:left="1848" w:hanging="360"/>
      </w:pPr>
      <w:rPr>
        <w:rFonts w:ascii="Calibri" w:eastAsiaTheme="minorHAnsi" w:hAnsi="Calibri" w:cs="Calibri" w:hint="default"/>
        <w:sz w:val="22"/>
      </w:rPr>
    </w:lvl>
    <w:lvl w:ilvl="1" w:tplc="08090003" w:tentative="1">
      <w:start w:val="1"/>
      <w:numFmt w:val="bullet"/>
      <w:lvlText w:val="o"/>
      <w:lvlJc w:val="left"/>
      <w:pPr>
        <w:ind w:left="2568" w:hanging="360"/>
      </w:pPr>
      <w:rPr>
        <w:rFonts w:ascii="Courier New" w:hAnsi="Courier New" w:cs="Courier New" w:hint="default"/>
      </w:rPr>
    </w:lvl>
    <w:lvl w:ilvl="2" w:tplc="08090005" w:tentative="1">
      <w:start w:val="1"/>
      <w:numFmt w:val="bullet"/>
      <w:lvlText w:val=""/>
      <w:lvlJc w:val="left"/>
      <w:pPr>
        <w:ind w:left="3288" w:hanging="360"/>
      </w:pPr>
      <w:rPr>
        <w:rFonts w:ascii="Wingdings" w:hAnsi="Wingdings" w:hint="default"/>
      </w:rPr>
    </w:lvl>
    <w:lvl w:ilvl="3" w:tplc="08090001" w:tentative="1">
      <w:start w:val="1"/>
      <w:numFmt w:val="bullet"/>
      <w:lvlText w:val=""/>
      <w:lvlJc w:val="left"/>
      <w:pPr>
        <w:ind w:left="4008" w:hanging="360"/>
      </w:pPr>
      <w:rPr>
        <w:rFonts w:ascii="Symbol" w:hAnsi="Symbol" w:hint="default"/>
      </w:rPr>
    </w:lvl>
    <w:lvl w:ilvl="4" w:tplc="08090003" w:tentative="1">
      <w:start w:val="1"/>
      <w:numFmt w:val="bullet"/>
      <w:lvlText w:val="o"/>
      <w:lvlJc w:val="left"/>
      <w:pPr>
        <w:ind w:left="4728" w:hanging="360"/>
      </w:pPr>
      <w:rPr>
        <w:rFonts w:ascii="Courier New" w:hAnsi="Courier New" w:cs="Courier New" w:hint="default"/>
      </w:rPr>
    </w:lvl>
    <w:lvl w:ilvl="5" w:tplc="08090005" w:tentative="1">
      <w:start w:val="1"/>
      <w:numFmt w:val="bullet"/>
      <w:lvlText w:val=""/>
      <w:lvlJc w:val="left"/>
      <w:pPr>
        <w:ind w:left="5448" w:hanging="360"/>
      </w:pPr>
      <w:rPr>
        <w:rFonts w:ascii="Wingdings" w:hAnsi="Wingdings" w:hint="default"/>
      </w:rPr>
    </w:lvl>
    <w:lvl w:ilvl="6" w:tplc="08090001" w:tentative="1">
      <w:start w:val="1"/>
      <w:numFmt w:val="bullet"/>
      <w:lvlText w:val=""/>
      <w:lvlJc w:val="left"/>
      <w:pPr>
        <w:ind w:left="6168" w:hanging="360"/>
      </w:pPr>
      <w:rPr>
        <w:rFonts w:ascii="Symbol" w:hAnsi="Symbol" w:hint="default"/>
      </w:rPr>
    </w:lvl>
    <w:lvl w:ilvl="7" w:tplc="08090003" w:tentative="1">
      <w:start w:val="1"/>
      <w:numFmt w:val="bullet"/>
      <w:lvlText w:val="o"/>
      <w:lvlJc w:val="left"/>
      <w:pPr>
        <w:ind w:left="6888" w:hanging="360"/>
      </w:pPr>
      <w:rPr>
        <w:rFonts w:ascii="Courier New" w:hAnsi="Courier New" w:cs="Courier New" w:hint="default"/>
      </w:rPr>
    </w:lvl>
    <w:lvl w:ilvl="8" w:tplc="08090005" w:tentative="1">
      <w:start w:val="1"/>
      <w:numFmt w:val="bullet"/>
      <w:lvlText w:val=""/>
      <w:lvlJc w:val="left"/>
      <w:pPr>
        <w:ind w:left="7608" w:hanging="360"/>
      </w:pPr>
      <w:rPr>
        <w:rFonts w:ascii="Wingdings" w:hAnsi="Wingdings" w:hint="default"/>
      </w:rPr>
    </w:lvl>
  </w:abstractNum>
  <w:abstractNum w:abstractNumId="13"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550280">
    <w:abstractNumId w:val="1"/>
  </w:num>
  <w:num w:numId="2" w16cid:durableId="430780596">
    <w:abstractNumId w:val="0"/>
  </w:num>
  <w:num w:numId="3" w16cid:durableId="449059265">
    <w:abstractNumId w:val="4"/>
  </w:num>
  <w:num w:numId="4" w16cid:durableId="57557105">
    <w:abstractNumId w:val="7"/>
  </w:num>
  <w:num w:numId="5" w16cid:durableId="891576243">
    <w:abstractNumId w:val="3"/>
  </w:num>
  <w:num w:numId="6" w16cid:durableId="1560625623">
    <w:abstractNumId w:val="2"/>
  </w:num>
  <w:num w:numId="7" w16cid:durableId="1564829887">
    <w:abstractNumId w:val="9"/>
  </w:num>
  <w:num w:numId="8" w16cid:durableId="432210341">
    <w:abstractNumId w:val="8"/>
  </w:num>
  <w:num w:numId="9" w16cid:durableId="334965010">
    <w:abstractNumId w:val="13"/>
  </w:num>
  <w:num w:numId="10" w16cid:durableId="309405762">
    <w:abstractNumId w:val="5"/>
  </w:num>
  <w:num w:numId="11" w16cid:durableId="1952586718">
    <w:abstractNumId w:val="6"/>
  </w:num>
  <w:num w:numId="12" w16cid:durableId="1516647816">
    <w:abstractNumId w:val="11"/>
  </w:num>
  <w:num w:numId="13" w16cid:durableId="1012531355">
    <w:abstractNumId w:val="10"/>
  </w:num>
  <w:num w:numId="14" w16cid:durableId="15303324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8C7"/>
    <w:rsid w:val="00006229"/>
    <w:rsid w:val="00006CA7"/>
    <w:rsid w:val="000240DA"/>
    <w:rsid w:val="00033945"/>
    <w:rsid w:val="00033FD0"/>
    <w:rsid w:val="00037A63"/>
    <w:rsid w:val="00040DFC"/>
    <w:rsid w:val="000431C8"/>
    <w:rsid w:val="00047BF6"/>
    <w:rsid w:val="0005770F"/>
    <w:rsid w:val="00062005"/>
    <w:rsid w:val="000723DE"/>
    <w:rsid w:val="00084D50"/>
    <w:rsid w:val="0009067E"/>
    <w:rsid w:val="00091FBF"/>
    <w:rsid w:val="000927EA"/>
    <w:rsid w:val="00097345"/>
    <w:rsid w:val="000A2548"/>
    <w:rsid w:val="000C512F"/>
    <w:rsid w:val="000C64EA"/>
    <w:rsid w:val="000C6549"/>
    <w:rsid w:val="000D0B83"/>
    <w:rsid w:val="000D23FD"/>
    <w:rsid w:val="000D734B"/>
    <w:rsid w:val="000D76FA"/>
    <w:rsid w:val="000F1F92"/>
    <w:rsid w:val="000F2959"/>
    <w:rsid w:val="000F38CC"/>
    <w:rsid w:val="000F6D10"/>
    <w:rsid w:val="00100349"/>
    <w:rsid w:val="0010568A"/>
    <w:rsid w:val="00111F90"/>
    <w:rsid w:val="00112B8D"/>
    <w:rsid w:val="00115283"/>
    <w:rsid w:val="001165A7"/>
    <w:rsid w:val="001238B7"/>
    <w:rsid w:val="00131A18"/>
    <w:rsid w:val="001322B3"/>
    <w:rsid w:val="001334FB"/>
    <w:rsid w:val="00136A22"/>
    <w:rsid w:val="00142666"/>
    <w:rsid w:val="0014786C"/>
    <w:rsid w:val="00152508"/>
    <w:rsid w:val="001564D5"/>
    <w:rsid w:val="00157A54"/>
    <w:rsid w:val="00163EA0"/>
    <w:rsid w:val="00166891"/>
    <w:rsid w:val="00173469"/>
    <w:rsid w:val="00197CFC"/>
    <w:rsid w:val="001A3535"/>
    <w:rsid w:val="001A402E"/>
    <w:rsid w:val="001A4F8B"/>
    <w:rsid w:val="001C4421"/>
    <w:rsid w:val="001D05D7"/>
    <w:rsid w:val="001D6217"/>
    <w:rsid w:val="001D7BCB"/>
    <w:rsid w:val="001E19D8"/>
    <w:rsid w:val="001E5ECF"/>
    <w:rsid w:val="001F6496"/>
    <w:rsid w:val="00202344"/>
    <w:rsid w:val="0020309A"/>
    <w:rsid w:val="0020472A"/>
    <w:rsid w:val="00205339"/>
    <w:rsid w:val="002056C3"/>
    <w:rsid w:val="00206644"/>
    <w:rsid w:val="00211D3E"/>
    <w:rsid w:val="00211E91"/>
    <w:rsid w:val="00214426"/>
    <w:rsid w:val="00215889"/>
    <w:rsid w:val="00216046"/>
    <w:rsid w:val="0023066B"/>
    <w:rsid w:val="002335AD"/>
    <w:rsid w:val="002343BA"/>
    <w:rsid w:val="00241564"/>
    <w:rsid w:val="00244D8B"/>
    <w:rsid w:val="00252827"/>
    <w:rsid w:val="00252B13"/>
    <w:rsid w:val="00254905"/>
    <w:rsid w:val="00254D16"/>
    <w:rsid w:val="0026579B"/>
    <w:rsid w:val="00284A21"/>
    <w:rsid w:val="00285965"/>
    <w:rsid w:val="00286261"/>
    <w:rsid w:val="002A7851"/>
    <w:rsid w:val="002B198F"/>
    <w:rsid w:val="002B62C7"/>
    <w:rsid w:val="002B7057"/>
    <w:rsid w:val="002C5876"/>
    <w:rsid w:val="002D1917"/>
    <w:rsid w:val="002E220B"/>
    <w:rsid w:val="002F7CE1"/>
    <w:rsid w:val="003037B3"/>
    <w:rsid w:val="00304E80"/>
    <w:rsid w:val="003165C1"/>
    <w:rsid w:val="00321753"/>
    <w:rsid w:val="00327940"/>
    <w:rsid w:val="00331168"/>
    <w:rsid w:val="00332D08"/>
    <w:rsid w:val="003451C0"/>
    <w:rsid w:val="0034617F"/>
    <w:rsid w:val="003573F1"/>
    <w:rsid w:val="0035787D"/>
    <w:rsid w:val="0036479D"/>
    <w:rsid w:val="00365AE4"/>
    <w:rsid w:val="0036647A"/>
    <w:rsid w:val="0037227E"/>
    <w:rsid w:val="0038467A"/>
    <w:rsid w:val="00392005"/>
    <w:rsid w:val="00393ED0"/>
    <w:rsid w:val="003B0D2A"/>
    <w:rsid w:val="003B60CB"/>
    <w:rsid w:val="003C1167"/>
    <w:rsid w:val="003D30B7"/>
    <w:rsid w:val="003D5FED"/>
    <w:rsid w:val="003E6292"/>
    <w:rsid w:val="003F1772"/>
    <w:rsid w:val="0040002A"/>
    <w:rsid w:val="00403B1E"/>
    <w:rsid w:val="00433D56"/>
    <w:rsid w:val="00437A52"/>
    <w:rsid w:val="00455EFD"/>
    <w:rsid w:val="004631A5"/>
    <w:rsid w:val="00466111"/>
    <w:rsid w:val="004816AA"/>
    <w:rsid w:val="00485099"/>
    <w:rsid w:val="004A11D1"/>
    <w:rsid w:val="004A6CAD"/>
    <w:rsid w:val="004A79D0"/>
    <w:rsid w:val="004D41DA"/>
    <w:rsid w:val="004E634F"/>
    <w:rsid w:val="004F11B0"/>
    <w:rsid w:val="004F5B72"/>
    <w:rsid w:val="00501DA9"/>
    <w:rsid w:val="00505063"/>
    <w:rsid w:val="005120FA"/>
    <w:rsid w:val="00512742"/>
    <w:rsid w:val="00515551"/>
    <w:rsid w:val="00525CEA"/>
    <w:rsid w:val="005267E9"/>
    <w:rsid w:val="00546AFC"/>
    <w:rsid w:val="005473B1"/>
    <w:rsid w:val="00550D79"/>
    <w:rsid w:val="0055202F"/>
    <w:rsid w:val="00553DFB"/>
    <w:rsid w:val="0055433C"/>
    <w:rsid w:val="005558A8"/>
    <w:rsid w:val="00571C3D"/>
    <w:rsid w:val="00582298"/>
    <w:rsid w:val="00592726"/>
    <w:rsid w:val="005936B7"/>
    <w:rsid w:val="005959E1"/>
    <w:rsid w:val="005A20B8"/>
    <w:rsid w:val="005A43A4"/>
    <w:rsid w:val="005A7C5F"/>
    <w:rsid w:val="005B2B70"/>
    <w:rsid w:val="005B3C4F"/>
    <w:rsid w:val="005D1066"/>
    <w:rsid w:val="005D6AFF"/>
    <w:rsid w:val="005E3D13"/>
    <w:rsid w:val="005E7D84"/>
    <w:rsid w:val="005F6283"/>
    <w:rsid w:val="005F6962"/>
    <w:rsid w:val="006161CF"/>
    <w:rsid w:val="00621CE5"/>
    <w:rsid w:val="00631573"/>
    <w:rsid w:val="00631A72"/>
    <w:rsid w:val="00631E35"/>
    <w:rsid w:val="0063458F"/>
    <w:rsid w:val="006354AC"/>
    <w:rsid w:val="00635996"/>
    <w:rsid w:val="0064396C"/>
    <w:rsid w:val="00646433"/>
    <w:rsid w:val="00662349"/>
    <w:rsid w:val="00663B79"/>
    <w:rsid w:val="00664007"/>
    <w:rsid w:val="00674397"/>
    <w:rsid w:val="00680663"/>
    <w:rsid w:val="00681A1F"/>
    <w:rsid w:val="00685578"/>
    <w:rsid w:val="006878CA"/>
    <w:rsid w:val="00692826"/>
    <w:rsid w:val="00692EBB"/>
    <w:rsid w:val="0069588A"/>
    <w:rsid w:val="006961AF"/>
    <w:rsid w:val="00696B65"/>
    <w:rsid w:val="006C26B5"/>
    <w:rsid w:val="006C33A6"/>
    <w:rsid w:val="006C39E6"/>
    <w:rsid w:val="006E1FF5"/>
    <w:rsid w:val="006E3DB2"/>
    <w:rsid w:val="006F189D"/>
    <w:rsid w:val="00705EB5"/>
    <w:rsid w:val="00712108"/>
    <w:rsid w:val="0072099B"/>
    <w:rsid w:val="00722AAB"/>
    <w:rsid w:val="00723F34"/>
    <w:rsid w:val="00726565"/>
    <w:rsid w:val="00734F9B"/>
    <w:rsid w:val="00736CBC"/>
    <w:rsid w:val="00737803"/>
    <w:rsid w:val="0074593C"/>
    <w:rsid w:val="00752B72"/>
    <w:rsid w:val="00753FE1"/>
    <w:rsid w:val="00762E96"/>
    <w:rsid w:val="00762EAB"/>
    <w:rsid w:val="00766013"/>
    <w:rsid w:val="00774E8B"/>
    <w:rsid w:val="0077693E"/>
    <w:rsid w:val="0078097A"/>
    <w:rsid w:val="00782D35"/>
    <w:rsid w:val="007837C4"/>
    <w:rsid w:val="00783968"/>
    <w:rsid w:val="007877E3"/>
    <w:rsid w:val="00787FA3"/>
    <w:rsid w:val="00795AEF"/>
    <w:rsid w:val="007A536D"/>
    <w:rsid w:val="007A5885"/>
    <w:rsid w:val="007B77E9"/>
    <w:rsid w:val="007D524B"/>
    <w:rsid w:val="007D6B9C"/>
    <w:rsid w:val="007E0D12"/>
    <w:rsid w:val="007E564F"/>
    <w:rsid w:val="007F0DDD"/>
    <w:rsid w:val="007F5244"/>
    <w:rsid w:val="007F5D07"/>
    <w:rsid w:val="00806ADF"/>
    <w:rsid w:val="00810385"/>
    <w:rsid w:val="008173D0"/>
    <w:rsid w:val="00817A16"/>
    <w:rsid w:val="00820BA5"/>
    <w:rsid w:val="008238B3"/>
    <w:rsid w:val="00832561"/>
    <w:rsid w:val="00834CED"/>
    <w:rsid w:val="008354B4"/>
    <w:rsid w:val="00851C0C"/>
    <w:rsid w:val="0085297C"/>
    <w:rsid w:val="0085300F"/>
    <w:rsid w:val="008530B2"/>
    <w:rsid w:val="008535D5"/>
    <w:rsid w:val="008659CB"/>
    <w:rsid w:val="00867AD9"/>
    <w:rsid w:val="00881FFA"/>
    <w:rsid w:val="00883220"/>
    <w:rsid w:val="00893506"/>
    <w:rsid w:val="00896017"/>
    <w:rsid w:val="008A0534"/>
    <w:rsid w:val="008A0E22"/>
    <w:rsid w:val="008A5FF6"/>
    <w:rsid w:val="008A6810"/>
    <w:rsid w:val="008A6C8E"/>
    <w:rsid w:val="008B395D"/>
    <w:rsid w:val="008B7698"/>
    <w:rsid w:val="008B7E92"/>
    <w:rsid w:val="008D14C2"/>
    <w:rsid w:val="008E6EFC"/>
    <w:rsid w:val="008E6FD5"/>
    <w:rsid w:val="008F6BB9"/>
    <w:rsid w:val="009010FF"/>
    <w:rsid w:val="00901F22"/>
    <w:rsid w:val="00910E49"/>
    <w:rsid w:val="0091451F"/>
    <w:rsid w:val="00916FB2"/>
    <w:rsid w:val="009212BB"/>
    <w:rsid w:val="00927786"/>
    <w:rsid w:val="009320C1"/>
    <w:rsid w:val="0093671A"/>
    <w:rsid w:val="00940264"/>
    <w:rsid w:val="009414B4"/>
    <w:rsid w:val="009469E8"/>
    <w:rsid w:val="009559D0"/>
    <w:rsid w:val="00962539"/>
    <w:rsid w:val="009661E1"/>
    <w:rsid w:val="0097189C"/>
    <w:rsid w:val="0099123E"/>
    <w:rsid w:val="00994594"/>
    <w:rsid w:val="009957C9"/>
    <w:rsid w:val="009A324B"/>
    <w:rsid w:val="009A4A40"/>
    <w:rsid w:val="009A54C9"/>
    <w:rsid w:val="009B4C1D"/>
    <w:rsid w:val="009C752D"/>
    <w:rsid w:val="009D033B"/>
    <w:rsid w:val="009D6AB7"/>
    <w:rsid w:val="009E403A"/>
    <w:rsid w:val="009E6786"/>
    <w:rsid w:val="009E71C5"/>
    <w:rsid w:val="009F0362"/>
    <w:rsid w:val="00A0136D"/>
    <w:rsid w:val="00A05CD9"/>
    <w:rsid w:val="00A129F8"/>
    <w:rsid w:val="00A1448D"/>
    <w:rsid w:val="00A33534"/>
    <w:rsid w:val="00A53FA6"/>
    <w:rsid w:val="00A57AC8"/>
    <w:rsid w:val="00A652B0"/>
    <w:rsid w:val="00A657E7"/>
    <w:rsid w:val="00A67FF8"/>
    <w:rsid w:val="00A72ED6"/>
    <w:rsid w:val="00A75510"/>
    <w:rsid w:val="00A81831"/>
    <w:rsid w:val="00A83FF9"/>
    <w:rsid w:val="00A84059"/>
    <w:rsid w:val="00A84513"/>
    <w:rsid w:val="00A86DB7"/>
    <w:rsid w:val="00A912CB"/>
    <w:rsid w:val="00A915C1"/>
    <w:rsid w:val="00A94BE0"/>
    <w:rsid w:val="00A95E9F"/>
    <w:rsid w:val="00A963F7"/>
    <w:rsid w:val="00A97A05"/>
    <w:rsid w:val="00AA5247"/>
    <w:rsid w:val="00AA6E49"/>
    <w:rsid w:val="00AB20DA"/>
    <w:rsid w:val="00AB4909"/>
    <w:rsid w:val="00AC37B2"/>
    <w:rsid w:val="00AE43D4"/>
    <w:rsid w:val="00B101E0"/>
    <w:rsid w:val="00B216A7"/>
    <w:rsid w:val="00B216F3"/>
    <w:rsid w:val="00B23536"/>
    <w:rsid w:val="00B24B42"/>
    <w:rsid w:val="00B367CF"/>
    <w:rsid w:val="00B42EA1"/>
    <w:rsid w:val="00B430B7"/>
    <w:rsid w:val="00B454B8"/>
    <w:rsid w:val="00B52ED0"/>
    <w:rsid w:val="00B54318"/>
    <w:rsid w:val="00B73E0B"/>
    <w:rsid w:val="00B811EB"/>
    <w:rsid w:val="00B84CC2"/>
    <w:rsid w:val="00B93062"/>
    <w:rsid w:val="00BA240F"/>
    <w:rsid w:val="00BA6914"/>
    <w:rsid w:val="00BA6EA0"/>
    <w:rsid w:val="00BB5085"/>
    <w:rsid w:val="00BC253B"/>
    <w:rsid w:val="00BC39F5"/>
    <w:rsid w:val="00BD378E"/>
    <w:rsid w:val="00BE0254"/>
    <w:rsid w:val="00BE7331"/>
    <w:rsid w:val="00BF18F1"/>
    <w:rsid w:val="00BF2794"/>
    <w:rsid w:val="00BF6088"/>
    <w:rsid w:val="00BF7CC3"/>
    <w:rsid w:val="00C0600B"/>
    <w:rsid w:val="00C0705D"/>
    <w:rsid w:val="00C1221C"/>
    <w:rsid w:val="00C147E3"/>
    <w:rsid w:val="00C1579C"/>
    <w:rsid w:val="00C22D3D"/>
    <w:rsid w:val="00C257EB"/>
    <w:rsid w:val="00C3234E"/>
    <w:rsid w:val="00C415FD"/>
    <w:rsid w:val="00C42E04"/>
    <w:rsid w:val="00C56B2E"/>
    <w:rsid w:val="00C617DB"/>
    <w:rsid w:val="00C65751"/>
    <w:rsid w:val="00C77C97"/>
    <w:rsid w:val="00C84275"/>
    <w:rsid w:val="00C90E8C"/>
    <w:rsid w:val="00C90FC2"/>
    <w:rsid w:val="00CA238F"/>
    <w:rsid w:val="00CB0C96"/>
    <w:rsid w:val="00CB1DE0"/>
    <w:rsid w:val="00CB2B58"/>
    <w:rsid w:val="00CB3FA0"/>
    <w:rsid w:val="00CC0E42"/>
    <w:rsid w:val="00CC30EB"/>
    <w:rsid w:val="00CC3B91"/>
    <w:rsid w:val="00CC4C36"/>
    <w:rsid w:val="00CD3285"/>
    <w:rsid w:val="00CE0225"/>
    <w:rsid w:val="00CE4E22"/>
    <w:rsid w:val="00CF16B7"/>
    <w:rsid w:val="00CF53B5"/>
    <w:rsid w:val="00CF543F"/>
    <w:rsid w:val="00CF5726"/>
    <w:rsid w:val="00CF5C29"/>
    <w:rsid w:val="00D022B9"/>
    <w:rsid w:val="00D03CC8"/>
    <w:rsid w:val="00D04E77"/>
    <w:rsid w:val="00D05F8F"/>
    <w:rsid w:val="00D122DA"/>
    <w:rsid w:val="00D24E4D"/>
    <w:rsid w:val="00D43651"/>
    <w:rsid w:val="00D51062"/>
    <w:rsid w:val="00D5637E"/>
    <w:rsid w:val="00D56824"/>
    <w:rsid w:val="00D56EE1"/>
    <w:rsid w:val="00D61244"/>
    <w:rsid w:val="00D75E8E"/>
    <w:rsid w:val="00D87791"/>
    <w:rsid w:val="00D969D0"/>
    <w:rsid w:val="00DA22FA"/>
    <w:rsid w:val="00DA34C8"/>
    <w:rsid w:val="00DA4290"/>
    <w:rsid w:val="00DC292B"/>
    <w:rsid w:val="00DC7338"/>
    <w:rsid w:val="00DD2B2C"/>
    <w:rsid w:val="00E05F57"/>
    <w:rsid w:val="00E12886"/>
    <w:rsid w:val="00E14EF9"/>
    <w:rsid w:val="00E167B0"/>
    <w:rsid w:val="00E316A9"/>
    <w:rsid w:val="00E4323C"/>
    <w:rsid w:val="00E45E8E"/>
    <w:rsid w:val="00E556A3"/>
    <w:rsid w:val="00E574C4"/>
    <w:rsid w:val="00E60763"/>
    <w:rsid w:val="00E62C9B"/>
    <w:rsid w:val="00E71F5D"/>
    <w:rsid w:val="00E72098"/>
    <w:rsid w:val="00E744AF"/>
    <w:rsid w:val="00E75EE8"/>
    <w:rsid w:val="00E76C40"/>
    <w:rsid w:val="00E80FAC"/>
    <w:rsid w:val="00E83C8D"/>
    <w:rsid w:val="00E91032"/>
    <w:rsid w:val="00E910DD"/>
    <w:rsid w:val="00E94878"/>
    <w:rsid w:val="00E97C8F"/>
    <w:rsid w:val="00EA324E"/>
    <w:rsid w:val="00EA6BCA"/>
    <w:rsid w:val="00EB2B75"/>
    <w:rsid w:val="00ED61D7"/>
    <w:rsid w:val="00EE0F5D"/>
    <w:rsid w:val="00EE6E53"/>
    <w:rsid w:val="00F000DB"/>
    <w:rsid w:val="00F0467F"/>
    <w:rsid w:val="00F11A76"/>
    <w:rsid w:val="00F20325"/>
    <w:rsid w:val="00F24F97"/>
    <w:rsid w:val="00F2573F"/>
    <w:rsid w:val="00F30ACC"/>
    <w:rsid w:val="00F33B50"/>
    <w:rsid w:val="00F35FD0"/>
    <w:rsid w:val="00F36E27"/>
    <w:rsid w:val="00F413D3"/>
    <w:rsid w:val="00F535EB"/>
    <w:rsid w:val="00F548E1"/>
    <w:rsid w:val="00F6161C"/>
    <w:rsid w:val="00F631D2"/>
    <w:rsid w:val="00F6368D"/>
    <w:rsid w:val="00F729BC"/>
    <w:rsid w:val="00F8164A"/>
    <w:rsid w:val="00F83948"/>
    <w:rsid w:val="00F918EA"/>
    <w:rsid w:val="00F91DE8"/>
    <w:rsid w:val="00F92819"/>
    <w:rsid w:val="00F932F0"/>
    <w:rsid w:val="00F94887"/>
    <w:rsid w:val="00FA3330"/>
    <w:rsid w:val="00FA5C77"/>
    <w:rsid w:val="00FA6523"/>
    <w:rsid w:val="00FB1131"/>
    <w:rsid w:val="00FB5FFA"/>
    <w:rsid w:val="00FC178B"/>
    <w:rsid w:val="00FC6247"/>
    <w:rsid w:val="00FD0775"/>
    <w:rsid w:val="00FD21DC"/>
    <w:rsid w:val="00FD517B"/>
    <w:rsid w:val="00FD5D30"/>
    <w:rsid w:val="00FE3BE5"/>
    <w:rsid w:val="00FE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410D467-877D-4925-813E-6383DED7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009020924">
          <w:marLeft w:val="0"/>
          <w:marRight w:val="0"/>
          <w:marTop w:val="0"/>
          <w:marBottom w:val="75"/>
          <w:divBdr>
            <w:top w:val="none" w:sz="0" w:space="0" w:color="auto"/>
            <w:left w:val="none" w:sz="0" w:space="0" w:color="auto"/>
            <w:bottom w:val="none" w:sz="0" w:space="0" w:color="auto"/>
            <w:right w:val="none" w:sz="0" w:space="0" w:color="auto"/>
          </w:divBdr>
        </w:div>
        <w:div w:id="1145198086">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 w:id="14165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2108966143">
              <w:marLeft w:val="360"/>
              <w:marRight w:val="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66824608">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285232012">
          <w:marLeft w:val="0"/>
          <w:marRight w:val="0"/>
          <w:marTop w:val="0"/>
          <w:marBottom w:val="0"/>
          <w:divBdr>
            <w:top w:val="none" w:sz="0" w:space="0" w:color="auto"/>
            <w:left w:val="none" w:sz="0" w:space="0" w:color="auto"/>
            <w:bottom w:val="none" w:sz="0" w:space="0" w:color="auto"/>
            <w:right w:val="none" w:sz="0" w:space="0" w:color="auto"/>
          </w:divBdr>
          <w:divsChild>
            <w:div w:id="396126029">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1813016832">
              <w:marLeft w:val="0"/>
              <w:marRight w:val="0"/>
              <w:marTop w:val="0"/>
              <w:marBottom w:val="0"/>
              <w:divBdr>
                <w:top w:val="none" w:sz="0" w:space="0" w:color="auto"/>
                <w:left w:val="none" w:sz="0" w:space="0" w:color="auto"/>
                <w:bottom w:val="none" w:sz="0" w:space="0" w:color="auto"/>
                <w:right w:val="none" w:sz="0" w:space="0" w:color="auto"/>
              </w:divBdr>
            </w:div>
          </w:divsChild>
        </w:div>
        <w:div w:id="1959293666">
          <w:marLeft w:val="0"/>
          <w:marRight w:val="0"/>
          <w:marTop w:val="0"/>
          <w:marBottom w:val="0"/>
          <w:divBdr>
            <w:top w:val="none" w:sz="0" w:space="0" w:color="auto"/>
            <w:left w:val="none" w:sz="0" w:space="0" w:color="auto"/>
            <w:bottom w:val="none" w:sz="0" w:space="0" w:color="auto"/>
            <w:right w:val="none" w:sz="0" w:space="0" w:color="auto"/>
          </w:divBdr>
        </w:div>
      </w:divsChild>
    </w:div>
    <w:div w:id="525292085">
      <w:bodyDiv w:val="1"/>
      <w:marLeft w:val="0"/>
      <w:marRight w:val="0"/>
      <w:marTop w:val="0"/>
      <w:marBottom w:val="0"/>
      <w:divBdr>
        <w:top w:val="none" w:sz="0" w:space="0" w:color="auto"/>
        <w:left w:val="none" w:sz="0" w:space="0" w:color="auto"/>
        <w:bottom w:val="none" w:sz="0" w:space="0" w:color="auto"/>
        <w:right w:val="none" w:sz="0" w:space="0" w:color="auto"/>
      </w:divBdr>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 w:id="1837960973">
          <w:marLeft w:val="0"/>
          <w:marRight w:val="0"/>
          <w:marTop w:val="0"/>
          <w:marBottom w:val="75"/>
          <w:divBdr>
            <w:top w:val="none" w:sz="0" w:space="0" w:color="auto"/>
            <w:left w:val="none" w:sz="0" w:space="0" w:color="auto"/>
            <w:bottom w:val="dotted" w:sz="6" w:space="0" w:color="CCCCCC"/>
            <w:right w:val="none" w:sz="0" w:space="0" w:color="auto"/>
          </w:divBdr>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56512596">
      <w:bodyDiv w:val="1"/>
      <w:marLeft w:val="0"/>
      <w:marRight w:val="0"/>
      <w:marTop w:val="0"/>
      <w:marBottom w:val="0"/>
      <w:divBdr>
        <w:top w:val="none" w:sz="0" w:space="0" w:color="auto"/>
        <w:left w:val="none" w:sz="0" w:space="0" w:color="auto"/>
        <w:bottom w:val="none" w:sz="0" w:space="0" w:color="auto"/>
        <w:right w:val="none" w:sz="0" w:space="0" w:color="auto"/>
      </w:divBdr>
      <w:divsChild>
        <w:div w:id="879826027">
          <w:marLeft w:val="0"/>
          <w:marRight w:val="0"/>
          <w:marTop w:val="0"/>
          <w:marBottom w:val="450"/>
          <w:divBdr>
            <w:top w:val="none" w:sz="0" w:space="0" w:color="auto"/>
            <w:left w:val="none" w:sz="0" w:space="0" w:color="auto"/>
            <w:bottom w:val="none" w:sz="0" w:space="0" w:color="auto"/>
            <w:right w:val="none" w:sz="0" w:space="0" w:color="auto"/>
          </w:divBdr>
          <w:divsChild>
            <w:div w:id="1677727226">
              <w:marLeft w:val="0"/>
              <w:marRight w:val="0"/>
              <w:marTop w:val="0"/>
              <w:marBottom w:val="0"/>
              <w:divBdr>
                <w:top w:val="none" w:sz="0" w:space="0" w:color="auto"/>
                <w:left w:val="none" w:sz="0" w:space="0" w:color="auto"/>
                <w:bottom w:val="none" w:sz="0" w:space="0" w:color="auto"/>
                <w:right w:val="none" w:sz="0" w:space="0" w:color="auto"/>
              </w:divBdr>
              <w:divsChild>
                <w:div w:id="1529563901">
                  <w:marLeft w:val="0"/>
                  <w:marRight w:val="0"/>
                  <w:marTop w:val="0"/>
                  <w:marBottom w:val="0"/>
                  <w:divBdr>
                    <w:top w:val="none" w:sz="0" w:space="0" w:color="auto"/>
                    <w:left w:val="none" w:sz="0" w:space="0" w:color="auto"/>
                    <w:bottom w:val="none" w:sz="0" w:space="0" w:color="auto"/>
                    <w:right w:val="none" w:sz="0" w:space="0" w:color="auto"/>
                  </w:divBdr>
                </w:div>
                <w:div w:id="1620188715">
                  <w:marLeft w:val="0"/>
                  <w:marRight w:val="0"/>
                  <w:marTop w:val="0"/>
                  <w:marBottom w:val="150"/>
                  <w:divBdr>
                    <w:top w:val="none" w:sz="0" w:space="0" w:color="auto"/>
                    <w:left w:val="none" w:sz="0" w:space="0" w:color="auto"/>
                    <w:bottom w:val="dotted" w:sz="6" w:space="7" w:color="CBC9CD"/>
                    <w:right w:val="none" w:sz="0" w:space="0" w:color="auto"/>
                  </w:divBdr>
                  <w:divsChild>
                    <w:div w:id="879828176">
                      <w:marLeft w:val="-225"/>
                      <w:marRight w:val="-225"/>
                      <w:marTop w:val="0"/>
                      <w:marBottom w:val="0"/>
                      <w:divBdr>
                        <w:top w:val="none" w:sz="0" w:space="0" w:color="auto"/>
                        <w:left w:val="none" w:sz="0" w:space="0" w:color="auto"/>
                        <w:bottom w:val="none" w:sz="0" w:space="0" w:color="auto"/>
                        <w:right w:val="none" w:sz="0" w:space="0" w:color="auto"/>
                      </w:divBdr>
                      <w:divsChild>
                        <w:div w:id="61831979">
                          <w:marLeft w:val="0"/>
                          <w:marRight w:val="0"/>
                          <w:marTop w:val="0"/>
                          <w:marBottom w:val="0"/>
                          <w:divBdr>
                            <w:top w:val="none" w:sz="0" w:space="0" w:color="auto"/>
                            <w:left w:val="none" w:sz="0" w:space="0" w:color="auto"/>
                            <w:bottom w:val="none" w:sz="0" w:space="0" w:color="auto"/>
                            <w:right w:val="none" w:sz="0" w:space="0" w:color="auto"/>
                          </w:divBdr>
                          <w:divsChild>
                            <w:div w:id="1406564100">
                              <w:marLeft w:val="0"/>
                              <w:marRight w:val="0"/>
                              <w:marTop w:val="0"/>
                              <w:marBottom w:val="0"/>
                              <w:divBdr>
                                <w:top w:val="none" w:sz="0" w:space="0" w:color="auto"/>
                                <w:left w:val="none" w:sz="0" w:space="0" w:color="auto"/>
                                <w:bottom w:val="none" w:sz="0" w:space="0" w:color="auto"/>
                                <w:right w:val="none" w:sz="0" w:space="0" w:color="auto"/>
                              </w:divBdr>
                              <w:divsChild>
                                <w:div w:id="1722248392">
                                  <w:marLeft w:val="0"/>
                                  <w:marRight w:val="0"/>
                                  <w:marTop w:val="0"/>
                                  <w:marBottom w:val="0"/>
                                  <w:divBdr>
                                    <w:top w:val="none" w:sz="0" w:space="0" w:color="auto"/>
                                    <w:left w:val="none" w:sz="0" w:space="0" w:color="auto"/>
                                    <w:bottom w:val="none" w:sz="0" w:space="0" w:color="auto"/>
                                    <w:right w:val="none" w:sz="0" w:space="0" w:color="auto"/>
                                  </w:divBdr>
                                  <w:divsChild>
                                    <w:div w:id="7011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81847">
          <w:marLeft w:val="0"/>
          <w:marRight w:val="0"/>
          <w:marTop w:val="150"/>
          <w:marBottom w:val="450"/>
          <w:divBdr>
            <w:top w:val="none" w:sz="0" w:space="0" w:color="auto"/>
            <w:left w:val="none" w:sz="0" w:space="0" w:color="auto"/>
            <w:bottom w:val="none" w:sz="0" w:space="0" w:color="auto"/>
            <w:right w:val="none" w:sz="0" w:space="0" w:color="auto"/>
          </w:divBdr>
          <w:divsChild>
            <w:div w:id="511723938">
              <w:marLeft w:val="0"/>
              <w:marRight w:val="0"/>
              <w:marTop w:val="0"/>
              <w:marBottom w:val="0"/>
              <w:divBdr>
                <w:top w:val="none" w:sz="0" w:space="0" w:color="auto"/>
                <w:left w:val="none" w:sz="0" w:space="0" w:color="auto"/>
                <w:bottom w:val="none" w:sz="0" w:space="0" w:color="auto"/>
                <w:right w:val="none" w:sz="0" w:space="0" w:color="auto"/>
              </w:divBdr>
              <w:divsChild>
                <w:div w:id="1677152970">
                  <w:marLeft w:val="0"/>
                  <w:marRight w:val="0"/>
                  <w:marTop w:val="0"/>
                  <w:marBottom w:val="0"/>
                  <w:divBdr>
                    <w:top w:val="none" w:sz="0" w:space="0" w:color="auto"/>
                    <w:left w:val="none" w:sz="0" w:space="0" w:color="auto"/>
                    <w:bottom w:val="none" w:sz="0" w:space="0" w:color="auto"/>
                    <w:right w:val="none" w:sz="0" w:space="0" w:color="auto"/>
                  </w:divBdr>
                </w:div>
                <w:div w:id="1733843730">
                  <w:marLeft w:val="0"/>
                  <w:marRight w:val="0"/>
                  <w:marTop w:val="0"/>
                  <w:marBottom w:val="150"/>
                  <w:divBdr>
                    <w:top w:val="none" w:sz="0" w:space="0" w:color="auto"/>
                    <w:left w:val="none" w:sz="0" w:space="0" w:color="auto"/>
                    <w:bottom w:val="dotted" w:sz="6" w:space="7" w:color="CBC9CD"/>
                    <w:right w:val="none" w:sz="0" w:space="0" w:color="auto"/>
                  </w:divBdr>
                  <w:divsChild>
                    <w:div w:id="2069303727">
                      <w:marLeft w:val="-225"/>
                      <w:marRight w:val="-225"/>
                      <w:marTop w:val="0"/>
                      <w:marBottom w:val="0"/>
                      <w:divBdr>
                        <w:top w:val="none" w:sz="0" w:space="0" w:color="auto"/>
                        <w:left w:val="none" w:sz="0" w:space="0" w:color="auto"/>
                        <w:bottom w:val="none" w:sz="0" w:space="0" w:color="auto"/>
                        <w:right w:val="none" w:sz="0" w:space="0" w:color="auto"/>
                      </w:divBdr>
                      <w:divsChild>
                        <w:div w:id="34550070">
                          <w:marLeft w:val="0"/>
                          <w:marRight w:val="0"/>
                          <w:marTop w:val="0"/>
                          <w:marBottom w:val="0"/>
                          <w:divBdr>
                            <w:top w:val="none" w:sz="0" w:space="0" w:color="auto"/>
                            <w:left w:val="none" w:sz="0" w:space="0" w:color="auto"/>
                            <w:bottom w:val="none" w:sz="0" w:space="0" w:color="auto"/>
                            <w:right w:val="none" w:sz="0" w:space="0" w:color="auto"/>
                          </w:divBdr>
                        </w:div>
                        <w:div w:id="2010137518">
                          <w:marLeft w:val="0"/>
                          <w:marRight w:val="0"/>
                          <w:marTop w:val="0"/>
                          <w:marBottom w:val="0"/>
                          <w:divBdr>
                            <w:top w:val="none" w:sz="0" w:space="0" w:color="auto"/>
                            <w:left w:val="none" w:sz="0" w:space="0" w:color="auto"/>
                            <w:bottom w:val="none" w:sz="0" w:space="0" w:color="auto"/>
                            <w:right w:val="none" w:sz="0" w:space="0" w:color="auto"/>
                          </w:divBdr>
                          <w:divsChild>
                            <w:div w:id="366562322">
                              <w:marLeft w:val="0"/>
                              <w:marRight w:val="0"/>
                              <w:marTop w:val="0"/>
                              <w:marBottom w:val="0"/>
                              <w:divBdr>
                                <w:top w:val="none" w:sz="0" w:space="0" w:color="auto"/>
                                <w:left w:val="none" w:sz="0" w:space="0" w:color="auto"/>
                                <w:bottom w:val="none" w:sz="0" w:space="0" w:color="auto"/>
                                <w:right w:val="none" w:sz="0" w:space="0" w:color="auto"/>
                              </w:divBdr>
                              <w:divsChild>
                                <w:div w:id="1218928844">
                                  <w:marLeft w:val="0"/>
                                  <w:marRight w:val="0"/>
                                  <w:marTop w:val="0"/>
                                  <w:marBottom w:val="0"/>
                                  <w:divBdr>
                                    <w:top w:val="none" w:sz="0" w:space="0" w:color="auto"/>
                                    <w:left w:val="none" w:sz="0" w:space="0" w:color="auto"/>
                                    <w:bottom w:val="none" w:sz="0" w:space="0" w:color="auto"/>
                                    <w:right w:val="none" w:sz="0" w:space="0" w:color="auto"/>
                                  </w:divBdr>
                                  <w:divsChild>
                                    <w:div w:id="15271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0742378">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875851840">
          <w:marLeft w:val="0"/>
          <w:marRight w:val="0"/>
          <w:marTop w:val="0"/>
          <w:marBottom w:val="0"/>
          <w:divBdr>
            <w:top w:val="none" w:sz="0" w:space="0" w:color="auto"/>
            <w:left w:val="none" w:sz="0" w:space="0" w:color="auto"/>
            <w:bottom w:val="none" w:sz="0" w:space="0" w:color="auto"/>
            <w:right w:val="none" w:sz="0" w:space="0" w:color="auto"/>
          </w:divBdr>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735889">
      <w:bodyDiv w:val="1"/>
      <w:marLeft w:val="0"/>
      <w:marRight w:val="0"/>
      <w:marTop w:val="0"/>
      <w:marBottom w:val="0"/>
      <w:divBdr>
        <w:top w:val="none" w:sz="0" w:space="0" w:color="auto"/>
        <w:left w:val="none" w:sz="0" w:space="0" w:color="auto"/>
        <w:bottom w:val="none" w:sz="0" w:space="0" w:color="auto"/>
        <w:right w:val="none" w:sz="0" w:space="0" w:color="auto"/>
      </w:divBdr>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20400330">
      <w:bodyDiv w:val="1"/>
      <w:marLeft w:val="0"/>
      <w:marRight w:val="0"/>
      <w:marTop w:val="0"/>
      <w:marBottom w:val="0"/>
      <w:divBdr>
        <w:top w:val="none" w:sz="0" w:space="0" w:color="auto"/>
        <w:left w:val="none" w:sz="0" w:space="0" w:color="auto"/>
        <w:bottom w:val="none" w:sz="0" w:space="0" w:color="auto"/>
        <w:right w:val="none" w:sz="0" w:space="0" w:color="auto"/>
      </w:divBdr>
      <w:divsChild>
        <w:div w:id="831796959">
          <w:marLeft w:val="0"/>
          <w:marRight w:val="0"/>
          <w:marTop w:val="150"/>
          <w:marBottom w:val="450"/>
          <w:divBdr>
            <w:top w:val="none" w:sz="0" w:space="0" w:color="auto"/>
            <w:left w:val="none" w:sz="0" w:space="0" w:color="auto"/>
            <w:bottom w:val="none" w:sz="0" w:space="0" w:color="auto"/>
            <w:right w:val="none" w:sz="0" w:space="0" w:color="auto"/>
          </w:divBdr>
          <w:divsChild>
            <w:div w:id="1392190751">
              <w:marLeft w:val="0"/>
              <w:marRight w:val="0"/>
              <w:marTop w:val="0"/>
              <w:marBottom w:val="0"/>
              <w:divBdr>
                <w:top w:val="none" w:sz="0" w:space="0" w:color="auto"/>
                <w:left w:val="none" w:sz="0" w:space="0" w:color="auto"/>
                <w:bottom w:val="none" w:sz="0" w:space="0" w:color="auto"/>
                <w:right w:val="none" w:sz="0" w:space="0" w:color="auto"/>
              </w:divBdr>
              <w:divsChild>
                <w:div w:id="1737241637">
                  <w:marLeft w:val="0"/>
                  <w:marRight w:val="0"/>
                  <w:marTop w:val="0"/>
                  <w:marBottom w:val="150"/>
                  <w:divBdr>
                    <w:top w:val="none" w:sz="0" w:space="0" w:color="auto"/>
                    <w:left w:val="none" w:sz="0" w:space="0" w:color="auto"/>
                    <w:bottom w:val="dotted" w:sz="6" w:space="7" w:color="CBC9CD"/>
                    <w:right w:val="none" w:sz="0" w:space="0" w:color="auto"/>
                  </w:divBdr>
                  <w:divsChild>
                    <w:div w:id="1874533507">
                      <w:marLeft w:val="-225"/>
                      <w:marRight w:val="-225"/>
                      <w:marTop w:val="0"/>
                      <w:marBottom w:val="0"/>
                      <w:divBdr>
                        <w:top w:val="none" w:sz="0" w:space="0" w:color="auto"/>
                        <w:left w:val="none" w:sz="0" w:space="0" w:color="auto"/>
                        <w:bottom w:val="none" w:sz="0" w:space="0" w:color="auto"/>
                        <w:right w:val="none" w:sz="0" w:space="0" w:color="auto"/>
                      </w:divBdr>
                      <w:divsChild>
                        <w:div w:id="634146349">
                          <w:marLeft w:val="0"/>
                          <w:marRight w:val="0"/>
                          <w:marTop w:val="0"/>
                          <w:marBottom w:val="0"/>
                          <w:divBdr>
                            <w:top w:val="none" w:sz="0" w:space="0" w:color="auto"/>
                            <w:left w:val="none" w:sz="0" w:space="0" w:color="auto"/>
                            <w:bottom w:val="none" w:sz="0" w:space="0" w:color="auto"/>
                            <w:right w:val="none" w:sz="0" w:space="0" w:color="auto"/>
                          </w:divBdr>
                          <w:divsChild>
                            <w:div w:id="1131557279">
                              <w:marLeft w:val="0"/>
                              <w:marRight w:val="0"/>
                              <w:marTop w:val="0"/>
                              <w:marBottom w:val="0"/>
                              <w:divBdr>
                                <w:top w:val="none" w:sz="0" w:space="0" w:color="auto"/>
                                <w:left w:val="none" w:sz="0" w:space="0" w:color="auto"/>
                                <w:bottom w:val="none" w:sz="0" w:space="0" w:color="auto"/>
                                <w:right w:val="none" w:sz="0" w:space="0" w:color="auto"/>
                              </w:divBdr>
                              <w:divsChild>
                                <w:div w:id="1595015847">
                                  <w:marLeft w:val="0"/>
                                  <w:marRight w:val="0"/>
                                  <w:marTop w:val="0"/>
                                  <w:marBottom w:val="0"/>
                                  <w:divBdr>
                                    <w:top w:val="none" w:sz="0" w:space="0" w:color="auto"/>
                                    <w:left w:val="none" w:sz="0" w:space="0" w:color="auto"/>
                                    <w:bottom w:val="none" w:sz="0" w:space="0" w:color="auto"/>
                                    <w:right w:val="none" w:sz="0" w:space="0" w:color="auto"/>
                                  </w:divBdr>
                                  <w:divsChild>
                                    <w:div w:id="9958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7122">
          <w:marLeft w:val="0"/>
          <w:marRight w:val="0"/>
          <w:marTop w:val="0"/>
          <w:marBottom w:val="450"/>
          <w:divBdr>
            <w:top w:val="none" w:sz="0" w:space="0" w:color="auto"/>
            <w:left w:val="none" w:sz="0" w:space="0" w:color="auto"/>
            <w:bottom w:val="none" w:sz="0" w:space="0" w:color="auto"/>
            <w:right w:val="none" w:sz="0" w:space="0" w:color="auto"/>
          </w:divBdr>
          <w:divsChild>
            <w:div w:id="16153743">
              <w:marLeft w:val="0"/>
              <w:marRight w:val="0"/>
              <w:marTop w:val="0"/>
              <w:marBottom w:val="0"/>
              <w:divBdr>
                <w:top w:val="none" w:sz="0" w:space="0" w:color="auto"/>
                <w:left w:val="none" w:sz="0" w:space="0" w:color="auto"/>
                <w:bottom w:val="none" w:sz="0" w:space="0" w:color="auto"/>
                <w:right w:val="none" w:sz="0" w:space="0" w:color="auto"/>
              </w:divBdr>
              <w:divsChild>
                <w:div w:id="52509870">
                  <w:marLeft w:val="0"/>
                  <w:marRight w:val="0"/>
                  <w:marTop w:val="0"/>
                  <w:marBottom w:val="0"/>
                  <w:divBdr>
                    <w:top w:val="none" w:sz="0" w:space="0" w:color="auto"/>
                    <w:left w:val="none" w:sz="0" w:space="0" w:color="auto"/>
                    <w:bottom w:val="none" w:sz="0" w:space="0" w:color="auto"/>
                    <w:right w:val="none" w:sz="0" w:space="0" w:color="auto"/>
                  </w:divBdr>
                </w:div>
                <w:div w:id="1978873002">
                  <w:marLeft w:val="0"/>
                  <w:marRight w:val="0"/>
                  <w:marTop w:val="0"/>
                  <w:marBottom w:val="150"/>
                  <w:divBdr>
                    <w:top w:val="none" w:sz="0" w:space="0" w:color="auto"/>
                    <w:left w:val="none" w:sz="0" w:space="0" w:color="auto"/>
                    <w:bottom w:val="dotted" w:sz="6" w:space="7" w:color="CBC9CD"/>
                    <w:right w:val="none" w:sz="0" w:space="0" w:color="auto"/>
                  </w:divBdr>
                  <w:divsChild>
                    <w:div w:id="80877556">
                      <w:marLeft w:val="-225"/>
                      <w:marRight w:val="-225"/>
                      <w:marTop w:val="0"/>
                      <w:marBottom w:val="0"/>
                      <w:divBdr>
                        <w:top w:val="none" w:sz="0" w:space="0" w:color="auto"/>
                        <w:left w:val="none" w:sz="0" w:space="0" w:color="auto"/>
                        <w:bottom w:val="none" w:sz="0" w:space="0" w:color="auto"/>
                        <w:right w:val="none" w:sz="0" w:space="0" w:color="auto"/>
                      </w:divBdr>
                      <w:divsChild>
                        <w:div w:id="439421944">
                          <w:marLeft w:val="0"/>
                          <w:marRight w:val="0"/>
                          <w:marTop w:val="0"/>
                          <w:marBottom w:val="0"/>
                          <w:divBdr>
                            <w:top w:val="none" w:sz="0" w:space="0" w:color="auto"/>
                            <w:left w:val="none" w:sz="0" w:space="0" w:color="auto"/>
                            <w:bottom w:val="none" w:sz="0" w:space="0" w:color="auto"/>
                            <w:right w:val="none" w:sz="0" w:space="0" w:color="auto"/>
                          </w:divBdr>
                          <w:divsChild>
                            <w:div w:id="1108622207">
                              <w:marLeft w:val="0"/>
                              <w:marRight w:val="0"/>
                              <w:marTop w:val="0"/>
                              <w:marBottom w:val="0"/>
                              <w:divBdr>
                                <w:top w:val="none" w:sz="0" w:space="0" w:color="auto"/>
                                <w:left w:val="none" w:sz="0" w:space="0" w:color="auto"/>
                                <w:bottom w:val="none" w:sz="0" w:space="0" w:color="auto"/>
                                <w:right w:val="none" w:sz="0" w:space="0" w:color="auto"/>
                              </w:divBdr>
                              <w:divsChild>
                                <w:div w:id="451824073">
                                  <w:marLeft w:val="0"/>
                                  <w:marRight w:val="0"/>
                                  <w:marTop w:val="0"/>
                                  <w:marBottom w:val="0"/>
                                  <w:divBdr>
                                    <w:top w:val="none" w:sz="0" w:space="0" w:color="auto"/>
                                    <w:left w:val="none" w:sz="0" w:space="0" w:color="auto"/>
                                    <w:bottom w:val="none" w:sz="0" w:space="0" w:color="auto"/>
                                    <w:right w:val="none" w:sz="0" w:space="0" w:color="auto"/>
                                  </w:divBdr>
                                  <w:divsChild>
                                    <w:div w:id="4849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0759130">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524369318">
                  <w:marLeft w:val="0"/>
                  <w:marRight w:val="0"/>
                  <w:marTop w:val="0"/>
                  <w:marBottom w:val="0"/>
                  <w:divBdr>
                    <w:top w:val="none" w:sz="0" w:space="0" w:color="auto"/>
                    <w:left w:val="none" w:sz="0" w:space="0" w:color="auto"/>
                    <w:bottom w:val="none" w:sz="0" w:space="0" w:color="auto"/>
                    <w:right w:val="none" w:sz="0" w:space="0" w:color="auto"/>
                  </w:divBdr>
                </w:div>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738283370">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16219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 w:id="512187145">
                              <w:marLeft w:val="0"/>
                              <w:marRight w:val="0"/>
                              <w:marTop w:val="0"/>
                              <w:marBottom w:val="0"/>
                              <w:divBdr>
                                <w:top w:val="none" w:sz="0" w:space="0" w:color="auto"/>
                                <w:left w:val="none" w:sz="0" w:space="0" w:color="auto"/>
                                <w:bottom w:val="none" w:sz="0" w:space="0" w:color="auto"/>
                                <w:right w:val="none" w:sz="0" w:space="0" w:color="auto"/>
                              </w:divBdr>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1935476187">
                              <w:marLeft w:val="0"/>
                              <w:marRight w:val="0"/>
                              <w:marTop w:val="0"/>
                              <w:marBottom w:val="0"/>
                              <w:divBdr>
                                <w:top w:val="none" w:sz="0" w:space="0" w:color="auto"/>
                                <w:left w:val="none" w:sz="0" w:space="0" w:color="auto"/>
                                <w:bottom w:val="none" w:sz="0" w:space="0" w:color="auto"/>
                                <w:right w:val="none" w:sz="0" w:space="0" w:color="auto"/>
                              </w:divBdr>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821892381">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 w:id="1001128247">
                              <w:marLeft w:val="0"/>
                              <w:marRight w:val="0"/>
                              <w:marTop w:val="0"/>
                              <w:marBottom w:val="0"/>
                              <w:divBdr>
                                <w:top w:val="none" w:sz="0" w:space="0" w:color="auto"/>
                                <w:left w:val="none" w:sz="0" w:space="0" w:color="auto"/>
                                <w:bottom w:val="none" w:sz="0" w:space="0" w:color="auto"/>
                                <w:right w:val="none" w:sz="0" w:space="0" w:color="auto"/>
                              </w:divBdr>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 w:id="1804538440">
                              <w:marLeft w:val="0"/>
                              <w:marRight w:val="0"/>
                              <w:marTop w:val="0"/>
                              <w:marBottom w:val="0"/>
                              <w:divBdr>
                                <w:top w:val="none" w:sz="0" w:space="0" w:color="auto"/>
                                <w:left w:val="none" w:sz="0" w:space="0" w:color="auto"/>
                                <w:bottom w:val="none" w:sz="0" w:space="0" w:color="auto"/>
                                <w:right w:val="none" w:sz="0" w:space="0" w:color="auto"/>
                              </w:divBdr>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 w:id="17086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791551">
          <w:marLeft w:val="0"/>
          <w:marRight w:val="0"/>
          <w:marTop w:val="0"/>
          <w:marBottom w:val="75"/>
          <w:divBdr>
            <w:top w:val="none" w:sz="0" w:space="0" w:color="auto"/>
            <w:left w:val="none" w:sz="0" w:space="0" w:color="auto"/>
            <w:bottom w:val="none" w:sz="0" w:space="0" w:color="auto"/>
            <w:right w:val="none" w:sz="0" w:space="0" w:color="auto"/>
          </w:divBdr>
        </w:div>
        <w:div w:id="1332879668">
          <w:marLeft w:val="0"/>
          <w:marRight w:val="0"/>
          <w:marTop w:val="0"/>
          <w:marBottom w:val="75"/>
          <w:divBdr>
            <w:top w:val="none" w:sz="0" w:space="0" w:color="auto"/>
            <w:left w:val="none" w:sz="0" w:space="0" w:color="auto"/>
            <w:bottom w:val="none" w:sz="0" w:space="0" w:color="auto"/>
            <w:right w:val="none" w:sz="0" w:space="0" w:color="auto"/>
          </w:divBdr>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096574">
                      <w:marLeft w:val="0"/>
                      <w:marRight w:val="0"/>
                      <w:marTop w:val="0"/>
                      <w:marBottom w:val="0"/>
                      <w:divBdr>
                        <w:top w:val="none" w:sz="0" w:space="0" w:color="auto"/>
                        <w:left w:val="none" w:sz="0" w:space="0" w:color="auto"/>
                        <w:bottom w:val="none" w:sz="0" w:space="0" w:color="auto"/>
                        <w:right w:val="none" w:sz="0" w:space="0" w:color="auto"/>
                      </w:divBdr>
                    </w:div>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734277135">
                              <w:marLeft w:val="0"/>
                              <w:marRight w:val="0"/>
                              <w:marTop w:val="0"/>
                              <w:marBottom w:val="0"/>
                              <w:divBdr>
                                <w:top w:val="none" w:sz="0" w:space="0" w:color="auto"/>
                                <w:left w:val="none" w:sz="0" w:space="0" w:color="auto"/>
                                <w:bottom w:val="none" w:sz="0" w:space="0" w:color="auto"/>
                                <w:right w:val="none" w:sz="0" w:space="0" w:color="auto"/>
                              </w:divBdr>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464151540">
          <w:marLeft w:val="0"/>
          <w:marRight w:val="0"/>
          <w:marTop w:val="0"/>
          <w:marBottom w:val="0"/>
          <w:divBdr>
            <w:top w:val="none" w:sz="0" w:space="0" w:color="auto"/>
            <w:left w:val="none" w:sz="0" w:space="0" w:color="auto"/>
            <w:bottom w:val="none" w:sz="0" w:space="0" w:color="auto"/>
            <w:right w:val="none" w:sz="0" w:space="0" w:color="auto"/>
          </w:divBdr>
        </w:div>
        <w:div w:id="1951281254">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85615189">
              <w:marLeft w:val="0"/>
              <w:marRight w:val="0"/>
              <w:marTop w:val="0"/>
              <w:marBottom w:val="420"/>
              <w:divBdr>
                <w:top w:val="none" w:sz="0" w:space="0" w:color="auto"/>
                <w:left w:val="none" w:sz="0" w:space="0" w:color="auto"/>
                <w:bottom w:val="none" w:sz="0" w:space="0" w:color="auto"/>
                <w:right w:val="none" w:sz="0" w:space="0" w:color="auto"/>
              </w:divBdr>
              <w:divsChild>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 w:id="1374384149">
                  <w:marLeft w:val="0"/>
                  <w:marRight w:val="0"/>
                  <w:marTop w:val="0"/>
                  <w:marBottom w:val="75"/>
                  <w:divBdr>
                    <w:top w:val="none" w:sz="0" w:space="0" w:color="auto"/>
                    <w:left w:val="none" w:sz="0" w:space="0" w:color="auto"/>
                    <w:bottom w:val="none" w:sz="0" w:space="0" w:color="auto"/>
                    <w:right w:val="none" w:sz="0" w:space="0" w:color="auto"/>
                  </w:divBdr>
                </w:div>
              </w:divsChild>
            </w:div>
            <w:div w:id="136338474">
              <w:marLeft w:val="0"/>
              <w:marRight w:val="0"/>
              <w:marTop w:val="0"/>
              <w:marBottom w:val="420"/>
              <w:divBdr>
                <w:top w:val="none" w:sz="0" w:space="0" w:color="auto"/>
                <w:left w:val="none" w:sz="0" w:space="0" w:color="auto"/>
                <w:bottom w:val="none" w:sz="0" w:space="0" w:color="auto"/>
                <w:right w:val="none" w:sz="0" w:space="0" w:color="auto"/>
              </w:divBdr>
              <w:divsChild>
                <w:div w:id="234708368">
                  <w:marLeft w:val="0"/>
                  <w:marRight w:val="0"/>
                  <w:marTop w:val="0"/>
                  <w:marBottom w:val="0"/>
                  <w:divBdr>
                    <w:top w:val="none" w:sz="0" w:space="0" w:color="auto"/>
                    <w:left w:val="none" w:sz="0" w:space="0" w:color="auto"/>
                    <w:bottom w:val="none" w:sz="0" w:space="0" w:color="auto"/>
                    <w:right w:val="none" w:sz="0" w:space="0" w:color="auto"/>
                  </w:divBdr>
                  <w:divsChild>
                    <w:div w:id="1315257318">
                      <w:marLeft w:val="0"/>
                      <w:marRight w:val="0"/>
                      <w:marTop w:val="0"/>
                      <w:marBottom w:val="0"/>
                      <w:divBdr>
                        <w:top w:val="none" w:sz="0" w:space="0" w:color="auto"/>
                        <w:left w:val="none" w:sz="0" w:space="0" w:color="auto"/>
                        <w:bottom w:val="none" w:sz="0" w:space="0" w:color="auto"/>
                        <w:right w:val="none" w:sz="0" w:space="0" w:color="auto"/>
                      </w:divBdr>
                    </w:div>
                    <w:div w:id="1349060050">
                      <w:marLeft w:val="0"/>
                      <w:marRight w:val="0"/>
                      <w:marTop w:val="0"/>
                      <w:marBottom w:val="0"/>
                      <w:divBdr>
                        <w:top w:val="none" w:sz="0" w:space="0" w:color="auto"/>
                        <w:left w:val="none" w:sz="0" w:space="0" w:color="auto"/>
                        <w:bottom w:val="none" w:sz="0" w:space="0" w:color="auto"/>
                        <w:right w:val="none" w:sz="0" w:space="0" w:color="auto"/>
                      </w:divBdr>
                    </w:div>
                  </w:divsChild>
                </w:div>
                <w:div w:id="1242518909">
                  <w:marLeft w:val="0"/>
                  <w:marRight w:val="0"/>
                  <w:marTop w:val="0"/>
                  <w:marBottom w:val="75"/>
                  <w:divBdr>
                    <w:top w:val="none" w:sz="0" w:space="0" w:color="auto"/>
                    <w:left w:val="none" w:sz="0" w:space="0" w:color="auto"/>
                    <w:bottom w:val="none" w:sz="0" w:space="0" w:color="auto"/>
                    <w:right w:val="none" w:sz="0" w:space="0" w:color="auto"/>
                  </w:divBdr>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358162423">
                      <w:marLeft w:val="0"/>
                      <w:marRight w:val="0"/>
                      <w:marTop w:val="0"/>
                      <w:marBottom w:val="0"/>
                      <w:divBdr>
                        <w:top w:val="none" w:sz="0" w:space="0" w:color="auto"/>
                        <w:left w:val="none" w:sz="0" w:space="0" w:color="auto"/>
                        <w:bottom w:val="none" w:sz="0" w:space="0" w:color="auto"/>
                        <w:right w:val="none" w:sz="0" w:space="0" w:color="auto"/>
                      </w:divBdr>
                    </w:div>
                    <w:div w:id="18213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295794563">
                  <w:marLeft w:val="0"/>
                  <w:marRight w:val="0"/>
                  <w:marTop w:val="0"/>
                  <w:marBottom w:val="0"/>
                  <w:divBdr>
                    <w:top w:val="none" w:sz="0" w:space="0" w:color="auto"/>
                    <w:left w:val="none" w:sz="0" w:space="0" w:color="auto"/>
                    <w:bottom w:val="none" w:sz="0" w:space="0" w:color="auto"/>
                    <w:right w:val="none" w:sz="0" w:space="0" w:color="auto"/>
                  </w:divBdr>
                  <w:divsChild>
                    <w:div w:id="329717964">
                      <w:marLeft w:val="0"/>
                      <w:marRight w:val="0"/>
                      <w:marTop w:val="0"/>
                      <w:marBottom w:val="0"/>
                      <w:divBdr>
                        <w:top w:val="none" w:sz="0" w:space="0" w:color="auto"/>
                        <w:left w:val="none" w:sz="0" w:space="0" w:color="auto"/>
                        <w:bottom w:val="none" w:sz="0" w:space="0" w:color="auto"/>
                        <w:right w:val="none" w:sz="0" w:space="0" w:color="auto"/>
                      </w:divBdr>
                    </w:div>
                    <w:div w:id="1289704951">
                      <w:marLeft w:val="0"/>
                      <w:marRight w:val="0"/>
                      <w:marTop w:val="0"/>
                      <w:marBottom w:val="0"/>
                      <w:divBdr>
                        <w:top w:val="none" w:sz="0" w:space="0" w:color="auto"/>
                        <w:left w:val="none" w:sz="0" w:space="0" w:color="auto"/>
                        <w:bottom w:val="none" w:sz="0" w:space="0" w:color="auto"/>
                        <w:right w:val="none" w:sz="0" w:space="0" w:color="auto"/>
                      </w:divBdr>
                    </w:div>
                  </w:divsChild>
                </w:div>
                <w:div w:id="1654989224">
                  <w:marLeft w:val="0"/>
                  <w:marRight w:val="0"/>
                  <w:marTop w:val="0"/>
                  <w:marBottom w:val="75"/>
                  <w:divBdr>
                    <w:top w:val="none" w:sz="0" w:space="0" w:color="auto"/>
                    <w:left w:val="none" w:sz="0" w:space="0" w:color="auto"/>
                    <w:bottom w:val="none" w:sz="0" w:space="0" w:color="auto"/>
                    <w:right w:val="none" w:sz="0" w:space="0" w:color="auto"/>
                  </w:divBdr>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573900887">
                      <w:marLeft w:val="0"/>
                      <w:marRight w:val="0"/>
                      <w:marTop w:val="0"/>
                      <w:marBottom w:val="0"/>
                      <w:divBdr>
                        <w:top w:val="none" w:sz="0" w:space="0" w:color="auto"/>
                        <w:left w:val="none" w:sz="0" w:space="0" w:color="auto"/>
                        <w:bottom w:val="none" w:sz="0" w:space="0" w:color="auto"/>
                        <w:right w:val="none" w:sz="0" w:space="0" w:color="auto"/>
                      </w:divBdr>
                    </w:div>
                    <w:div w:id="9439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 w:id="2083208844">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75500618">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209075632">
                  <w:marLeft w:val="0"/>
                  <w:marRight w:val="0"/>
                  <w:marTop w:val="0"/>
                  <w:marBottom w:val="0"/>
                  <w:divBdr>
                    <w:top w:val="none" w:sz="0" w:space="0" w:color="auto"/>
                    <w:left w:val="none" w:sz="0" w:space="0" w:color="auto"/>
                    <w:bottom w:val="none" w:sz="0" w:space="0" w:color="auto"/>
                    <w:right w:val="none" w:sz="0" w:space="0" w:color="auto"/>
                  </w:divBdr>
                </w:div>
                <w:div w:id="1693023561">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70977711">
                          <w:marLeft w:val="0"/>
                          <w:marRight w:val="0"/>
                          <w:marTop w:val="0"/>
                          <w:marBottom w:val="0"/>
                          <w:divBdr>
                            <w:top w:val="none" w:sz="0" w:space="0" w:color="auto"/>
                            <w:left w:val="none" w:sz="0" w:space="0" w:color="auto"/>
                            <w:bottom w:val="none" w:sz="0" w:space="0" w:color="auto"/>
                            <w:right w:val="none" w:sz="0" w:space="0" w:color="auto"/>
                          </w:divBdr>
                          <w:divsChild>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1230069498">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61732">
          <w:marLeft w:val="0"/>
          <w:marRight w:val="0"/>
          <w:marTop w:val="0"/>
          <w:marBottom w:val="75"/>
          <w:divBdr>
            <w:top w:val="none" w:sz="0" w:space="0" w:color="auto"/>
            <w:left w:val="none" w:sz="0" w:space="0" w:color="auto"/>
            <w:bottom w:val="none" w:sz="0" w:space="0" w:color="auto"/>
            <w:right w:val="none" w:sz="0" w:space="0" w:color="auto"/>
          </w:divBdr>
        </w:div>
        <w:div w:id="2080131313">
          <w:marLeft w:val="0"/>
          <w:marRight w:val="0"/>
          <w:marTop w:val="0"/>
          <w:marBottom w:val="75"/>
          <w:divBdr>
            <w:top w:val="none" w:sz="0" w:space="0" w:color="auto"/>
            <w:left w:val="none" w:sz="0" w:space="0" w:color="auto"/>
            <w:bottom w:val="none" w:sz="0" w:space="0" w:color="auto"/>
            <w:right w:val="none" w:sz="0" w:space="0" w:color="auto"/>
          </w:divBdr>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 w:id="16763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127985">
          <w:marLeft w:val="0"/>
          <w:marRight w:val="0"/>
          <w:marTop w:val="0"/>
          <w:marBottom w:val="75"/>
          <w:divBdr>
            <w:top w:val="none" w:sz="0" w:space="0" w:color="auto"/>
            <w:left w:val="none" w:sz="0" w:space="0" w:color="auto"/>
            <w:bottom w:val="none" w:sz="0" w:space="0" w:color="auto"/>
            <w:right w:val="none" w:sz="0" w:space="0" w:color="auto"/>
          </w:divBdr>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63117111">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250941458">
          <w:marLeft w:val="0"/>
          <w:marRight w:val="0"/>
          <w:marTop w:val="0"/>
          <w:marBottom w:val="75"/>
          <w:divBdr>
            <w:top w:val="none" w:sz="0" w:space="0" w:color="auto"/>
            <w:left w:val="none" w:sz="0" w:space="0" w:color="auto"/>
            <w:bottom w:val="none" w:sz="0" w:space="0" w:color="auto"/>
            <w:right w:val="none" w:sz="0" w:space="0" w:color="auto"/>
          </w:divBdr>
        </w:div>
        <w:div w:id="770205233">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15089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104662512">
                          <w:marLeft w:val="0"/>
                          <w:marRight w:val="0"/>
                          <w:marTop w:val="0"/>
                          <w:marBottom w:val="0"/>
                          <w:divBdr>
                            <w:top w:val="none" w:sz="0" w:space="0" w:color="auto"/>
                            <w:left w:val="none" w:sz="0" w:space="0" w:color="auto"/>
                            <w:bottom w:val="none" w:sz="0" w:space="0" w:color="auto"/>
                            <w:right w:val="none" w:sz="0" w:space="0" w:color="auto"/>
                          </w:divBdr>
                          <w:divsChild>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461728706">
                          <w:marLeft w:val="0"/>
                          <w:marRight w:val="0"/>
                          <w:marTop w:val="0"/>
                          <w:marBottom w:val="0"/>
                          <w:divBdr>
                            <w:top w:val="none" w:sz="0" w:space="0" w:color="auto"/>
                            <w:left w:val="none" w:sz="0" w:space="0" w:color="auto"/>
                            <w:bottom w:val="none" w:sz="0" w:space="0" w:color="auto"/>
                            <w:right w:val="none" w:sz="0" w:space="0" w:color="auto"/>
                          </w:divBdr>
                          <w:divsChild>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21434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49782">
          <w:marLeft w:val="0"/>
          <w:marRight w:val="0"/>
          <w:marTop w:val="0"/>
          <w:marBottom w:val="75"/>
          <w:divBdr>
            <w:top w:val="none" w:sz="0" w:space="0" w:color="auto"/>
            <w:left w:val="none" w:sz="0" w:space="0" w:color="auto"/>
            <w:bottom w:val="none" w:sz="0" w:space="0" w:color="auto"/>
            <w:right w:val="none" w:sz="0" w:space="0" w:color="auto"/>
          </w:divBdr>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2344732">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414327052">
                  <w:marLeft w:val="0"/>
                  <w:marRight w:val="0"/>
                  <w:marTop w:val="0"/>
                  <w:marBottom w:val="0"/>
                  <w:divBdr>
                    <w:top w:val="none" w:sz="0" w:space="0" w:color="auto"/>
                    <w:left w:val="none" w:sz="0" w:space="0" w:color="auto"/>
                    <w:bottom w:val="none" w:sz="0" w:space="0" w:color="auto"/>
                    <w:right w:val="none" w:sz="0" w:space="0" w:color="auto"/>
                  </w:divBdr>
                </w:div>
                <w:div w:id="872839601">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91494">
          <w:marLeft w:val="0"/>
          <w:marRight w:val="0"/>
          <w:marTop w:val="0"/>
          <w:marBottom w:val="75"/>
          <w:divBdr>
            <w:top w:val="none" w:sz="0" w:space="0" w:color="auto"/>
            <w:left w:val="none" w:sz="0" w:space="0" w:color="auto"/>
            <w:bottom w:val="none" w:sz="0" w:space="0" w:color="auto"/>
            <w:right w:val="none" w:sz="0" w:space="0" w:color="auto"/>
          </w:divBdr>
        </w:div>
        <w:div w:id="1656298317">
          <w:marLeft w:val="0"/>
          <w:marRight w:val="0"/>
          <w:marTop w:val="0"/>
          <w:marBottom w:val="75"/>
          <w:divBdr>
            <w:top w:val="none" w:sz="0" w:space="0" w:color="auto"/>
            <w:left w:val="none" w:sz="0" w:space="0" w:color="auto"/>
            <w:bottom w:val="none" w:sz="0" w:space="0" w:color="auto"/>
            <w:right w:val="none" w:sz="0" w:space="0" w:color="auto"/>
          </w:divBdr>
        </w:div>
      </w:divsChild>
    </w:div>
    <w:div w:id="214010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hansard.parliament.uk/Commons/1946-07-22/debates/3f5ffe90-1e81-4d60-bf7c-6c87613b4b50/BaliolSchoolSedbergh(U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dberghlookaround.org.uk/issues/215%20September%20200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lcollections.org/image/99564/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hlcollections.org/image/99724/"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2808-440D-4DD9-AAF4-DEF5630A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8</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cp:revision>
  <dcterms:created xsi:type="dcterms:W3CDTF">2019-11-22T17:04:00Z</dcterms:created>
  <dcterms:modified xsi:type="dcterms:W3CDTF">2025-02-10T14:32:00Z</dcterms:modified>
</cp:coreProperties>
</file>